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EE3E6" w14:textId="77777777" w:rsidR="005A4263" w:rsidRPr="00770DB7" w:rsidRDefault="005A4263" w:rsidP="0022109C">
      <w:pPr>
        <w:pStyle w:val="a3"/>
        <w:rPr>
          <w:b w:val="0"/>
          <w:szCs w:val="28"/>
        </w:rPr>
      </w:pPr>
      <w:bookmarkStart w:id="0" w:name="_Hlk17989812"/>
      <w:r w:rsidRPr="00770DB7">
        <w:rPr>
          <w:b w:val="0"/>
          <w:szCs w:val="28"/>
        </w:rPr>
        <w:t>ПРОТОКОЛ №</w:t>
      </w:r>
      <w:r>
        <w:rPr>
          <w:b w:val="0"/>
          <w:szCs w:val="28"/>
        </w:rPr>
        <w:t xml:space="preserve"> 8/19</w:t>
      </w:r>
    </w:p>
    <w:p w14:paraId="4CA9AA1F" w14:textId="77777777" w:rsidR="005A4263" w:rsidRPr="00770DB7" w:rsidRDefault="005A4263" w:rsidP="0022109C">
      <w:pPr>
        <w:pStyle w:val="a3"/>
        <w:rPr>
          <w:b w:val="0"/>
          <w:szCs w:val="28"/>
        </w:rPr>
      </w:pPr>
    </w:p>
    <w:p w14:paraId="23F0509D" w14:textId="77777777" w:rsidR="005A4263" w:rsidRPr="00770DB7" w:rsidRDefault="005A4263" w:rsidP="0022109C">
      <w:pPr>
        <w:jc w:val="center"/>
        <w:rPr>
          <w:b w:val="0"/>
          <w:sz w:val="28"/>
          <w:szCs w:val="28"/>
        </w:rPr>
      </w:pPr>
      <w:r w:rsidRPr="00770DB7">
        <w:rPr>
          <w:b w:val="0"/>
          <w:sz w:val="28"/>
          <w:szCs w:val="28"/>
        </w:rPr>
        <w:t>заседания комиссии по обеспечению безопасности дорожного движения на территории МО «Город Гатчина» и Гатчинского муниципального района при администрации Гатчинского муниципального района</w:t>
      </w:r>
    </w:p>
    <w:p w14:paraId="55515959" w14:textId="77777777" w:rsidR="005A4263" w:rsidRPr="00770DB7" w:rsidRDefault="005A4263" w:rsidP="0022109C">
      <w:pPr>
        <w:rPr>
          <w:b w:val="0"/>
          <w:sz w:val="28"/>
          <w:szCs w:val="28"/>
        </w:rPr>
      </w:pPr>
    </w:p>
    <w:p w14:paraId="2CDD7BA8" w14:textId="7C33FE42" w:rsidR="005A4263" w:rsidRPr="00770DB7" w:rsidRDefault="005A4263" w:rsidP="0022109C">
      <w:pPr>
        <w:rPr>
          <w:b w:val="0"/>
          <w:sz w:val="28"/>
          <w:szCs w:val="28"/>
        </w:rPr>
      </w:pPr>
      <w:r w:rsidRPr="00D12866">
        <w:rPr>
          <w:b w:val="0"/>
          <w:sz w:val="28"/>
          <w:szCs w:val="28"/>
        </w:rPr>
        <w:t>2</w:t>
      </w:r>
      <w:r>
        <w:rPr>
          <w:b w:val="0"/>
          <w:sz w:val="28"/>
          <w:szCs w:val="28"/>
        </w:rPr>
        <w:t>7 ноября</w:t>
      </w:r>
      <w:r w:rsidRPr="00770DB7">
        <w:rPr>
          <w:b w:val="0"/>
          <w:sz w:val="28"/>
          <w:szCs w:val="28"/>
        </w:rPr>
        <w:t xml:space="preserve"> </w:t>
      </w:r>
      <w:smartTag w:uri="urn:schemas-microsoft-com:office:smarttags" w:element="metricconverter">
        <w:smartTagPr>
          <w:attr w:name="ProductID" w:val="2019 г"/>
        </w:smartTagPr>
        <w:r w:rsidRPr="00770DB7">
          <w:rPr>
            <w:b w:val="0"/>
            <w:sz w:val="28"/>
            <w:szCs w:val="28"/>
          </w:rPr>
          <w:t>201</w:t>
        </w:r>
        <w:r>
          <w:rPr>
            <w:b w:val="0"/>
            <w:sz w:val="28"/>
            <w:szCs w:val="28"/>
          </w:rPr>
          <w:t>9</w:t>
        </w:r>
        <w:r w:rsidRPr="00770DB7">
          <w:rPr>
            <w:b w:val="0"/>
            <w:sz w:val="28"/>
            <w:szCs w:val="28"/>
          </w:rPr>
          <w:t xml:space="preserve"> г</w:t>
        </w:r>
      </w:smartTag>
      <w:r w:rsidRPr="00770DB7">
        <w:rPr>
          <w:b w:val="0"/>
          <w:sz w:val="28"/>
          <w:szCs w:val="28"/>
        </w:rPr>
        <w:t xml:space="preserve">.      </w:t>
      </w:r>
      <w:r>
        <w:rPr>
          <w:b w:val="0"/>
          <w:sz w:val="28"/>
          <w:szCs w:val="28"/>
        </w:rPr>
        <w:t xml:space="preserve">                              </w:t>
      </w:r>
      <w:r w:rsidRPr="00770DB7">
        <w:rPr>
          <w:b w:val="0"/>
          <w:sz w:val="28"/>
          <w:szCs w:val="28"/>
        </w:rPr>
        <w:t xml:space="preserve">  г. Гатчина, ул. </w:t>
      </w:r>
      <w:proofErr w:type="spellStart"/>
      <w:r w:rsidRPr="00770DB7">
        <w:rPr>
          <w:b w:val="0"/>
          <w:sz w:val="28"/>
          <w:szCs w:val="28"/>
        </w:rPr>
        <w:t>Киргетова</w:t>
      </w:r>
      <w:proofErr w:type="spellEnd"/>
      <w:r w:rsidRPr="00770DB7">
        <w:rPr>
          <w:b w:val="0"/>
          <w:sz w:val="28"/>
          <w:szCs w:val="28"/>
        </w:rPr>
        <w:t>, д. 1, кб. 40</w:t>
      </w:r>
    </w:p>
    <w:p w14:paraId="47DDAB15" w14:textId="77777777" w:rsidR="005A4263" w:rsidRPr="00770DB7" w:rsidRDefault="005A4263" w:rsidP="0022109C">
      <w:pPr>
        <w:rPr>
          <w:b w:val="0"/>
          <w:sz w:val="28"/>
          <w:szCs w:val="28"/>
        </w:rPr>
      </w:pPr>
    </w:p>
    <w:p w14:paraId="1DF9104F" w14:textId="77777777" w:rsidR="005A4263" w:rsidRPr="00770DB7" w:rsidRDefault="005A4263" w:rsidP="0022109C">
      <w:pPr>
        <w:pStyle w:val="a5"/>
        <w:rPr>
          <w:b w:val="0"/>
          <w:sz w:val="28"/>
          <w:szCs w:val="28"/>
        </w:rPr>
      </w:pPr>
      <w:r w:rsidRPr="00770DB7">
        <w:rPr>
          <w:b w:val="0"/>
          <w:sz w:val="28"/>
          <w:szCs w:val="28"/>
        </w:rPr>
        <w:t xml:space="preserve">ПРЕДСЕДАТЕЛЬСТВОВАЛИ: </w:t>
      </w:r>
    </w:p>
    <w:p w14:paraId="76F36BB5" w14:textId="77777777" w:rsidR="005A4263" w:rsidRPr="00770DB7" w:rsidRDefault="005A4263" w:rsidP="001B473C">
      <w:pPr>
        <w:rPr>
          <w:b w:val="0"/>
          <w:sz w:val="28"/>
          <w:szCs w:val="28"/>
        </w:rPr>
      </w:pPr>
      <w:r w:rsidRPr="00770DB7">
        <w:rPr>
          <w:b w:val="0"/>
          <w:sz w:val="28"/>
          <w:szCs w:val="28"/>
        </w:rPr>
        <w:t>Заместитель председателя комиссии:</w:t>
      </w:r>
    </w:p>
    <w:p w14:paraId="7377E3C1" w14:textId="77777777" w:rsidR="005A4263" w:rsidRDefault="005A4263" w:rsidP="001B473C">
      <w:pPr>
        <w:rPr>
          <w:b w:val="0"/>
          <w:sz w:val="28"/>
          <w:szCs w:val="28"/>
        </w:rPr>
      </w:pPr>
      <w:r>
        <w:rPr>
          <w:b w:val="0"/>
          <w:sz w:val="28"/>
          <w:szCs w:val="28"/>
        </w:rPr>
        <w:t>Материков Т.Ф. – заместитель главы администрации Гатчинского муниципального района по вопросам безопасности;</w:t>
      </w:r>
    </w:p>
    <w:p w14:paraId="59695D9F" w14:textId="77777777" w:rsidR="005A4263" w:rsidRDefault="005A4263" w:rsidP="001B473C">
      <w:pPr>
        <w:rPr>
          <w:b w:val="0"/>
          <w:sz w:val="28"/>
          <w:szCs w:val="28"/>
        </w:rPr>
      </w:pPr>
      <w:r>
        <w:rPr>
          <w:b w:val="0"/>
          <w:sz w:val="28"/>
          <w:szCs w:val="28"/>
        </w:rPr>
        <w:t>Фараонова Е.Ю. – заместитель главы администрации Гатчинского муниципального района по городскому хозяйству;</w:t>
      </w:r>
    </w:p>
    <w:p w14:paraId="3A397601" w14:textId="77777777" w:rsidR="005A4263" w:rsidRPr="00770DB7" w:rsidRDefault="005A4263" w:rsidP="001B473C">
      <w:pPr>
        <w:rPr>
          <w:b w:val="0"/>
          <w:sz w:val="28"/>
          <w:szCs w:val="28"/>
        </w:rPr>
      </w:pPr>
    </w:p>
    <w:p w14:paraId="4970C4A7" w14:textId="77777777" w:rsidR="005A4263" w:rsidRPr="00770DB7" w:rsidRDefault="005A4263" w:rsidP="001B473C">
      <w:pPr>
        <w:rPr>
          <w:b w:val="0"/>
          <w:sz w:val="28"/>
          <w:szCs w:val="28"/>
        </w:rPr>
      </w:pPr>
      <w:r w:rsidRPr="00770DB7">
        <w:rPr>
          <w:b w:val="0"/>
          <w:sz w:val="28"/>
          <w:szCs w:val="28"/>
        </w:rPr>
        <w:t>Присутствовали:</w:t>
      </w:r>
    </w:p>
    <w:p w14:paraId="06350EAB" w14:textId="77777777" w:rsidR="005A4263" w:rsidRDefault="005A4263" w:rsidP="0022109C">
      <w:pPr>
        <w:rPr>
          <w:b w:val="0"/>
          <w:sz w:val="28"/>
          <w:szCs w:val="28"/>
        </w:rPr>
      </w:pPr>
      <w:r w:rsidRPr="00770DB7">
        <w:rPr>
          <w:b w:val="0"/>
          <w:sz w:val="28"/>
          <w:szCs w:val="28"/>
        </w:rPr>
        <w:t>Члены комиссии или их полномочные представители:</w:t>
      </w:r>
    </w:p>
    <w:p w14:paraId="3C805AFD" w14:textId="77777777" w:rsidR="005A4263" w:rsidRDefault="005A4263" w:rsidP="0022109C">
      <w:pPr>
        <w:rPr>
          <w:b w:val="0"/>
          <w:sz w:val="28"/>
          <w:szCs w:val="28"/>
        </w:rPr>
      </w:pPr>
      <w:r>
        <w:rPr>
          <w:b w:val="0"/>
          <w:sz w:val="28"/>
          <w:szCs w:val="28"/>
        </w:rPr>
        <w:t>Коновалов Д.В. – председатель по строительству администрации Гатчинского муниципального района;</w:t>
      </w:r>
    </w:p>
    <w:p w14:paraId="232F5D79" w14:textId="3DBBC1A8" w:rsidR="005A4263" w:rsidRDefault="005A4263" w:rsidP="0022109C">
      <w:pPr>
        <w:rPr>
          <w:b w:val="0"/>
          <w:sz w:val="28"/>
          <w:szCs w:val="28"/>
        </w:rPr>
      </w:pPr>
      <w:r>
        <w:rPr>
          <w:b w:val="0"/>
          <w:sz w:val="28"/>
          <w:szCs w:val="28"/>
        </w:rPr>
        <w:t>Быкова Н.И. – заместитель председателя комитета образования администрации Гатчинского муниципального района;</w:t>
      </w:r>
    </w:p>
    <w:p w14:paraId="6B21C252" w14:textId="77777777" w:rsidR="005A4263" w:rsidRDefault="005A4263" w:rsidP="0022109C">
      <w:pPr>
        <w:rPr>
          <w:b w:val="0"/>
          <w:sz w:val="28"/>
          <w:szCs w:val="28"/>
        </w:rPr>
      </w:pPr>
      <w:r>
        <w:rPr>
          <w:b w:val="0"/>
          <w:sz w:val="28"/>
          <w:szCs w:val="28"/>
        </w:rPr>
        <w:t xml:space="preserve">Супренок А.А. – начальник отдела городского хозяйства </w:t>
      </w:r>
      <w:r w:rsidRPr="00770DB7">
        <w:rPr>
          <w:b w:val="0"/>
          <w:sz w:val="28"/>
          <w:szCs w:val="28"/>
        </w:rPr>
        <w:t>комитета городского хозяйства и жилищной политики администрации Гатчинского муниципального района;</w:t>
      </w:r>
    </w:p>
    <w:p w14:paraId="0928BC0D" w14:textId="77777777" w:rsidR="005A4263" w:rsidRDefault="005A4263" w:rsidP="0022109C">
      <w:pPr>
        <w:rPr>
          <w:b w:val="0"/>
          <w:sz w:val="28"/>
          <w:szCs w:val="28"/>
        </w:rPr>
      </w:pPr>
      <w:r>
        <w:rPr>
          <w:b w:val="0"/>
          <w:sz w:val="28"/>
          <w:szCs w:val="28"/>
        </w:rPr>
        <w:t xml:space="preserve">Федоров Н.И. - главный </w:t>
      </w:r>
      <w:r w:rsidRPr="00770DB7">
        <w:rPr>
          <w:b w:val="0"/>
          <w:sz w:val="28"/>
          <w:szCs w:val="28"/>
        </w:rPr>
        <w:t>специалист отдела городского хозяйства комитета городского хозяйства и жилищной политики администрации Гатчинского муниципального района;</w:t>
      </w:r>
    </w:p>
    <w:p w14:paraId="7AC306BA" w14:textId="77777777" w:rsidR="005A4263" w:rsidRDefault="005A4263" w:rsidP="0022109C">
      <w:pPr>
        <w:rPr>
          <w:b w:val="0"/>
          <w:sz w:val="28"/>
          <w:szCs w:val="28"/>
        </w:rPr>
      </w:pPr>
      <w:r w:rsidRPr="00770DB7">
        <w:rPr>
          <w:b w:val="0"/>
          <w:sz w:val="28"/>
          <w:szCs w:val="28"/>
        </w:rPr>
        <w:t>Уханов В.И. – директор МКУ «Управление БГЗН и Т»;</w:t>
      </w:r>
    </w:p>
    <w:p w14:paraId="26E5FCC4" w14:textId="77777777" w:rsidR="005A4263" w:rsidRDefault="005A4263" w:rsidP="00D12866">
      <w:pPr>
        <w:rPr>
          <w:b w:val="0"/>
          <w:sz w:val="28"/>
          <w:szCs w:val="28"/>
        </w:rPr>
      </w:pPr>
      <w:r>
        <w:rPr>
          <w:b w:val="0"/>
          <w:sz w:val="28"/>
          <w:szCs w:val="28"/>
        </w:rPr>
        <w:t>Романов А.Ю. – начальник отдела ГИБДД УМВД России по Гатчинскому району;</w:t>
      </w:r>
    </w:p>
    <w:p w14:paraId="601EB3F5" w14:textId="77777777" w:rsidR="005A4263" w:rsidRDefault="005A4263" w:rsidP="00D12866">
      <w:pPr>
        <w:rPr>
          <w:b w:val="0"/>
          <w:sz w:val="28"/>
          <w:szCs w:val="28"/>
        </w:rPr>
      </w:pPr>
      <w:r>
        <w:rPr>
          <w:b w:val="0"/>
          <w:sz w:val="28"/>
          <w:szCs w:val="28"/>
        </w:rPr>
        <w:t xml:space="preserve">Кузнецов Д.В. </w:t>
      </w:r>
      <w:r w:rsidRPr="00770DB7">
        <w:rPr>
          <w:b w:val="0"/>
          <w:sz w:val="28"/>
          <w:szCs w:val="28"/>
        </w:rPr>
        <w:t xml:space="preserve">– </w:t>
      </w:r>
      <w:r w:rsidRPr="000E0036">
        <w:rPr>
          <w:b w:val="0"/>
          <w:sz w:val="28"/>
          <w:szCs w:val="28"/>
        </w:rPr>
        <w:t>старший</w:t>
      </w:r>
      <w:r>
        <w:rPr>
          <w:b w:val="0"/>
          <w:sz w:val="28"/>
          <w:szCs w:val="28"/>
        </w:rPr>
        <w:t xml:space="preserve"> </w:t>
      </w:r>
      <w:r w:rsidRPr="00770DB7">
        <w:rPr>
          <w:b w:val="0"/>
          <w:sz w:val="28"/>
          <w:szCs w:val="28"/>
        </w:rPr>
        <w:t>государственный инспектор дорожного надзора ОГИБДД УМВД России по Гатчинскому району</w:t>
      </w:r>
      <w:r>
        <w:rPr>
          <w:b w:val="0"/>
          <w:sz w:val="28"/>
          <w:szCs w:val="28"/>
        </w:rPr>
        <w:t xml:space="preserve"> ЛО</w:t>
      </w:r>
      <w:r w:rsidRPr="00770DB7">
        <w:rPr>
          <w:b w:val="0"/>
          <w:sz w:val="28"/>
          <w:szCs w:val="28"/>
        </w:rPr>
        <w:t>;</w:t>
      </w:r>
    </w:p>
    <w:p w14:paraId="14EAA628" w14:textId="77777777" w:rsidR="005A4263" w:rsidRDefault="005A4263" w:rsidP="00D12866">
      <w:pPr>
        <w:rPr>
          <w:b w:val="0"/>
          <w:sz w:val="28"/>
          <w:szCs w:val="28"/>
        </w:rPr>
      </w:pPr>
      <w:r>
        <w:rPr>
          <w:b w:val="0"/>
          <w:sz w:val="28"/>
          <w:szCs w:val="28"/>
        </w:rPr>
        <w:t>Бураков Н.Е. – инспектор отдельной роты ДПС №4 ГИБДД ГУ МВД по Санкт-Петербургу и Ленинградской области;</w:t>
      </w:r>
    </w:p>
    <w:p w14:paraId="08F51271" w14:textId="77777777" w:rsidR="005A4263" w:rsidRDefault="005A4263" w:rsidP="00D12866">
      <w:pPr>
        <w:rPr>
          <w:b w:val="0"/>
          <w:sz w:val="28"/>
          <w:szCs w:val="28"/>
        </w:rPr>
      </w:pPr>
      <w:proofErr w:type="spellStart"/>
      <w:r>
        <w:rPr>
          <w:b w:val="0"/>
          <w:sz w:val="28"/>
          <w:szCs w:val="28"/>
        </w:rPr>
        <w:t>Дегелевич</w:t>
      </w:r>
      <w:proofErr w:type="spellEnd"/>
      <w:r>
        <w:rPr>
          <w:b w:val="0"/>
          <w:sz w:val="28"/>
          <w:szCs w:val="28"/>
        </w:rPr>
        <w:t xml:space="preserve"> Т.В. – главный специалист по оформлению ЗУ МКУ Служба координации и развития коммунального хозяйства и строительства;</w:t>
      </w:r>
    </w:p>
    <w:p w14:paraId="3CD13E96" w14:textId="77777777" w:rsidR="005A4263" w:rsidRDefault="005A4263" w:rsidP="00D12866">
      <w:pPr>
        <w:rPr>
          <w:b w:val="0"/>
          <w:sz w:val="28"/>
          <w:szCs w:val="28"/>
        </w:rPr>
      </w:pPr>
      <w:r>
        <w:rPr>
          <w:b w:val="0"/>
          <w:sz w:val="28"/>
          <w:szCs w:val="28"/>
        </w:rPr>
        <w:t>Стрельников В.А. – главный инженер ГП Гатчинское ДРСУ;</w:t>
      </w:r>
    </w:p>
    <w:p w14:paraId="425AC98C" w14:textId="77777777" w:rsidR="005A4263" w:rsidRDefault="005A4263" w:rsidP="00D12866">
      <w:pPr>
        <w:rPr>
          <w:b w:val="0"/>
          <w:sz w:val="28"/>
          <w:szCs w:val="28"/>
        </w:rPr>
      </w:pPr>
      <w:r>
        <w:rPr>
          <w:b w:val="0"/>
          <w:sz w:val="28"/>
          <w:szCs w:val="28"/>
        </w:rPr>
        <w:t>Болдырев П.П. – главный инженер Гатчинской дистанции пути ОАО РЖД;</w:t>
      </w:r>
    </w:p>
    <w:p w14:paraId="2FF2DD85" w14:textId="77777777" w:rsidR="005A4263" w:rsidRDefault="005A4263" w:rsidP="00D12866">
      <w:pPr>
        <w:rPr>
          <w:b w:val="0"/>
          <w:bCs/>
          <w:sz w:val="28"/>
          <w:szCs w:val="28"/>
        </w:rPr>
      </w:pPr>
      <w:proofErr w:type="spellStart"/>
      <w:r w:rsidRPr="0052257F">
        <w:rPr>
          <w:b w:val="0"/>
          <w:bCs/>
          <w:sz w:val="28"/>
          <w:szCs w:val="28"/>
        </w:rPr>
        <w:t>Поздняк</w:t>
      </w:r>
      <w:proofErr w:type="spellEnd"/>
      <w:r w:rsidRPr="0052257F">
        <w:rPr>
          <w:b w:val="0"/>
          <w:bCs/>
          <w:sz w:val="28"/>
          <w:szCs w:val="28"/>
        </w:rPr>
        <w:t xml:space="preserve"> М</w:t>
      </w:r>
      <w:r>
        <w:rPr>
          <w:b w:val="0"/>
          <w:bCs/>
          <w:sz w:val="28"/>
          <w:szCs w:val="28"/>
        </w:rPr>
        <w:t>.</w:t>
      </w:r>
      <w:r w:rsidRPr="0052257F">
        <w:rPr>
          <w:b w:val="0"/>
          <w:bCs/>
          <w:sz w:val="28"/>
          <w:szCs w:val="28"/>
        </w:rPr>
        <w:t>М</w:t>
      </w:r>
      <w:r>
        <w:rPr>
          <w:b w:val="0"/>
          <w:bCs/>
          <w:sz w:val="28"/>
          <w:szCs w:val="28"/>
        </w:rPr>
        <w:t>.</w:t>
      </w:r>
      <w:r w:rsidRPr="0052257F">
        <w:rPr>
          <w:b w:val="0"/>
          <w:bCs/>
          <w:sz w:val="28"/>
          <w:szCs w:val="28"/>
        </w:rPr>
        <w:t xml:space="preserve"> - директор М</w:t>
      </w:r>
      <w:r>
        <w:rPr>
          <w:b w:val="0"/>
          <w:bCs/>
          <w:sz w:val="28"/>
          <w:szCs w:val="28"/>
        </w:rPr>
        <w:t>УП</w:t>
      </w:r>
      <w:r w:rsidRPr="0052257F">
        <w:rPr>
          <w:b w:val="0"/>
          <w:bCs/>
          <w:sz w:val="28"/>
          <w:szCs w:val="28"/>
        </w:rPr>
        <w:t xml:space="preserve"> «Ж</w:t>
      </w:r>
      <w:r>
        <w:rPr>
          <w:b w:val="0"/>
          <w:bCs/>
          <w:sz w:val="28"/>
          <w:szCs w:val="28"/>
        </w:rPr>
        <w:t>КХ</w:t>
      </w:r>
      <w:r w:rsidRPr="0052257F">
        <w:rPr>
          <w:b w:val="0"/>
          <w:bCs/>
          <w:sz w:val="28"/>
          <w:szCs w:val="28"/>
        </w:rPr>
        <w:t xml:space="preserve"> города Гатчины»</w:t>
      </w:r>
      <w:r>
        <w:rPr>
          <w:b w:val="0"/>
          <w:bCs/>
          <w:sz w:val="28"/>
          <w:szCs w:val="28"/>
        </w:rPr>
        <w:t>;</w:t>
      </w:r>
    </w:p>
    <w:p w14:paraId="1329131B" w14:textId="77777777" w:rsidR="005A4263" w:rsidRDefault="005A4263" w:rsidP="00D12866">
      <w:pPr>
        <w:rPr>
          <w:b w:val="0"/>
          <w:sz w:val="28"/>
          <w:szCs w:val="28"/>
        </w:rPr>
      </w:pPr>
      <w:proofErr w:type="spellStart"/>
      <w:r w:rsidRPr="00770DB7">
        <w:rPr>
          <w:b w:val="0"/>
          <w:sz w:val="28"/>
          <w:szCs w:val="28"/>
        </w:rPr>
        <w:t>Рящин</w:t>
      </w:r>
      <w:proofErr w:type="spellEnd"/>
      <w:r w:rsidRPr="00770DB7">
        <w:rPr>
          <w:b w:val="0"/>
          <w:sz w:val="28"/>
          <w:szCs w:val="28"/>
        </w:rPr>
        <w:t xml:space="preserve"> В.А.</w:t>
      </w:r>
      <w:r>
        <w:rPr>
          <w:b w:val="0"/>
          <w:sz w:val="28"/>
          <w:szCs w:val="28"/>
        </w:rPr>
        <w:t xml:space="preserve"> </w:t>
      </w:r>
      <w:r w:rsidRPr="00770DB7">
        <w:rPr>
          <w:b w:val="0"/>
          <w:sz w:val="28"/>
          <w:szCs w:val="28"/>
        </w:rPr>
        <w:t xml:space="preserve">- директор </w:t>
      </w:r>
      <w:r>
        <w:rPr>
          <w:b w:val="0"/>
          <w:sz w:val="28"/>
          <w:szCs w:val="28"/>
        </w:rPr>
        <w:t xml:space="preserve">МБУ </w:t>
      </w:r>
      <w:r w:rsidRPr="00770DB7">
        <w:rPr>
          <w:b w:val="0"/>
          <w:sz w:val="28"/>
          <w:szCs w:val="28"/>
        </w:rPr>
        <w:t>«УБДХ»;</w:t>
      </w:r>
    </w:p>
    <w:p w14:paraId="29CEB9D8" w14:textId="77777777" w:rsidR="005A4263" w:rsidRDefault="005A4263" w:rsidP="00D12866">
      <w:pPr>
        <w:rPr>
          <w:b w:val="0"/>
          <w:sz w:val="28"/>
          <w:szCs w:val="28"/>
        </w:rPr>
      </w:pPr>
      <w:proofErr w:type="spellStart"/>
      <w:r>
        <w:rPr>
          <w:b w:val="0"/>
          <w:sz w:val="28"/>
          <w:szCs w:val="28"/>
        </w:rPr>
        <w:t>Батьянов</w:t>
      </w:r>
      <w:proofErr w:type="spellEnd"/>
      <w:r>
        <w:rPr>
          <w:b w:val="0"/>
          <w:sz w:val="28"/>
          <w:szCs w:val="28"/>
        </w:rPr>
        <w:t xml:space="preserve"> В.П. – директор ОАО Пригородное ДРСУ-3;</w:t>
      </w:r>
    </w:p>
    <w:p w14:paraId="7ABC4E6F" w14:textId="77777777" w:rsidR="005A4263" w:rsidRDefault="005A4263" w:rsidP="00D12866">
      <w:pPr>
        <w:rPr>
          <w:b w:val="0"/>
          <w:sz w:val="28"/>
          <w:szCs w:val="28"/>
        </w:rPr>
      </w:pPr>
      <w:proofErr w:type="spellStart"/>
      <w:r>
        <w:rPr>
          <w:b w:val="0"/>
          <w:sz w:val="28"/>
          <w:szCs w:val="28"/>
        </w:rPr>
        <w:t>Сазанович</w:t>
      </w:r>
      <w:proofErr w:type="spellEnd"/>
      <w:r>
        <w:rPr>
          <w:b w:val="0"/>
          <w:sz w:val="28"/>
          <w:szCs w:val="28"/>
        </w:rPr>
        <w:t xml:space="preserve"> Д.Н. – директор ОА ГП Гатчинское ДРСУ;</w:t>
      </w:r>
    </w:p>
    <w:p w14:paraId="2519F6A8" w14:textId="77777777" w:rsidR="005A4263" w:rsidRDefault="005A4263" w:rsidP="00D12866">
      <w:pPr>
        <w:rPr>
          <w:b w:val="0"/>
          <w:sz w:val="28"/>
          <w:szCs w:val="28"/>
        </w:rPr>
      </w:pPr>
      <w:r>
        <w:rPr>
          <w:b w:val="0"/>
          <w:sz w:val="28"/>
          <w:szCs w:val="28"/>
        </w:rPr>
        <w:t>Ильин А.И. – депутат Совета Депутатов МО «Город Гатчина»;</w:t>
      </w:r>
    </w:p>
    <w:p w14:paraId="70184818" w14:textId="77777777" w:rsidR="005A4263" w:rsidRDefault="005A4263" w:rsidP="00D12866">
      <w:pPr>
        <w:rPr>
          <w:b w:val="0"/>
          <w:sz w:val="28"/>
          <w:szCs w:val="28"/>
        </w:rPr>
      </w:pPr>
      <w:r>
        <w:rPr>
          <w:b w:val="0"/>
          <w:sz w:val="28"/>
          <w:szCs w:val="28"/>
        </w:rPr>
        <w:t>Павлов С.Ю. - депутат Совета Депутатов МО «Город Гатчина»;</w:t>
      </w:r>
    </w:p>
    <w:p w14:paraId="6E92C258" w14:textId="77777777" w:rsidR="005A4263" w:rsidRDefault="005A4263" w:rsidP="00D12866">
      <w:pPr>
        <w:rPr>
          <w:b w:val="0"/>
          <w:sz w:val="28"/>
          <w:szCs w:val="28"/>
        </w:rPr>
      </w:pPr>
      <w:r>
        <w:rPr>
          <w:b w:val="0"/>
          <w:sz w:val="28"/>
          <w:szCs w:val="28"/>
        </w:rPr>
        <w:t>Турапин В.З. - председатель Гатчинского местного отделения политической партии «Патриоты России»;</w:t>
      </w:r>
    </w:p>
    <w:p w14:paraId="0F368D1A" w14:textId="77777777" w:rsidR="005A4263" w:rsidRPr="00D12866" w:rsidRDefault="005A4263" w:rsidP="00D12866">
      <w:pPr>
        <w:rPr>
          <w:b w:val="0"/>
          <w:bCs/>
          <w:sz w:val="28"/>
          <w:szCs w:val="28"/>
        </w:rPr>
      </w:pPr>
    </w:p>
    <w:p w14:paraId="3ACFDDE9" w14:textId="77777777" w:rsidR="005A4263" w:rsidRDefault="005A4263" w:rsidP="0022109C">
      <w:pPr>
        <w:rPr>
          <w:b w:val="0"/>
          <w:sz w:val="28"/>
          <w:szCs w:val="28"/>
        </w:rPr>
      </w:pPr>
      <w:r>
        <w:rPr>
          <w:b w:val="0"/>
          <w:sz w:val="28"/>
          <w:szCs w:val="28"/>
        </w:rPr>
        <w:t>Секретарь комиссии:</w:t>
      </w:r>
    </w:p>
    <w:p w14:paraId="538107B7" w14:textId="77777777" w:rsidR="005A4263" w:rsidRDefault="005A4263" w:rsidP="0022109C">
      <w:pPr>
        <w:rPr>
          <w:b w:val="0"/>
          <w:sz w:val="28"/>
          <w:szCs w:val="28"/>
        </w:rPr>
      </w:pPr>
      <w:r>
        <w:rPr>
          <w:b w:val="0"/>
          <w:sz w:val="28"/>
          <w:szCs w:val="28"/>
        </w:rPr>
        <w:t xml:space="preserve">Горячевских Н.А. – главный специалист МКУ «Управление БГЗНиТ» </w:t>
      </w:r>
    </w:p>
    <w:p w14:paraId="1811C9AE" w14:textId="77777777" w:rsidR="005A4263" w:rsidRPr="00770DB7" w:rsidRDefault="005A4263" w:rsidP="00770DB7">
      <w:pPr>
        <w:rPr>
          <w:b w:val="0"/>
          <w:sz w:val="28"/>
          <w:szCs w:val="28"/>
        </w:rPr>
      </w:pPr>
    </w:p>
    <w:p w14:paraId="7D72D5A6" w14:textId="77777777" w:rsidR="005A4263" w:rsidRDefault="005A4263" w:rsidP="00AD106F">
      <w:pPr>
        <w:rPr>
          <w:b w:val="0"/>
          <w:sz w:val="28"/>
          <w:szCs w:val="28"/>
        </w:rPr>
      </w:pPr>
      <w:r w:rsidRPr="00770DB7">
        <w:rPr>
          <w:b w:val="0"/>
          <w:sz w:val="28"/>
          <w:szCs w:val="28"/>
        </w:rPr>
        <w:t xml:space="preserve">Председательствующий комиссии </w:t>
      </w:r>
      <w:r>
        <w:rPr>
          <w:b w:val="0"/>
          <w:sz w:val="28"/>
          <w:szCs w:val="28"/>
        </w:rPr>
        <w:t>Материков Т.Ф.</w:t>
      </w:r>
      <w:r w:rsidRPr="00770DB7">
        <w:rPr>
          <w:b w:val="0"/>
          <w:sz w:val="28"/>
          <w:szCs w:val="28"/>
        </w:rPr>
        <w:t xml:space="preserve"> ознакомил присутствующих с повесткой дня заседания.</w:t>
      </w:r>
    </w:p>
    <w:bookmarkEnd w:id="0"/>
    <w:p w14:paraId="397B3F69" w14:textId="77777777" w:rsidR="005A4263" w:rsidRPr="00770DB7" w:rsidRDefault="005A4263" w:rsidP="0022109C">
      <w:pPr>
        <w:rPr>
          <w:b w:val="0"/>
          <w:sz w:val="28"/>
          <w:szCs w:val="28"/>
        </w:rPr>
      </w:pPr>
    </w:p>
    <w:p w14:paraId="483C6D98" w14:textId="77777777" w:rsidR="005A4263" w:rsidRPr="002B611A" w:rsidRDefault="005A4263" w:rsidP="00CE397A">
      <w:pPr>
        <w:rPr>
          <w:sz w:val="28"/>
          <w:szCs w:val="28"/>
        </w:rPr>
      </w:pPr>
      <w:r w:rsidRPr="002B611A">
        <w:rPr>
          <w:sz w:val="28"/>
          <w:szCs w:val="28"/>
        </w:rPr>
        <w:t>1. О мерах принимаемых образовательными учреждениями для освоения учащимися правил дорожного движения.</w:t>
      </w:r>
    </w:p>
    <w:p w14:paraId="514540E0" w14:textId="77777777" w:rsidR="005A4263" w:rsidRPr="00953953" w:rsidRDefault="005A4263" w:rsidP="00953953">
      <w:pPr>
        <w:rPr>
          <w:b w:val="0"/>
          <w:bCs/>
          <w:sz w:val="28"/>
          <w:szCs w:val="28"/>
        </w:rPr>
      </w:pPr>
      <w:r w:rsidRPr="00953953">
        <w:rPr>
          <w:b w:val="0"/>
          <w:bCs/>
          <w:sz w:val="28"/>
          <w:szCs w:val="28"/>
        </w:rPr>
        <w:t>Докладывал</w:t>
      </w:r>
      <w:r>
        <w:rPr>
          <w:b w:val="0"/>
          <w:bCs/>
          <w:sz w:val="28"/>
          <w:szCs w:val="28"/>
        </w:rPr>
        <w:t>а Быкова Н.И.</w:t>
      </w:r>
      <w:r w:rsidRPr="00953953">
        <w:rPr>
          <w:b w:val="0"/>
          <w:bCs/>
          <w:sz w:val="28"/>
          <w:szCs w:val="28"/>
        </w:rPr>
        <w:t>:</w:t>
      </w:r>
    </w:p>
    <w:p w14:paraId="68D6B75A" w14:textId="77777777" w:rsidR="005A4263" w:rsidRDefault="005A4263" w:rsidP="00953953">
      <w:pPr>
        <w:rPr>
          <w:b w:val="0"/>
          <w:bCs/>
          <w:sz w:val="28"/>
          <w:szCs w:val="28"/>
        </w:rPr>
      </w:pPr>
      <w:r>
        <w:rPr>
          <w:b w:val="0"/>
          <w:bCs/>
          <w:sz w:val="28"/>
          <w:szCs w:val="28"/>
        </w:rPr>
        <w:t>Во всех образовательных организациях разработаны, согласованы с ГИБДД и утверждены паспорта дорожной безопасности. Ежегодно данные паспорта проходят корректировку. В каждом образовательном учреждении приказом назначен ответственный за профилактику дорожно-транспортного травматизма и разработаны программы профилактики с годовой циклограммой мероприятий. В образовательных учреждениях все случаи нарушения ПДД разбираются на классных собраниях, а так же проводятся индивидуальные беседы с детьми и их родителями. Информация о проделанной работе поступает в комитет образования. Во всех школах, перед началом учебного года проведены родительские собрания по мерам безопасности детей в осенний период, до родителей доведены правила перевозки детей личным транспортом, на классных часах дети проинструктированы по правилам дорожного движения с записью в журнал.</w:t>
      </w:r>
    </w:p>
    <w:p w14:paraId="1044D9B4" w14:textId="77777777" w:rsidR="005A4263" w:rsidRDefault="005A4263" w:rsidP="00953953">
      <w:pPr>
        <w:rPr>
          <w:b w:val="0"/>
          <w:bCs/>
          <w:sz w:val="28"/>
          <w:szCs w:val="28"/>
        </w:rPr>
      </w:pPr>
      <w:r>
        <w:rPr>
          <w:b w:val="0"/>
          <w:bCs/>
          <w:sz w:val="28"/>
          <w:szCs w:val="28"/>
        </w:rPr>
        <w:t>В течении первой четверти на уроках ОБЖ в основной и средней школах и классных часах младшей школы проведены инструктажи по требованиям правил дорожного движения и правил поведения на дороге.</w:t>
      </w:r>
    </w:p>
    <w:p w14:paraId="3C609858" w14:textId="77777777" w:rsidR="005A4263" w:rsidRDefault="005A4263" w:rsidP="00953953">
      <w:pPr>
        <w:rPr>
          <w:b w:val="0"/>
          <w:bCs/>
          <w:sz w:val="28"/>
          <w:szCs w:val="28"/>
        </w:rPr>
      </w:pPr>
      <w:r>
        <w:rPr>
          <w:b w:val="0"/>
          <w:bCs/>
          <w:sz w:val="28"/>
          <w:szCs w:val="28"/>
        </w:rPr>
        <w:t>В 2019-2020 учебном году организованы занятия по правилам дорожного движения для учащихся 10-11 морских кадетских классов МБОУ «Гатчинская СОШ № 11» при автошколе ДОСААФ. Занятия проведены преподавателями автошколы. Планируется проведение занятий с учащимися других школ как города, так и района.</w:t>
      </w:r>
    </w:p>
    <w:p w14:paraId="60C14C85" w14:textId="77777777" w:rsidR="005A4263" w:rsidRDefault="005A4263" w:rsidP="00953953">
      <w:pPr>
        <w:rPr>
          <w:b w:val="0"/>
          <w:bCs/>
          <w:sz w:val="28"/>
          <w:szCs w:val="28"/>
        </w:rPr>
      </w:pPr>
      <w:r>
        <w:rPr>
          <w:b w:val="0"/>
          <w:bCs/>
          <w:sz w:val="28"/>
          <w:szCs w:val="28"/>
        </w:rPr>
        <w:t>Через видеостудию «Премьер-</w:t>
      </w:r>
      <w:proofErr w:type="spellStart"/>
      <w:r>
        <w:rPr>
          <w:b w:val="0"/>
          <w:bCs/>
          <w:sz w:val="28"/>
          <w:szCs w:val="28"/>
        </w:rPr>
        <w:t>Учфильм</w:t>
      </w:r>
      <w:proofErr w:type="spellEnd"/>
      <w:r>
        <w:rPr>
          <w:b w:val="0"/>
          <w:bCs/>
          <w:sz w:val="28"/>
          <w:szCs w:val="28"/>
        </w:rPr>
        <w:t>» в школы приобретаются учебно-методические пособия «Безопасность на улицах и дорогах». В настоящее время данные методические пособия приобретаются и в детские сады для воспитанников старших групп.</w:t>
      </w:r>
    </w:p>
    <w:p w14:paraId="72A18160" w14:textId="77777777" w:rsidR="005A4263" w:rsidRDefault="005A4263" w:rsidP="00953953">
      <w:pPr>
        <w:rPr>
          <w:b w:val="0"/>
          <w:bCs/>
          <w:sz w:val="28"/>
          <w:szCs w:val="28"/>
        </w:rPr>
      </w:pPr>
      <w:r>
        <w:rPr>
          <w:b w:val="0"/>
          <w:bCs/>
          <w:sz w:val="28"/>
          <w:szCs w:val="28"/>
        </w:rPr>
        <w:t>На совещании заместителей директоров по безопасности совместно с сотрудниками ОГИБДД два раза в год рассматриваются вопросы предупреждения детского дорожно-транспортного травматизма.</w:t>
      </w:r>
    </w:p>
    <w:p w14:paraId="38ED31C4" w14:textId="77777777" w:rsidR="005A4263" w:rsidRDefault="005A4263" w:rsidP="00953953">
      <w:pPr>
        <w:rPr>
          <w:b w:val="0"/>
          <w:bCs/>
          <w:sz w:val="28"/>
          <w:szCs w:val="28"/>
        </w:rPr>
      </w:pPr>
      <w:r>
        <w:rPr>
          <w:b w:val="0"/>
          <w:bCs/>
          <w:sz w:val="28"/>
          <w:szCs w:val="28"/>
        </w:rPr>
        <w:t>В июне этого года, совместно с сотрудниками ОГИБДД УМВД по Гатчинскому району в детских лагерях отдыха проводились мероприятия по знанию детьми правил дорожного движения и правил поведения на дороге.</w:t>
      </w:r>
    </w:p>
    <w:p w14:paraId="7E9B09A3" w14:textId="77777777" w:rsidR="005A4263" w:rsidRDefault="005A4263" w:rsidP="00953953">
      <w:pPr>
        <w:rPr>
          <w:b w:val="0"/>
          <w:bCs/>
          <w:sz w:val="28"/>
          <w:szCs w:val="28"/>
        </w:rPr>
      </w:pPr>
      <w:r>
        <w:rPr>
          <w:b w:val="0"/>
          <w:bCs/>
          <w:sz w:val="28"/>
          <w:szCs w:val="28"/>
        </w:rPr>
        <w:t xml:space="preserve">20 мая 2019 года проведены соревнования юных инспекторов дорожного движения на базе МБОУ «Гатчинская НОШ № 5». В финал соревнований вышло 5 команд: </w:t>
      </w:r>
      <w:proofErr w:type="spellStart"/>
      <w:r>
        <w:rPr>
          <w:b w:val="0"/>
          <w:bCs/>
          <w:sz w:val="28"/>
          <w:szCs w:val="28"/>
        </w:rPr>
        <w:t>Таицкая</w:t>
      </w:r>
      <w:proofErr w:type="spellEnd"/>
      <w:r>
        <w:rPr>
          <w:b w:val="0"/>
          <w:bCs/>
          <w:sz w:val="28"/>
          <w:szCs w:val="28"/>
        </w:rPr>
        <w:t xml:space="preserve"> СОШ, Гатчинская НОШ №5 (2 команды), Гатчинская СОШ №7 и Гатчинская СОШ №4. По итогам соревнований победителем муниципального этапа стала команда </w:t>
      </w:r>
      <w:proofErr w:type="spellStart"/>
      <w:r>
        <w:rPr>
          <w:b w:val="0"/>
          <w:bCs/>
          <w:sz w:val="28"/>
          <w:szCs w:val="28"/>
        </w:rPr>
        <w:t>Таицкой</w:t>
      </w:r>
      <w:proofErr w:type="spellEnd"/>
      <w:r>
        <w:rPr>
          <w:b w:val="0"/>
          <w:bCs/>
          <w:sz w:val="28"/>
          <w:szCs w:val="28"/>
        </w:rPr>
        <w:t xml:space="preserve"> СОШ, которая </w:t>
      </w:r>
      <w:r>
        <w:rPr>
          <w:b w:val="0"/>
          <w:bCs/>
          <w:sz w:val="28"/>
          <w:szCs w:val="28"/>
        </w:rPr>
        <w:lastRenderedPageBreak/>
        <w:t>приняла участие в региональном этапе соревнований 21.11.2019. Пользуясь случаем хочу попросить помощи у представителей ГИБДД в подготовке команд к соревнованиям в следующем году, чтобы создать конкурентоспособную и сильную команду.</w:t>
      </w:r>
    </w:p>
    <w:p w14:paraId="1CCD9F76" w14:textId="77777777" w:rsidR="005A4263" w:rsidRDefault="005A4263" w:rsidP="00953953">
      <w:pPr>
        <w:rPr>
          <w:b w:val="0"/>
          <w:bCs/>
          <w:sz w:val="28"/>
          <w:szCs w:val="28"/>
        </w:rPr>
      </w:pPr>
      <w:r>
        <w:rPr>
          <w:b w:val="0"/>
          <w:bCs/>
          <w:sz w:val="28"/>
          <w:szCs w:val="28"/>
        </w:rPr>
        <w:t>В 2020 году планируется закупка Авто-городка для подготовки учащихся школ по безопасности дорожного движения. Место его установки пока подбирается, так как участки, расположенные в непосредственной близости с учебными заведениями зачастую заняты различными инженерными коммуникациями. В детские сады аналогичным городки закуплены в период 2016-2019 год, по мере необходимости обновляются.</w:t>
      </w:r>
    </w:p>
    <w:p w14:paraId="176B456A" w14:textId="77777777" w:rsidR="005A4263" w:rsidRDefault="005A4263" w:rsidP="00953953">
      <w:pPr>
        <w:rPr>
          <w:b w:val="0"/>
          <w:bCs/>
          <w:sz w:val="28"/>
          <w:szCs w:val="28"/>
        </w:rPr>
      </w:pPr>
      <w:r>
        <w:rPr>
          <w:b w:val="0"/>
          <w:bCs/>
          <w:sz w:val="28"/>
          <w:szCs w:val="28"/>
        </w:rPr>
        <w:t>В течении учебного года учащимися начальных классов, под руководством классных руководителей, совместно с представителями ОГИБДД проведены следующие мероприятия: «Скорость не главное», «Ребенок-главный пассажир», «Безопасный двор», «Будь заметным».</w:t>
      </w:r>
    </w:p>
    <w:p w14:paraId="0952BB4B" w14:textId="77777777" w:rsidR="005A4263" w:rsidRDefault="005A4263" w:rsidP="00953953">
      <w:pPr>
        <w:rPr>
          <w:b w:val="0"/>
          <w:bCs/>
          <w:sz w:val="28"/>
          <w:szCs w:val="28"/>
        </w:rPr>
      </w:pPr>
      <w:r>
        <w:rPr>
          <w:b w:val="0"/>
          <w:bCs/>
          <w:sz w:val="28"/>
          <w:szCs w:val="28"/>
        </w:rPr>
        <w:t xml:space="preserve">В учреждениях дополнительного образования в течении учебного года проводятся конкурсы на знание правил дорожного движения среди обучающихся школ «Знай и выполняй ПДД», конкурсы рисунков на данную тематику, конкурс </w:t>
      </w:r>
      <w:proofErr w:type="spellStart"/>
      <w:r>
        <w:rPr>
          <w:b w:val="0"/>
          <w:bCs/>
          <w:sz w:val="28"/>
          <w:szCs w:val="28"/>
        </w:rPr>
        <w:t>агит</w:t>
      </w:r>
      <w:proofErr w:type="spellEnd"/>
      <w:r>
        <w:rPr>
          <w:b w:val="0"/>
          <w:bCs/>
          <w:sz w:val="28"/>
          <w:szCs w:val="28"/>
        </w:rPr>
        <w:t>-бригад по теме профилактики дорожно-транспортных происшествий.</w:t>
      </w:r>
    </w:p>
    <w:p w14:paraId="45E7E02C" w14:textId="77777777" w:rsidR="005A4263" w:rsidRDefault="005A4263" w:rsidP="00953953">
      <w:pPr>
        <w:rPr>
          <w:b w:val="0"/>
          <w:bCs/>
          <w:sz w:val="28"/>
          <w:szCs w:val="28"/>
        </w:rPr>
      </w:pPr>
      <w:r>
        <w:rPr>
          <w:b w:val="0"/>
          <w:bCs/>
          <w:sz w:val="28"/>
          <w:szCs w:val="28"/>
        </w:rPr>
        <w:t>Так же хотелось бы обратить внимание на состояние подходов/подъездов к образовательным учреждениям всех уровней. Далеко не все они оснащены необходимыми средствами безопасности. Сотрудниками отдела образования проведена проверка подходов/подъездов к образовательным учреждениям. Составлен перечень замечаний и недостатков. Указанный перечень направлен в комитет по городскому хозяйству для принятия мер по возможному устранению данный недостатков. Параллельно такую же проверку проводил «Народный фронт». Их письмо с перечнем недостатков и предложениями по их устранению в настоящее время находится комитете образования.</w:t>
      </w:r>
    </w:p>
    <w:p w14:paraId="6B8FCD1A" w14:textId="77777777" w:rsidR="005A4263" w:rsidRDefault="005A4263" w:rsidP="00953953">
      <w:pPr>
        <w:rPr>
          <w:b w:val="0"/>
          <w:bCs/>
          <w:sz w:val="28"/>
          <w:szCs w:val="28"/>
        </w:rPr>
      </w:pPr>
      <w:r>
        <w:rPr>
          <w:b w:val="0"/>
          <w:bCs/>
          <w:sz w:val="28"/>
          <w:szCs w:val="28"/>
        </w:rPr>
        <w:t>Материков Т.Ф.:</w:t>
      </w:r>
    </w:p>
    <w:p w14:paraId="06BC457A" w14:textId="77777777" w:rsidR="005A4263" w:rsidRDefault="005A4263" w:rsidP="00953953">
      <w:pPr>
        <w:rPr>
          <w:b w:val="0"/>
          <w:bCs/>
          <w:sz w:val="28"/>
          <w:szCs w:val="28"/>
        </w:rPr>
      </w:pPr>
      <w:r>
        <w:rPr>
          <w:b w:val="0"/>
          <w:bCs/>
          <w:sz w:val="28"/>
          <w:szCs w:val="28"/>
        </w:rPr>
        <w:t>Есть ли у присутствующих вопросы к докладчику.</w:t>
      </w:r>
    </w:p>
    <w:p w14:paraId="7FC20380" w14:textId="77777777" w:rsidR="005A4263" w:rsidRDefault="005A4263" w:rsidP="00953953">
      <w:pPr>
        <w:rPr>
          <w:b w:val="0"/>
          <w:bCs/>
          <w:sz w:val="28"/>
          <w:szCs w:val="28"/>
        </w:rPr>
      </w:pPr>
      <w:r>
        <w:rPr>
          <w:b w:val="0"/>
          <w:bCs/>
          <w:sz w:val="28"/>
          <w:szCs w:val="28"/>
        </w:rPr>
        <w:t>Ильин И.А.:</w:t>
      </w:r>
    </w:p>
    <w:p w14:paraId="510D4FD1" w14:textId="77777777" w:rsidR="005A4263" w:rsidRDefault="005A4263" w:rsidP="00953953">
      <w:pPr>
        <w:rPr>
          <w:b w:val="0"/>
          <w:bCs/>
          <w:sz w:val="28"/>
          <w:szCs w:val="28"/>
        </w:rPr>
      </w:pPr>
      <w:r>
        <w:rPr>
          <w:b w:val="0"/>
          <w:bCs/>
          <w:sz w:val="28"/>
          <w:szCs w:val="28"/>
        </w:rPr>
        <w:t>В настоящее время планируется строительство двух школ на территории г.Гатчина. Возможно ли еще на этапе проекта предусмотреть и внести в план строительства оборудование Авто-городка.</w:t>
      </w:r>
    </w:p>
    <w:p w14:paraId="06BBEAC2" w14:textId="77777777" w:rsidR="005A4263" w:rsidRDefault="005A4263" w:rsidP="00953953">
      <w:pPr>
        <w:rPr>
          <w:b w:val="0"/>
          <w:bCs/>
          <w:sz w:val="28"/>
          <w:szCs w:val="28"/>
        </w:rPr>
      </w:pPr>
      <w:r>
        <w:rPr>
          <w:b w:val="0"/>
          <w:bCs/>
          <w:sz w:val="28"/>
          <w:szCs w:val="28"/>
        </w:rPr>
        <w:t>Коновалов Д.В.:</w:t>
      </w:r>
    </w:p>
    <w:p w14:paraId="7229C22E" w14:textId="67011076" w:rsidR="005A4263" w:rsidRDefault="005A4263" w:rsidP="00953953">
      <w:pPr>
        <w:rPr>
          <w:b w:val="0"/>
          <w:bCs/>
          <w:sz w:val="28"/>
          <w:szCs w:val="28"/>
        </w:rPr>
      </w:pPr>
      <w:r>
        <w:rPr>
          <w:b w:val="0"/>
          <w:bCs/>
          <w:sz w:val="28"/>
          <w:szCs w:val="28"/>
        </w:rPr>
        <w:t xml:space="preserve">В данных двух случаях нет, так как </w:t>
      </w:r>
      <w:r w:rsidR="00913693">
        <w:rPr>
          <w:b w:val="0"/>
          <w:bCs/>
          <w:sz w:val="28"/>
          <w:szCs w:val="28"/>
        </w:rPr>
        <w:t xml:space="preserve">размер </w:t>
      </w:r>
      <w:r>
        <w:rPr>
          <w:b w:val="0"/>
          <w:bCs/>
          <w:sz w:val="28"/>
          <w:szCs w:val="28"/>
        </w:rPr>
        <w:t>выделенны</w:t>
      </w:r>
      <w:r w:rsidR="00913693">
        <w:rPr>
          <w:b w:val="0"/>
          <w:bCs/>
          <w:sz w:val="28"/>
          <w:szCs w:val="28"/>
        </w:rPr>
        <w:t>х</w:t>
      </w:r>
      <w:r>
        <w:rPr>
          <w:b w:val="0"/>
          <w:bCs/>
          <w:sz w:val="28"/>
          <w:szCs w:val="28"/>
        </w:rPr>
        <w:t xml:space="preserve"> земельны</w:t>
      </w:r>
      <w:r w:rsidR="00913693">
        <w:rPr>
          <w:b w:val="0"/>
          <w:bCs/>
          <w:sz w:val="28"/>
          <w:szCs w:val="28"/>
        </w:rPr>
        <w:t>х</w:t>
      </w:r>
      <w:r>
        <w:rPr>
          <w:b w:val="0"/>
          <w:bCs/>
          <w:sz w:val="28"/>
          <w:szCs w:val="28"/>
        </w:rPr>
        <w:t xml:space="preserve"> участк</w:t>
      </w:r>
      <w:r w:rsidR="00913693">
        <w:rPr>
          <w:b w:val="0"/>
          <w:bCs/>
          <w:sz w:val="28"/>
          <w:szCs w:val="28"/>
        </w:rPr>
        <w:t>ов</w:t>
      </w:r>
      <w:r>
        <w:rPr>
          <w:b w:val="0"/>
          <w:bCs/>
          <w:sz w:val="28"/>
          <w:szCs w:val="28"/>
        </w:rPr>
        <w:t xml:space="preserve"> не позволя</w:t>
      </w:r>
      <w:r w:rsidR="00913693">
        <w:rPr>
          <w:b w:val="0"/>
          <w:bCs/>
          <w:sz w:val="28"/>
          <w:szCs w:val="28"/>
        </w:rPr>
        <w:t>е</w:t>
      </w:r>
      <w:r>
        <w:rPr>
          <w:b w:val="0"/>
          <w:bCs/>
          <w:sz w:val="28"/>
          <w:szCs w:val="28"/>
        </w:rPr>
        <w:t>т разместить на них Авто-городки, ни в первом</w:t>
      </w:r>
      <w:r w:rsidR="00E53046">
        <w:rPr>
          <w:b w:val="0"/>
          <w:bCs/>
          <w:sz w:val="28"/>
          <w:szCs w:val="28"/>
        </w:rPr>
        <w:t>,</w:t>
      </w:r>
      <w:r>
        <w:rPr>
          <w:b w:val="0"/>
          <w:bCs/>
          <w:sz w:val="28"/>
          <w:szCs w:val="28"/>
        </w:rPr>
        <w:t xml:space="preserve"> ни во втором случае.</w:t>
      </w:r>
    </w:p>
    <w:p w14:paraId="0C2A2104" w14:textId="77777777" w:rsidR="0075214D" w:rsidRDefault="0075214D" w:rsidP="00953953">
      <w:pPr>
        <w:rPr>
          <w:b w:val="0"/>
          <w:bCs/>
          <w:sz w:val="28"/>
          <w:szCs w:val="28"/>
        </w:rPr>
      </w:pPr>
      <w:r>
        <w:rPr>
          <w:b w:val="0"/>
          <w:bCs/>
          <w:sz w:val="28"/>
          <w:szCs w:val="28"/>
        </w:rPr>
        <w:t>Материков Т.Ф.:</w:t>
      </w:r>
    </w:p>
    <w:p w14:paraId="0A1E2850" w14:textId="77777777" w:rsidR="0075214D" w:rsidRDefault="0075214D" w:rsidP="00953953">
      <w:pPr>
        <w:rPr>
          <w:b w:val="0"/>
          <w:bCs/>
          <w:sz w:val="28"/>
          <w:szCs w:val="28"/>
        </w:rPr>
      </w:pPr>
      <w:r>
        <w:rPr>
          <w:b w:val="0"/>
          <w:bCs/>
          <w:sz w:val="28"/>
          <w:szCs w:val="28"/>
        </w:rPr>
        <w:t>Есть ли еще вопросы к докладчику?</w:t>
      </w:r>
    </w:p>
    <w:p w14:paraId="470B5745" w14:textId="61D3818F" w:rsidR="005A4263" w:rsidRDefault="005A4263" w:rsidP="00953953">
      <w:pPr>
        <w:rPr>
          <w:b w:val="0"/>
          <w:bCs/>
          <w:sz w:val="28"/>
          <w:szCs w:val="28"/>
        </w:rPr>
      </w:pPr>
      <w:r>
        <w:rPr>
          <w:b w:val="0"/>
          <w:bCs/>
          <w:sz w:val="28"/>
          <w:szCs w:val="28"/>
        </w:rPr>
        <w:t>Вопросов больше не поступило.</w:t>
      </w:r>
    </w:p>
    <w:p w14:paraId="191FD5F3" w14:textId="77777777" w:rsidR="005A4263" w:rsidRPr="00953953" w:rsidRDefault="005A4263" w:rsidP="000A3D36">
      <w:pPr>
        <w:rPr>
          <w:b w:val="0"/>
          <w:bCs/>
          <w:sz w:val="28"/>
          <w:szCs w:val="28"/>
        </w:rPr>
      </w:pPr>
      <w:r w:rsidRPr="00953953">
        <w:rPr>
          <w:b w:val="0"/>
          <w:bCs/>
          <w:sz w:val="28"/>
          <w:szCs w:val="28"/>
        </w:rPr>
        <w:t>Материков Т.Ф.:</w:t>
      </w:r>
    </w:p>
    <w:p w14:paraId="755F839F" w14:textId="77777777" w:rsidR="005A4263" w:rsidRPr="00953953" w:rsidRDefault="005A4263" w:rsidP="000A3D36">
      <w:pPr>
        <w:rPr>
          <w:b w:val="0"/>
          <w:bCs/>
          <w:sz w:val="28"/>
          <w:szCs w:val="28"/>
        </w:rPr>
      </w:pPr>
      <w:r w:rsidRPr="00953953">
        <w:rPr>
          <w:b w:val="0"/>
          <w:bCs/>
          <w:sz w:val="28"/>
          <w:szCs w:val="28"/>
        </w:rPr>
        <w:t>Предлагаю принять решение:</w:t>
      </w:r>
    </w:p>
    <w:p w14:paraId="6C495B60" w14:textId="77777777" w:rsidR="005A4263" w:rsidRPr="00953953" w:rsidRDefault="005A4263" w:rsidP="000A3D36">
      <w:pPr>
        <w:rPr>
          <w:b w:val="0"/>
          <w:bCs/>
          <w:sz w:val="28"/>
          <w:szCs w:val="28"/>
        </w:rPr>
      </w:pPr>
      <w:r w:rsidRPr="00953953">
        <w:rPr>
          <w:b w:val="0"/>
          <w:bCs/>
          <w:sz w:val="28"/>
          <w:szCs w:val="28"/>
        </w:rPr>
        <w:lastRenderedPageBreak/>
        <w:t xml:space="preserve">1. Информацию, изложенную </w:t>
      </w:r>
      <w:r>
        <w:rPr>
          <w:b w:val="0"/>
          <w:bCs/>
          <w:sz w:val="28"/>
          <w:szCs w:val="28"/>
        </w:rPr>
        <w:t>заместителем председателя комитета образования</w:t>
      </w:r>
      <w:r>
        <w:rPr>
          <w:b w:val="0"/>
          <w:sz w:val="28"/>
          <w:szCs w:val="28"/>
        </w:rPr>
        <w:t xml:space="preserve"> </w:t>
      </w:r>
      <w:r w:rsidRPr="00770DB7">
        <w:rPr>
          <w:b w:val="0"/>
          <w:sz w:val="28"/>
          <w:szCs w:val="28"/>
        </w:rPr>
        <w:t>администрации Гатчинского муниципального района</w:t>
      </w:r>
      <w:r w:rsidRPr="00953953">
        <w:rPr>
          <w:b w:val="0"/>
          <w:bCs/>
          <w:sz w:val="28"/>
          <w:szCs w:val="28"/>
        </w:rPr>
        <w:t xml:space="preserve"> </w:t>
      </w:r>
      <w:r>
        <w:rPr>
          <w:b w:val="0"/>
          <w:bCs/>
          <w:sz w:val="28"/>
          <w:szCs w:val="28"/>
        </w:rPr>
        <w:t>Быковой Н.И.</w:t>
      </w:r>
      <w:r w:rsidRPr="00953953">
        <w:rPr>
          <w:b w:val="0"/>
          <w:bCs/>
          <w:sz w:val="28"/>
          <w:szCs w:val="28"/>
        </w:rPr>
        <w:t xml:space="preserve"> принять к сведению.</w:t>
      </w:r>
    </w:p>
    <w:p w14:paraId="55437260" w14:textId="77777777" w:rsidR="005A4263" w:rsidRDefault="005A4263" w:rsidP="000A3D36">
      <w:pPr>
        <w:rPr>
          <w:b w:val="0"/>
          <w:bCs/>
          <w:sz w:val="28"/>
          <w:szCs w:val="28"/>
        </w:rPr>
      </w:pPr>
      <w:r w:rsidRPr="00953953">
        <w:rPr>
          <w:b w:val="0"/>
          <w:bCs/>
          <w:sz w:val="28"/>
          <w:szCs w:val="28"/>
        </w:rPr>
        <w:t xml:space="preserve">2. На постоянной основе продолжить работу по </w:t>
      </w:r>
      <w:r>
        <w:rPr>
          <w:b w:val="0"/>
          <w:bCs/>
          <w:sz w:val="28"/>
          <w:szCs w:val="28"/>
        </w:rPr>
        <w:t xml:space="preserve">методическому сопровождению, стимулированию и </w:t>
      </w:r>
      <w:r w:rsidRPr="00953953">
        <w:rPr>
          <w:b w:val="0"/>
          <w:bCs/>
          <w:sz w:val="28"/>
          <w:szCs w:val="28"/>
        </w:rPr>
        <w:t>контролю за</w:t>
      </w:r>
      <w:r>
        <w:rPr>
          <w:b w:val="0"/>
          <w:bCs/>
          <w:sz w:val="28"/>
          <w:szCs w:val="28"/>
        </w:rPr>
        <w:t xml:space="preserve"> образованием в дошкольных и школьных учебных учреждениях и учреждениях дополнительного образования.</w:t>
      </w:r>
    </w:p>
    <w:p w14:paraId="1787BA7F" w14:textId="66C1A85A" w:rsidR="005A4263" w:rsidRDefault="005A4263" w:rsidP="000A3D36">
      <w:pPr>
        <w:rPr>
          <w:b w:val="0"/>
          <w:bCs/>
          <w:sz w:val="28"/>
          <w:szCs w:val="28"/>
        </w:rPr>
      </w:pPr>
      <w:r>
        <w:rPr>
          <w:b w:val="0"/>
          <w:bCs/>
          <w:sz w:val="28"/>
          <w:szCs w:val="28"/>
        </w:rPr>
        <w:t>3. При проведени</w:t>
      </w:r>
      <w:r w:rsidR="0075214D">
        <w:rPr>
          <w:b w:val="0"/>
          <w:bCs/>
          <w:sz w:val="28"/>
          <w:szCs w:val="28"/>
        </w:rPr>
        <w:t>и</w:t>
      </w:r>
      <w:r>
        <w:rPr>
          <w:b w:val="0"/>
          <w:bCs/>
          <w:sz w:val="28"/>
          <w:szCs w:val="28"/>
        </w:rPr>
        <w:t xml:space="preserve"> мероприятий</w:t>
      </w:r>
      <w:r w:rsidR="0075214D">
        <w:rPr>
          <w:b w:val="0"/>
          <w:bCs/>
          <w:sz w:val="28"/>
          <w:szCs w:val="28"/>
        </w:rPr>
        <w:t xml:space="preserve"> в учебных учреждениях всех категорий</w:t>
      </w:r>
      <w:r>
        <w:rPr>
          <w:b w:val="0"/>
          <w:bCs/>
          <w:sz w:val="28"/>
          <w:szCs w:val="28"/>
        </w:rPr>
        <w:t xml:space="preserve"> в качестве консультативного звена привлекать сотрудников ГИБДД и автошкол.</w:t>
      </w:r>
    </w:p>
    <w:p w14:paraId="4D0A6A03" w14:textId="77777777" w:rsidR="005A4263" w:rsidRPr="00953953" w:rsidRDefault="005A4263" w:rsidP="000A3D36">
      <w:pPr>
        <w:rPr>
          <w:b w:val="0"/>
          <w:bCs/>
          <w:sz w:val="28"/>
          <w:szCs w:val="28"/>
        </w:rPr>
      </w:pPr>
      <w:r w:rsidRPr="00953953">
        <w:rPr>
          <w:b w:val="0"/>
          <w:bCs/>
          <w:sz w:val="28"/>
          <w:szCs w:val="28"/>
        </w:rPr>
        <w:t>Решение принято единогласно.</w:t>
      </w:r>
    </w:p>
    <w:p w14:paraId="2391C0B2" w14:textId="77777777" w:rsidR="005A4263" w:rsidRPr="00953953" w:rsidRDefault="005A4263" w:rsidP="000A3D36">
      <w:pPr>
        <w:rPr>
          <w:b w:val="0"/>
          <w:bCs/>
          <w:sz w:val="28"/>
          <w:szCs w:val="28"/>
        </w:rPr>
      </w:pPr>
      <w:r w:rsidRPr="00953953">
        <w:rPr>
          <w:b w:val="0"/>
          <w:bCs/>
          <w:sz w:val="28"/>
          <w:szCs w:val="28"/>
        </w:rPr>
        <w:t>Решение:</w:t>
      </w:r>
    </w:p>
    <w:p w14:paraId="299A2AB5" w14:textId="77777777" w:rsidR="005A4263" w:rsidRPr="00953953" w:rsidRDefault="005A4263" w:rsidP="00FB18A5">
      <w:pPr>
        <w:rPr>
          <w:b w:val="0"/>
          <w:bCs/>
          <w:sz w:val="28"/>
          <w:szCs w:val="28"/>
        </w:rPr>
      </w:pPr>
      <w:r w:rsidRPr="00953953">
        <w:rPr>
          <w:b w:val="0"/>
          <w:bCs/>
          <w:sz w:val="28"/>
          <w:szCs w:val="28"/>
        </w:rPr>
        <w:t xml:space="preserve">1. Информацию, изложенную </w:t>
      </w:r>
      <w:r>
        <w:rPr>
          <w:b w:val="0"/>
          <w:bCs/>
          <w:sz w:val="28"/>
          <w:szCs w:val="28"/>
        </w:rPr>
        <w:t>заместителем председателя комитета образования</w:t>
      </w:r>
      <w:r>
        <w:rPr>
          <w:b w:val="0"/>
          <w:sz w:val="28"/>
          <w:szCs w:val="28"/>
        </w:rPr>
        <w:t xml:space="preserve"> </w:t>
      </w:r>
      <w:r w:rsidRPr="00770DB7">
        <w:rPr>
          <w:b w:val="0"/>
          <w:sz w:val="28"/>
          <w:szCs w:val="28"/>
        </w:rPr>
        <w:t>администрации Гатчинского муниципального района</w:t>
      </w:r>
      <w:r w:rsidRPr="00953953">
        <w:rPr>
          <w:b w:val="0"/>
          <w:bCs/>
          <w:sz w:val="28"/>
          <w:szCs w:val="28"/>
        </w:rPr>
        <w:t xml:space="preserve"> </w:t>
      </w:r>
      <w:r>
        <w:rPr>
          <w:b w:val="0"/>
          <w:bCs/>
          <w:sz w:val="28"/>
          <w:szCs w:val="28"/>
        </w:rPr>
        <w:t>Быковой Н.И.</w:t>
      </w:r>
      <w:r w:rsidRPr="00953953">
        <w:rPr>
          <w:b w:val="0"/>
          <w:bCs/>
          <w:sz w:val="28"/>
          <w:szCs w:val="28"/>
        </w:rPr>
        <w:t xml:space="preserve"> принять к сведению.</w:t>
      </w:r>
    </w:p>
    <w:p w14:paraId="1A652485" w14:textId="77777777" w:rsidR="005A4263" w:rsidRDefault="005A4263" w:rsidP="00FB18A5">
      <w:pPr>
        <w:rPr>
          <w:b w:val="0"/>
          <w:bCs/>
          <w:sz w:val="28"/>
          <w:szCs w:val="28"/>
        </w:rPr>
      </w:pPr>
      <w:r w:rsidRPr="00953953">
        <w:rPr>
          <w:b w:val="0"/>
          <w:bCs/>
          <w:sz w:val="28"/>
          <w:szCs w:val="28"/>
        </w:rPr>
        <w:t xml:space="preserve">2. На постоянной основе продолжить работу по </w:t>
      </w:r>
      <w:r>
        <w:rPr>
          <w:b w:val="0"/>
          <w:bCs/>
          <w:sz w:val="28"/>
          <w:szCs w:val="28"/>
        </w:rPr>
        <w:t xml:space="preserve">методическому сопровождению, стимулированию и </w:t>
      </w:r>
      <w:r w:rsidRPr="00953953">
        <w:rPr>
          <w:b w:val="0"/>
          <w:bCs/>
          <w:sz w:val="28"/>
          <w:szCs w:val="28"/>
        </w:rPr>
        <w:t>контролю за</w:t>
      </w:r>
      <w:r>
        <w:rPr>
          <w:b w:val="0"/>
          <w:bCs/>
          <w:sz w:val="28"/>
          <w:szCs w:val="28"/>
        </w:rPr>
        <w:t xml:space="preserve"> образованием в дошкольных и школьных учебных учреждениях и учреждениях дополнительного образования.</w:t>
      </w:r>
    </w:p>
    <w:p w14:paraId="3536AFB9" w14:textId="045BA9BD" w:rsidR="005A4263" w:rsidRDefault="005A4263" w:rsidP="00FB18A5">
      <w:pPr>
        <w:rPr>
          <w:b w:val="0"/>
          <w:bCs/>
          <w:sz w:val="28"/>
          <w:szCs w:val="28"/>
        </w:rPr>
      </w:pPr>
      <w:r>
        <w:rPr>
          <w:b w:val="0"/>
          <w:bCs/>
          <w:sz w:val="28"/>
          <w:szCs w:val="28"/>
        </w:rPr>
        <w:t xml:space="preserve">3. </w:t>
      </w:r>
      <w:r w:rsidR="0075214D">
        <w:rPr>
          <w:b w:val="0"/>
          <w:bCs/>
          <w:sz w:val="28"/>
          <w:szCs w:val="28"/>
        </w:rPr>
        <w:t>При проведении мероприятий в учебных учреждениях всех категорий в качестве консультативного звена привлекать сотрудников ГИБДД и автошкол.</w:t>
      </w:r>
    </w:p>
    <w:p w14:paraId="0E0028E6" w14:textId="77777777" w:rsidR="005A4263" w:rsidRDefault="005A4263" w:rsidP="00953953">
      <w:pPr>
        <w:rPr>
          <w:b w:val="0"/>
          <w:bCs/>
          <w:sz w:val="28"/>
          <w:szCs w:val="28"/>
        </w:rPr>
      </w:pPr>
    </w:p>
    <w:p w14:paraId="7897E38B" w14:textId="77777777" w:rsidR="0075214D" w:rsidRDefault="0075214D" w:rsidP="000F61C3">
      <w:pPr>
        <w:rPr>
          <w:sz w:val="28"/>
          <w:szCs w:val="28"/>
        </w:rPr>
      </w:pPr>
      <w:r w:rsidRPr="0075214D">
        <w:rPr>
          <w:sz w:val="28"/>
          <w:szCs w:val="28"/>
        </w:rPr>
        <w:t>2. О готовности автомобильных дорог общего пользования в Гатчинском муниципальном районе к эксплуатации в зимний период.</w:t>
      </w:r>
    </w:p>
    <w:p w14:paraId="78005FEB" w14:textId="70640CDB" w:rsidR="0075214D" w:rsidRDefault="0075214D" w:rsidP="000F61C3">
      <w:pPr>
        <w:rPr>
          <w:b w:val="0"/>
          <w:bCs/>
          <w:sz w:val="28"/>
          <w:szCs w:val="28"/>
        </w:rPr>
      </w:pPr>
      <w:r w:rsidRPr="0075214D">
        <w:rPr>
          <w:b w:val="0"/>
          <w:bCs/>
          <w:sz w:val="28"/>
          <w:szCs w:val="28"/>
        </w:rPr>
        <w:t xml:space="preserve">Докладывал директор </w:t>
      </w:r>
      <w:r>
        <w:rPr>
          <w:b w:val="0"/>
          <w:bCs/>
          <w:sz w:val="28"/>
          <w:szCs w:val="28"/>
        </w:rPr>
        <w:t xml:space="preserve">АО «Пригородное ДРСУ-3» </w:t>
      </w:r>
      <w:proofErr w:type="spellStart"/>
      <w:r>
        <w:rPr>
          <w:b w:val="0"/>
          <w:bCs/>
          <w:sz w:val="28"/>
          <w:szCs w:val="28"/>
        </w:rPr>
        <w:t>Батьянов</w:t>
      </w:r>
      <w:proofErr w:type="spellEnd"/>
      <w:r>
        <w:rPr>
          <w:b w:val="0"/>
          <w:bCs/>
          <w:sz w:val="28"/>
          <w:szCs w:val="28"/>
        </w:rPr>
        <w:t xml:space="preserve"> В.П.</w:t>
      </w:r>
    </w:p>
    <w:p w14:paraId="494E1B07" w14:textId="506AD460" w:rsidR="0075214D" w:rsidRDefault="0075214D" w:rsidP="000F61C3">
      <w:pPr>
        <w:rPr>
          <w:b w:val="0"/>
          <w:bCs/>
          <w:sz w:val="28"/>
          <w:szCs w:val="28"/>
        </w:rPr>
      </w:pPr>
      <w:r>
        <w:rPr>
          <w:b w:val="0"/>
          <w:bCs/>
          <w:sz w:val="28"/>
          <w:szCs w:val="28"/>
        </w:rPr>
        <w:t>Согласно договора субподряда на содержание региональных автомобильных дорог регионального значения в Гатчинском районе Ленинградской области протяженность обслуживаемых АО «Пригородное ДРСУ-3» автодорог составляет 99 км..</w:t>
      </w:r>
    </w:p>
    <w:p w14:paraId="2D624C67" w14:textId="4807CBD0" w:rsidR="0075214D" w:rsidRDefault="0075214D" w:rsidP="000F61C3">
      <w:pPr>
        <w:rPr>
          <w:b w:val="0"/>
          <w:bCs/>
          <w:sz w:val="28"/>
          <w:szCs w:val="28"/>
        </w:rPr>
      </w:pPr>
      <w:r>
        <w:rPr>
          <w:b w:val="0"/>
          <w:bCs/>
          <w:sz w:val="28"/>
          <w:szCs w:val="28"/>
        </w:rPr>
        <w:t xml:space="preserve">В зимний период в чистом покрытии в Гатчинском районе содержится 31 км. (автодорога Красное Село-Гатчина-Павловск км 18+320-37+128, автодорога подъезд к городу Коммунар км 0+000-3+459, автодорога </w:t>
      </w:r>
      <w:proofErr w:type="spellStart"/>
      <w:r>
        <w:rPr>
          <w:b w:val="0"/>
          <w:bCs/>
          <w:sz w:val="28"/>
          <w:szCs w:val="28"/>
        </w:rPr>
        <w:t>Кемполово</w:t>
      </w:r>
      <w:proofErr w:type="spellEnd"/>
      <w:r>
        <w:rPr>
          <w:b w:val="0"/>
          <w:bCs/>
          <w:sz w:val="28"/>
          <w:szCs w:val="28"/>
        </w:rPr>
        <w:t>-Выра-Тосно-Шапки км 77+500-85+351). Дороги в чистом покрытии обрабатываются песчано-солевой смесью 30%</w:t>
      </w:r>
      <w:r w:rsidR="003F1D84">
        <w:rPr>
          <w:b w:val="0"/>
          <w:bCs/>
          <w:sz w:val="28"/>
          <w:szCs w:val="28"/>
        </w:rPr>
        <w:t xml:space="preserve"> и технической солью с </w:t>
      </w:r>
      <w:proofErr w:type="spellStart"/>
      <w:r w:rsidR="003F1D84">
        <w:rPr>
          <w:b w:val="0"/>
          <w:bCs/>
          <w:sz w:val="28"/>
          <w:szCs w:val="28"/>
        </w:rPr>
        <w:t>антислеживателем</w:t>
      </w:r>
      <w:proofErr w:type="spellEnd"/>
      <w:r w:rsidR="003F1D84">
        <w:rPr>
          <w:b w:val="0"/>
          <w:bCs/>
          <w:sz w:val="28"/>
          <w:szCs w:val="28"/>
        </w:rPr>
        <w:t>, остальные дороги обрабатываются песчано</w:t>
      </w:r>
      <w:r w:rsidR="004A289F">
        <w:rPr>
          <w:b w:val="0"/>
          <w:bCs/>
          <w:sz w:val="28"/>
          <w:szCs w:val="28"/>
        </w:rPr>
        <w:t>-</w:t>
      </w:r>
      <w:r w:rsidR="003F1D84">
        <w:rPr>
          <w:b w:val="0"/>
          <w:bCs/>
          <w:sz w:val="28"/>
          <w:szCs w:val="28"/>
        </w:rPr>
        <w:t>солевой смесью 3%.</w:t>
      </w:r>
    </w:p>
    <w:p w14:paraId="072D44A2" w14:textId="77777777" w:rsidR="004A289F" w:rsidRDefault="003F1D84" w:rsidP="000F61C3">
      <w:pPr>
        <w:rPr>
          <w:b w:val="0"/>
          <w:bCs/>
          <w:sz w:val="28"/>
          <w:szCs w:val="28"/>
        </w:rPr>
      </w:pPr>
      <w:r>
        <w:rPr>
          <w:b w:val="0"/>
          <w:bCs/>
          <w:sz w:val="28"/>
          <w:szCs w:val="28"/>
        </w:rPr>
        <w:t>В настоящее время на зимний период 201-2020 года заготовлено 5873,51 м3 песка, что составляет 100% от потребности, 500 т</w:t>
      </w:r>
      <w:r w:rsidR="004A289F">
        <w:rPr>
          <w:b w:val="0"/>
          <w:bCs/>
          <w:sz w:val="28"/>
          <w:szCs w:val="28"/>
        </w:rPr>
        <w:t>.</w:t>
      </w:r>
      <w:r>
        <w:rPr>
          <w:b w:val="0"/>
          <w:bCs/>
          <w:sz w:val="28"/>
          <w:szCs w:val="28"/>
        </w:rPr>
        <w:t xml:space="preserve"> соли </w:t>
      </w:r>
      <w:r w:rsidR="004A289F">
        <w:rPr>
          <w:b w:val="0"/>
          <w:bCs/>
          <w:sz w:val="28"/>
          <w:szCs w:val="28"/>
        </w:rPr>
        <w:t xml:space="preserve">с </w:t>
      </w:r>
      <w:proofErr w:type="spellStart"/>
      <w:r w:rsidR="004A289F">
        <w:rPr>
          <w:b w:val="0"/>
          <w:bCs/>
          <w:sz w:val="28"/>
          <w:szCs w:val="28"/>
        </w:rPr>
        <w:t>антислеживателем</w:t>
      </w:r>
      <w:proofErr w:type="spellEnd"/>
      <w:r w:rsidR="004A289F">
        <w:rPr>
          <w:b w:val="0"/>
          <w:bCs/>
          <w:sz w:val="28"/>
          <w:szCs w:val="28"/>
        </w:rPr>
        <w:t xml:space="preserve"> что составляет 39% от потребности, 970,78 т. соли для приготовления песчано-солевой смеси что составляет 100% от потребности.</w:t>
      </w:r>
    </w:p>
    <w:p w14:paraId="34505012" w14:textId="55781B51" w:rsidR="003F1D84" w:rsidRDefault="004A289F" w:rsidP="000F61C3">
      <w:pPr>
        <w:rPr>
          <w:b w:val="0"/>
          <w:bCs/>
          <w:sz w:val="28"/>
          <w:szCs w:val="28"/>
        </w:rPr>
      </w:pPr>
      <w:r>
        <w:rPr>
          <w:b w:val="0"/>
          <w:bCs/>
          <w:sz w:val="28"/>
          <w:szCs w:val="28"/>
        </w:rPr>
        <w:t>По состоянию на 26.11.2019 года заготовлено 1877,29 м3</w:t>
      </w:r>
      <w:r w:rsidR="00D06270">
        <w:rPr>
          <w:b w:val="0"/>
          <w:bCs/>
          <w:sz w:val="28"/>
          <w:szCs w:val="28"/>
        </w:rPr>
        <w:t xml:space="preserve"> песчано-солевой смеси 30% (100% от потребности),</w:t>
      </w:r>
      <w:r>
        <w:rPr>
          <w:b w:val="0"/>
          <w:bCs/>
          <w:sz w:val="28"/>
          <w:szCs w:val="28"/>
        </w:rPr>
        <w:t xml:space="preserve"> </w:t>
      </w:r>
      <w:r w:rsidR="003F1D84">
        <w:rPr>
          <w:b w:val="0"/>
          <w:bCs/>
          <w:sz w:val="28"/>
          <w:szCs w:val="28"/>
        </w:rPr>
        <w:t xml:space="preserve">4966,99 м.3 </w:t>
      </w:r>
      <w:r w:rsidR="00D06270">
        <w:rPr>
          <w:b w:val="0"/>
          <w:bCs/>
          <w:sz w:val="28"/>
          <w:szCs w:val="28"/>
        </w:rPr>
        <w:t xml:space="preserve">песчано-солевой смеси 3% (100% от потребности). На зимний период 2019-2020 годов необходимо закупить и завести 788 т соли с </w:t>
      </w:r>
      <w:proofErr w:type="spellStart"/>
      <w:r w:rsidR="00D06270">
        <w:rPr>
          <w:b w:val="0"/>
          <w:bCs/>
          <w:sz w:val="28"/>
          <w:szCs w:val="28"/>
        </w:rPr>
        <w:t>антислеживателем</w:t>
      </w:r>
      <w:proofErr w:type="spellEnd"/>
      <w:r w:rsidR="00D06270">
        <w:rPr>
          <w:b w:val="0"/>
          <w:bCs/>
          <w:sz w:val="28"/>
          <w:szCs w:val="28"/>
        </w:rPr>
        <w:t>.</w:t>
      </w:r>
    </w:p>
    <w:p w14:paraId="7BBCD494" w14:textId="2D56B8A6" w:rsidR="00D06270" w:rsidRDefault="00D06270" w:rsidP="000F61C3">
      <w:pPr>
        <w:rPr>
          <w:b w:val="0"/>
          <w:bCs/>
          <w:sz w:val="28"/>
          <w:szCs w:val="28"/>
        </w:rPr>
      </w:pPr>
      <w:r>
        <w:rPr>
          <w:b w:val="0"/>
          <w:bCs/>
          <w:sz w:val="28"/>
          <w:szCs w:val="28"/>
        </w:rPr>
        <w:lastRenderedPageBreak/>
        <w:t xml:space="preserve">Производственная база у АО «Пригородное ДРСУ-3» одна и располагается по адресу </w:t>
      </w:r>
      <w:proofErr w:type="spellStart"/>
      <w:r>
        <w:rPr>
          <w:b w:val="0"/>
          <w:bCs/>
          <w:sz w:val="28"/>
          <w:szCs w:val="28"/>
        </w:rPr>
        <w:t>д.Глинка</w:t>
      </w:r>
      <w:proofErr w:type="spellEnd"/>
      <w:r>
        <w:rPr>
          <w:b w:val="0"/>
          <w:bCs/>
          <w:sz w:val="28"/>
          <w:szCs w:val="28"/>
        </w:rPr>
        <w:t xml:space="preserve"> Тосненского района Ленинградской области. База для  хранения песчано-солевой смеси находится в </w:t>
      </w:r>
      <w:proofErr w:type="spellStart"/>
      <w:r>
        <w:rPr>
          <w:b w:val="0"/>
          <w:bCs/>
          <w:sz w:val="28"/>
          <w:szCs w:val="28"/>
        </w:rPr>
        <w:t>пос.Форносово</w:t>
      </w:r>
      <w:proofErr w:type="spellEnd"/>
      <w:r>
        <w:rPr>
          <w:b w:val="0"/>
          <w:bCs/>
          <w:sz w:val="28"/>
          <w:szCs w:val="28"/>
        </w:rPr>
        <w:t xml:space="preserve"> Тосненского района Ленинградской области.</w:t>
      </w:r>
    </w:p>
    <w:p w14:paraId="7DB32AEA" w14:textId="3F2EBE81" w:rsidR="00D06270" w:rsidRDefault="00D06270" w:rsidP="000F61C3">
      <w:pPr>
        <w:rPr>
          <w:b w:val="0"/>
          <w:bCs/>
          <w:sz w:val="28"/>
          <w:szCs w:val="28"/>
        </w:rPr>
      </w:pPr>
      <w:r>
        <w:rPr>
          <w:b w:val="0"/>
          <w:bCs/>
          <w:sz w:val="28"/>
          <w:szCs w:val="28"/>
        </w:rPr>
        <w:t>Для содержания автомобильных дорог в зимний период подготовлен парк спецтехники: КДМ – 8 шт., автогрейдеры – 2 шт., прицепные грейдеры – 1 шт., трактора – 4 шт., экскаваторы – 1 шт., погрузчики – 2 шт.. Вся техника работоспособна, и подготовлена к эксплуатации на 100%.</w:t>
      </w:r>
    </w:p>
    <w:p w14:paraId="7F4F2171" w14:textId="724C3D73" w:rsidR="00D06270" w:rsidRDefault="00D06270" w:rsidP="000F61C3">
      <w:pPr>
        <w:rPr>
          <w:b w:val="0"/>
          <w:bCs/>
          <w:sz w:val="28"/>
          <w:szCs w:val="28"/>
        </w:rPr>
      </w:pPr>
      <w:r>
        <w:rPr>
          <w:b w:val="0"/>
          <w:bCs/>
          <w:sz w:val="28"/>
          <w:szCs w:val="28"/>
        </w:rPr>
        <w:t xml:space="preserve">Обслуживаемые дороги подготовлены к эксплуатации в зимний период – вся аварийная </w:t>
      </w:r>
      <w:proofErr w:type="spellStart"/>
      <w:r>
        <w:rPr>
          <w:b w:val="0"/>
          <w:bCs/>
          <w:sz w:val="28"/>
          <w:szCs w:val="28"/>
        </w:rPr>
        <w:t>ямочность</w:t>
      </w:r>
      <w:proofErr w:type="spellEnd"/>
      <w:r>
        <w:rPr>
          <w:b w:val="0"/>
          <w:bCs/>
          <w:sz w:val="28"/>
          <w:szCs w:val="28"/>
        </w:rPr>
        <w:t xml:space="preserve"> ликвидирована.</w:t>
      </w:r>
    </w:p>
    <w:p w14:paraId="71DE6AF9" w14:textId="3DB54074" w:rsidR="00D06270" w:rsidRDefault="006C3A3E" w:rsidP="000F61C3">
      <w:pPr>
        <w:rPr>
          <w:b w:val="0"/>
          <w:bCs/>
          <w:sz w:val="28"/>
          <w:szCs w:val="28"/>
        </w:rPr>
      </w:pPr>
      <w:r>
        <w:rPr>
          <w:b w:val="0"/>
          <w:bCs/>
          <w:sz w:val="28"/>
          <w:szCs w:val="28"/>
        </w:rPr>
        <w:t>Для работы в зимних условиях разработан график зимнего содержания и очередности обработки противогололедными материалами. Заготовлены и установлены сигнальные вехи на автодорогах и искусственных сооружениях, временные дорожные знаки 1.15 «Скользкая дорога», на дорогах, содержащихся в снежном накате установлены дорожные знаки 3.24 «Ограничение максимальной скорости» 60 км/ч. Организовано круглосуточное дежурство механизированных бригад, проведены плановые и внеплановые занятия и инструктажи с личным составом по зимнему содержанию дорог и техники.</w:t>
      </w:r>
    </w:p>
    <w:p w14:paraId="6D767B14" w14:textId="7999CB4C" w:rsidR="006C3A3E" w:rsidRDefault="006C3A3E" w:rsidP="000F61C3">
      <w:pPr>
        <w:rPr>
          <w:b w:val="0"/>
          <w:bCs/>
          <w:sz w:val="28"/>
          <w:szCs w:val="28"/>
        </w:rPr>
      </w:pPr>
      <w:r>
        <w:rPr>
          <w:b w:val="0"/>
          <w:bCs/>
          <w:sz w:val="28"/>
          <w:szCs w:val="28"/>
        </w:rPr>
        <w:t>В связи с реорганизацией АО «Пригородное ДРСУ-3» путем присоединения к АО «Тосненское ДРСУ» создана общая диспетчерская служба, которая находится на территории АО «Тосненское ДРСУ», телефон диспетчерской службы: 8 (81361) 2-19-46.</w:t>
      </w:r>
    </w:p>
    <w:p w14:paraId="0776C40F" w14:textId="77777777" w:rsidR="0058067D" w:rsidRDefault="0058067D" w:rsidP="0058067D">
      <w:pPr>
        <w:rPr>
          <w:b w:val="0"/>
          <w:bCs/>
          <w:sz w:val="28"/>
          <w:szCs w:val="28"/>
        </w:rPr>
      </w:pPr>
      <w:r>
        <w:rPr>
          <w:b w:val="0"/>
          <w:bCs/>
          <w:sz w:val="28"/>
          <w:szCs w:val="28"/>
        </w:rPr>
        <w:t>Материков Т.Ф.:</w:t>
      </w:r>
    </w:p>
    <w:p w14:paraId="1C1908E4" w14:textId="706F6D65" w:rsidR="0058067D" w:rsidRDefault="0058067D" w:rsidP="0058067D">
      <w:pPr>
        <w:rPr>
          <w:b w:val="0"/>
          <w:bCs/>
          <w:sz w:val="28"/>
          <w:szCs w:val="28"/>
        </w:rPr>
      </w:pPr>
      <w:r>
        <w:rPr>
          <w:b w:val="0"/>
          <w:bCs/>
          <w:sz w:val="28"/>
          <w:szCs w:val="28"/>
        </w:rPr>
        <w:t>Есть ли у присутствующих вопросы к докладчику.</w:t>
      </w:r>
    </w:p>
    <w:p w14:paraId="7DC4A51D" w14:textId="2450AC01" w:rsidR="0058067D" w:rsidRDefault="0058067D" w:rsidP="0058067D">
      <w:pPr>
        <w:rPr>
          <w:b w:val="0"/>
          <w:bCs/>
          <w:sz w:val="28"/>
          <w:szCs w:val="28"/>
        </w:rPr>
      </w:pPr>
      <w:r>
        <w:rPr>
          <w:b w:val="0"/>
          <w:bCs/>
          <w:sz w:val="28"/>
          <w:szCs w:val="28"/>
        </w:rPr>
        <w:t>Вопросов не последовало.</w:t>
      </w:r>
    </w:p>
    <w:p w14:paraId="0BEFD1A5" w14:textId="0A4A5254" w:rsidR="006C3A3E" w:rsidRDefault="006C3A3E" w:rsidP="000F61C3">
      <w:pPr>
        <w:rPr>
          <w:b w:val="0"/>
          <w:bCs/>
          <w:sz w:val="28"/>
          <w:szCs w:val="28"/>
        </w:rPr>
      </w:pPr>
    </w:p>
    <w:p w14:paraId="60451A82" w14:textId="7489D595" w:rsidR="006C3A3E" w:rsidRDefault="006C3A3E" w:rsidP="000F61C3">
      <w:pPr>
        <w:rPr>
          <w:b w:val="0"/>
          <w:bCs/>
          <w:sz w:val="28"/>
          <w:szCs w:val="28"/>
        </w:rPr>
      </w:pPr>
      <w:r>
        <w:rPr>
          <w:b w:val="0"/>
          <w:bCs/>
          <w:sz w:val="28"/>
          <w:szCs w:val="28"/>
        </w:rPr>
        <w:t xml:space="preserve">Слово предоставляется второму докладчику по вопросу директору </w:t>
      </w:r>
      <w:r w:rsidR="00EF0F8F">
        <w:rPr>
          <w:b w:val="0"/>
          <w:bCs/>
          <w:sz w:val="28"/>
          <w:szCs w:val="28"/>
        </w:rPr>
        <w:t xml:space="preserve">ГП «Гатчинское ДРСУ» </w:t>
      </w:r>
      <w:proofErr w:type="spellStart"/>
      <w:r w:rsidR="00EF0F8F">
        <w:rPr>
          <w:b w:val="0"/>
          <w:bCs/>
          <w:sz w:val="28"/>
          <w:szCs w:val="28"/>
        </w:rPr>
        <w:t>Сазанович</w:t>
      </w:r>
      <w:proofErr w:type="spellEnd"/>
      <w:r w:rsidR="00EF0F8F">
        <w:rPr>
          <w:b w:val="0"/>
          <w:bCs/>
          <w:sz w:val="28"/>
          <w:szCs w:val="28"/>
        </w:rPr>
        <w:t xml:space="preserve"> Д.Н.</w:t>
      </w:r>
    </w:p>
    <w:p w14:paraId="66D3A5D2" w14:textId="18A5D112" w:rsidR="00EF0F8F" w:rsidRDefault="00EF0F8F" w:rsidP="000F61C3">
      <w:pPr>
        <w:rPr>
          <w:b w:val="0"/>
          <w:sz w:val="28"/>
          <w:szCs w:val="28"/>
        </w:rPr>
      </w:pPr>
      <w:r>
        <w:rPr>
          <w:b w:val="0"/>
          <w:sz w:val="28"/>
          <w:szCs w:val="28"/>
        </w:rPr>
        <w:t>ГП «Гатчинское ДРСУ» выполняет работы по содержанию автомобильных дорог общего пользования регионального значения и искусственных сооружений на них в Гатчинском районе Ленинградской области.</w:t>
      </w:r>
    </w:p>
    <w:p w14:paraId="2C524F6B" w14:textId="22189D0D" w:rsidR="00EF0F8F" w:rsidRDefault="00EF0F8F" w:rsidP="000F61C3">
      <w:pPr>
        <w:rPr>
          <w:b w:val="0"/>
          <w:sz w:val="28"/>
          <w:szCs w:val="28"/>
        </w:rPr>
      </w:pPr>
      <w:r>
        <w:rPr>
          <w:b w:val="0"/>
          <w:sz w:val="28"/>
          <w:szCs w:val="28"/>
        </w:rPr>
        <w:t>ГП «Гатчинское ДРСУ» обслуживает 454,713 км. автомобильных дорог. С целью нормальной эксплуатации обслуживаемых автомобильных дорогах в зимний период проведен частично ямочный, частично капитальный ремонт. Все имеющиеся аварийные участки приведены к нормативному состоянию.</w:t>
      </w:r>
    </w:p>
    <w:p w14:paraId="254DB57F" w14:textId="7CF475E5" w:rsidR="00EF0F8F" w:rsidRDefault="00EF0F8F" w:rsidP="000F61C3">
      <w:pPr>
        <w:rPr>
          <w:b w:val="0"/>
          <w:sz w:val="28"/>
          <w:szCs w:val="28"/>
        </w:rPr>
      </w:pPr>
      <w:r>
        <w:rPr>
          <w:b w:val="0"/>
          <w:sz w:val="28"/>
          <w:szCs w:val="28"/>
        </w:rPr>
        <w:t xml:space="preserve">Для обслуживания подведомственных дорог в зимний период 2019-2020 года на 26.11.2019 заготовлено: соль с </w:t>
      </w:r>
      <w:proofErr w:type="spellStart"/>
      <w:r>
        <w:rPr>
          <w:b w:val="0"/>
          <w:sz w:val="28"/>
          <w:szCs w:val="28"/>
        </w:rPr>
        <w:t>антислеживателем</w:t>
      </w:r>
      <w:proofErr w:type="spellEnd"/>
      <w:r>
        <w:rPr>
          <w:b w:val="0"/>
          <w:sz w:val="28"/>
          <w:szCs w:val="28"/>
        </w:rPr>
        <w:t xml:space="preserve"> – 499,4 т., песок – 3882,8 м3, соль – 1217 т., песчано-солевая смесь 30% - 1753 м</w:t>
      </w:r>
      <w:r w:rsidR="00CD7F27">
        <w:rPr>
          <w:b w:val="0"/>
          <w:sz w:val="28"/>
          <w:szCs w:val="28"/>
        </w:rPr>
        <w:t>3, песчано-солевая смесь 3% - 1340 м3. Общий запас противогололедных материалов составляет порядка 40%, но в настоящее время проводится интенсивный завоз данных материалов. К 15 декабря 2019 года необходимые объемы противогололедных материалов будут закуплены, подготовлены и готовы к использованию.</w:t>
      </w:r>
    </w:p>
    <w:p w14:paraId="495BD6BD" w14:textId="3CEA05CA" w:rsidR="00CD7F27" w:rsidRDefault="00CD7F27" w:rsidP="000F61C3">
      <w:pPr>
        <w:rPr>
          <w:b w:val="0"/>
          <w:sz w:val="28"/>
          <w:szCs w:val="28"/>
        </w:rPr>
      </w:pPr>
      <w:r>
        <w:rPr>
          <w:b w:val="0"/>
          <w:sz w:val="28"/>
          <w:szCs w:val="28"/>
        </w:rPr>
        <w:t xml:space="preserve">В отношении специализированной техники сообщаю, техника работоспособна и готова к эксплуатации в зимний период в том числе на базе </w:t>
      </w:r>
      <w:r>
        <w:rPr>
          <w:b w:val="0"/>
          <w:sz w:val="28"/>
          <w:szCs w:val="28"/>
        </w:rPr>
        <w:lastRenderedPageBreak/>
        <w:t xml:space="preserve">в </w:t>
      </w:r>
      <w:proofErr w:type="spellStart"/>
      <w:r>
        <w:rPr>
          <w:b w:val="0"/>
          <w:sz w:val="28"/>
          <w:szCs w:val="28"/>
        </w:rPr>
        <w:t>пос.Мыза</w:t>
      </w:r>
      <w:proofErr w:type="spellEnd"/>
      <w:r>
        <w:rPr>
          <w:b w:val="0"/>
          <w:sz w:val="28"/>
          <w:szCs w:val="28"/>
        </w:rPr>
        <w:t xml:space="preserve">-Ивановка: КДМ – 6 шт., ДПС – 4 шт., трактор МТЗ – 3 шт., погрузчик – 2 шт., грейдер – 1 шт. </w:t>
      </w:r>
      <w:proofErr w:type="spellStart"/>
      <w:r>
        <w:rPr>
          <w:b w:val="0"/>
          <w:sz w:val="28"/>
          <w:szCs w:val="28"/>
        </w:rPr>
        <w:t>шнекоротор</w:t>
      </w:r>
      <w:proofErr w:type="spellEnd"/>
      <w:r>
        <w:rPr>
          <w:b w:val="0"/>
          <w:sz w:val="28"/>
          <w:szCs w:val="28"/>
        </w:rPr>
        <w:t xml:space="preserve"> – 1 шт., </w:t>
      </w:r>
      <w:r>
        <w:rPr>
          <w:b w:val="0"/>
          <w:sz w:val="28"/>
          <w:szCs w:val="28"/>
          <w:lang w:val="en-US"/>
        </w:rPr>
        <w:t>Bobcat</w:t>
      </w:r>
      <w:r>
        <w:rPr>
          <w:b w:val="0"/>
          <w:sz w:val="28"/>
          <w:szCs w:val="28"/>
        </w:rPr>
        <w:t xml:space="preserve"> – 1 шт.; на базе в </w:t>
      </w:r>
      <w:proofErr w:type="spellStart"/>
      <w:r>
        <w:rPr>
          <w:b w:val="0"/>
          <w:sz w:val="28"/>
          <w:szCs w:val="28"/>
        </w:rPr>
        <w:t>пос.Сиверский</w:t>
      </w:r>
      <w:proofErr w:type="spellEnd"/>
      <w:r>
        <w:rPr>
          <w:b w:val="0"/>
          <w:sz w:val="28"/>
          <w:szCs w:val="28"/>
        </w:rPr>
        <w:t xml:space="preserve"> - КДМ – 6 шт., ДПС – 3 шт., трактор МТЗ – 3 шт., погрузчик – 2 шт., грейдер – 1 шт.. Итого </w:t>
      </w:r>
      <w:r w:rsidR="0058067D">
        <w:rPr>
          <w:b w:val="0"/>
          <w:sz w:val="28"/>
          <w:szCs w:val="28"/>
        </w:rPr>
        <w:t>33 единицы. В случае поломки ремонт техники осуществляется максимум за 3 дня (в редких случаях).</w:t>
      </w:r>
    </w:p>
    <w:p w14:paraId="78ECF7A3" w14:textId="45E3625A" w:rsidR="0058067D" w:rsidRDefault="0058067D" w:rsidP="000F61C3">
      <w:pPr>
        <w:rPr>
          <w:b w:val="0"/>
          <w:sz w:val="28"/>
          <w:szCs w:val="28"/>
        </w:rPr>
      </w:pPr>
      <w:r>
        <w:rPr>
          <w:b w:val="0"/>
          <w:sz w:val="28"/>
          <w:szCs w:val="28"/>
        </w:rPr>
        <w:t>Организовано круглосуточное дежурство механизированных бригад и диспетчерской службы.</w:t>
      </w:r>
    </w:p>
    <w:p w14:paraId="3A0AC16D" w14:textId="77777777" w:rsidR="0058067D" w:rsidRDefault="0058067D" w:rsidP="0058067D">
      <w:pPr>
        <w:rPr>
          <w:b w:val="0"/>
          <w:bCs/>
          <w:sz w:val="28"/>
          <w:szCs w:val="28"/>
        </w:rPr>
      </w:pPr>
      <w:r>
        <w:rPr>
          <w:b w:val="0"/>
          <w:bCs/>
          <w:sz w:val="28"/>
          <w:szCs w:val="28"/>
        </w:rPr>
        <w:t>Материков Т.Ф.:</w:t>
      </w:r>
    </w:p>
    <w:p w14:paraId="3F40F52E" w14:textId="47C362D9" w:rsidR="0058067D" w:rsidRDefault="0058067D" w:rsidP="0058067D">
      <w:pPr>
        <w:rPr>
          <w:b w:val="0"/>
          <w:bCs/>
          <w:sz w:val="28"/>
          <w:szCs w:val="28"/>
        </w:rPr>
      </w:pPr>
      <w:r>
        <w:rPr>
          <w:b w:val="0"/>
          <w:bCs/>
          <w:sz w:val="28"/>
          <w:szCs w:val="28"/>
        </w:rPr>
        <w:t>Есть ли у присутствующих вопросы к докладчику.</w:t>
      </w:r>
    </w:p>
    <w:p w14:paraId="2DB3F66D" w14:textId="092A1971" w:rsidR="0058067D" w:rsidRDefault="0058067D" w:rsidP="0058067D">
      <w:pPr>
        <w:rPr>
          <w:b w:val="0"/>
          <w:bCs/>
          <w:sz w:val="28"/>
          <w:szCs w:val="28"/>
        </w:rPr>
      </w:pPr>
      <w:r>
        <w:rPr>
          <w:b w:val="0"/>
          <w:bCs/>
          <w:sz w:val="28"/>
          <w:szCs w:val="28"/>
        </w:rPr>
        <w:t>Фараонова Е.Ю.:</w:t>
      </w:r>
    </w:p>
    <w:p w14:paraId="2F1EC910" w14:textId="15C975B6" w:rsidR="0058067D" w:rsidRDefault="0058067D" w:rsidP="0058067D">
      <w:pPr>
        <w:rPr>
          <w:b w:val="0"/>
          <w:bCs/>
          <w:sz w:val="28"/>
          <w:szCs w:val="28"/>
        </w:rPr>
      </w:pPr>
      <w:r>
        <w:rPr>
          <w:b w:val="0"/>
          <w:bCs/>
          <w:sz w:val="28"/>
          <w:szCs w:val="28"/>
        </w:rPr>
        <w:t xml:space="preserve">На протяжении нескольких лет Ваша компания каждую зиму обращалась за помощью в предоставлении дополнительных единиц техники, техника Вам выделялась от МКУ «УБДХ» и это при условии что у МКУ «УБДХ» обслуживаемые территории так же немаленькие. Каковы прогнозы на этот </w:t>
      </w:r>
      <w:r w:rsidR="00E53046">
        <w:rPr>
          <w:b w:val="0"/>
          <w:bCs/>
          <w:sz w:val="28"/>
          <w:szCs w:val="28"/>
        </w:rPr>
        <w:t>зимний период</w:t>
      </w:r>
      <w:r>
        <w:rPr>
          <w:b w:val="0"/>
          <w:bCs/>
          <w:sz w:val="28"/>
          <w:szCs w:val="28"/>
        </w:rPr>
        <w:t>?</w:t>
      </w:r>
    </w:p>
    <w:p w14:paraId="58BCDF4B" w14:textId="173B046C" w:rsidR="0058067D" w:rsidRDefault="0058067D" w:rsidP="0058067D">
      <w:pPr>
        <w:rPr>
          <w:b w:val="0"/>
          <w:bCs/>
          <w:sz w:val="28"/>
          <w:szCs w:val="28"/>
        </w:rPr>
      </w:pPr>
      <w:proofErr w:type="spellStart"/>
      <w:r>
        <w:rPr>
          <w:b w:val="0"/>
          <w:bCs/>
          <w:sz w:val="28"/>
          <w:szCs w:val="28"/>
        </w:rPr>
        <w:t>Сазанович</w:t>
      </w:r>
      <w:proofErr w:type="spellEnd"/>
      <w:r>
        <w:rPr>
          <w:b w:val="0"/>
          <w:bCs/>
          <w:sz w:val="28"/>
          <w:szCs w:val="28"/>
        </w:rPr>
        <w:t xml:space="preserve"> Д.Н.:</w:t>
      </w:r>
    </w:p>
    <w:p w14:paraId="4E255403" w14:textId="25BCAAE2" w:rsidR="0058067D" w:rsidRDefault="0058067D" w:rsidP="0058067D">
      <w:pPr>
        <w:rPr>
          <w:b w:val="0"/>
          <w:sz w:val="28"/>
          <w:szCs w:val="28"/>
        </w:rPr>
      </w:pPr>
      <w:r>
        <w:rPr>
          <w:b w:val="0"/>
          <w:sz w:val="28"/>
          <w:szCs w:val="28"/>
        </w:rPr>
        <w:t>Считаю, что имеющийся в распоряжении компании автопарк специализированной техники позволит все работы проводить собственными силами.</w:t>
      </w:r>
      <w:r w:rsidR="00C83CB8">
        <w:rPr>
          <w:b w:val="0"/>
          <w:sz w:val="28"/>
          <w:szCs w:val="28"/>
        </w:rPr>
        <w:t xml:space="preserve"> Вся техника примерно в равном количестве распределена по двум базам. Укомплектованность личным составом так же 100%.</w:t>
      </w:r>
    </w:p>
    <w:p w14:paraId="458EB86D" w14:textId="4C6B2AFC" w:rsidR="0058067D" w:rsidRDefault="0058067D" w:rsidP="0058067D">
      <w:pPr>
        <w:rPr>
          <w:b w:val="0"/>
          <w:sz w:val="28"/>
          <w:szCs w:val="28"/>
        </w:rPr>
      </w:pPr>
      <w:r>
        <w:rPr>
          <w:b w:val="0"/>
          <w:sz w:val="28"/>
          <w:szCs w:val="28"/>
        </w:rPr>
        <w:t>Фараонова Е.Ю.:</w:t>
      </w:r>
    </w:p>
    <w:p w14:paraId="465CEC20" w14:textId="1E7AD583" w:rsidR="0058067D" w:rsidRDefault="00C83CB8" w:rsidP="0058067D">
      <w:pPr>
        <w:rPr>
          <w:b w:val="0"/>
          <w:sz w:val="28"/>
          <w:szCs w:val="28"/>
        </w:rPr>
      </w:pPr>
      <w:r>
        <w:rPr>
          <w:b w:val="0"/>
          <w:sz w:val="28"/>
          <w:szCs w:val="28"/>
        </w:rPr>
        <w:t>В какие сроки будет удален песок и пыль с проезжей части по ул.Киевская? И почему в дневное время наблюдается нестабильность уборки урн вдоль дорог?</w:t>
      </w:r>
    </w:p>
    <w:p w14:paraId="722507B0" w14:textId="63680806" w:rsidR="00C83CB8" w:rsidRDefault="00C83CB8" w:rsidP="0058067D">
      <w:pPr>
        <w:rPr>
          <w:b w:val="0"/>
          <w:sz w:val="28"/>
          <w:szCs w:val="28"/>
        </w:rPr>
      </w:pPr>
      <w:proofErr w:type="spellStart"/>
      <w:r>
        <w:rPr>
          <w:b w:val="0"/>
          <w:sz w:val="28"/>
          <w:szCs w:val="28"/>
        </w:rPr>
        <w:t>Сазанович</w:t>
      </w:r>
      <w:proofErr w:type="spellEnd"/>
      <w:r>
        <w:rPr>
          <w:b w:val="0"/>
          <w:sz w:val="28"/>
          <w:szCs w:val="28"/>
        </w:rPr>
        <w:t xml:space="preserve"> Д.Н.:</w:t>
      </w:r>
    </w:p>
    <w:p w14:paraId="66E628ED" w14:textId="32C1ED83" w:rsidR="00913693" w:rsidRDefault="00C83CB8" w:rsidP="0058067D">
      <w:pPr>
        <w:rPr>
          <w:b w:val="0"/>
          <w:sz w:val="28"/>
          <w:szCs w:val="28"/>
        </w:rPr>
      </w:pPr>
      <w:r>
        <w:rPr>
          <w:b w:val="0"/>
          <w:sz w:val="28"/>
          <w:szCs w:val="28"/>
        </w:rPr>
        <w:t>В отношении первого вопроса – в ближайшие дни данный вопрос будет решен, срок максимум 0</w:t>
      </w:r>
      <w:r w:rsidR="00E53046">
        <w:rPr>
          <w:b w:val="0"/>
          <w:sz w:val="28"/>
          <w:szCs w:val="28"/>
        </w:rPr>
        <w:t>3</w:t>
      </w:r>
      <w:r>
        <w:rPr>
          <w:b w:val="0"/>
          <w:sz w:val="28"/>
          <w:szCs w:val="28"/>
        </w:rPr>
        <w:t>.12.2019 года.</w:t>
      </w:r>
    </w:p>
    <w:p w14:paraId="2908A9AB" w14:textId="1716EAEC" w:rsidR="00C83CB8" w:rsidRDefault="00C83CB8" w:rsidP="0058067D">
      <w:pPr>
        <w:rPr>
          <w:b w:val="0"/>
          <w:sz w:val="28"/>
          <w:szCs w:val="28"/>
        </w:rPr>
      </w:pPr>
      <w:r>
        <w:rPr>
          <w:b w:val="0"/>
          <w:sz w:val="28"/>
          <w:szCs w:val="28"/>
        </w:rPr>
        <w:t>В отношении второго вопроса – уборка урн осуществляется в соответствии с графиком, то есть по рабочим дням в обязательном порядке все урны освобождаются от мусора в утренние часы. Плюс к этому в обязанности сотрудников введено - при осуществлении выездов бригад, при обнаружении наполненной урны ее освобождают</w:t>
      </w:r>
      <w:r w:rsidR="00913693">
        <w:rPr>
          <w:b w:val="0"/>
          <w:sz w:val="28"/>
          <w:szCs w:val="28"/>
        </w:rPr>
        <w:t>.</w:t>
      </w:r>
    </w:p>
    <w:p w14:paraId="2B145365" w14:textId="77777777" w:rsidR="009B0473" w:rsidRDefault="009B0473" w:rsidP="009B0473">
      <w:pPr>
        <w:rPr>
          <w:b w:val="0"/>
          <w:bCs/>
          <w:sz w:val="28"/>
          <w:szCs w:val="28"/>
        </w:rPr>
      </w:pPr>
      <w:r>
        <w:rPr>
          <w:b w:val="0"/>
          <w:bCs/>
          <w:sz w:val="28"/>
          <w:szCs w:val="28"/>
        </w:rPr>
        <w:t>Материков Т.Ф.:</w:t>
      </w:r>
    </w:p>
    <w:p w14:paraId="6CF90A5E" w14:textId="367411D9" w:rsidR="009B0473" w:rsidRDefault="009B0473" w:rsidP="009B0473">
      <w:pPr>
        <w:rPr>
          <w:b w:val="0"/>
          <w:bCs/>
          <w:sz w:val="28"/>
          <w:szCs w:val="28"/>
        </w:rPr>
      </w:pPr>
      <w:r>
        <w:rPr>
          <w:b w:val="0"/>
          <w:bCs/>
          <w:sz w:val="28"/>
          <w:szCs w:val="28"/>
        </w:rPr>
        <w:t>Есть ли еще вопросы к докладчику.</w:t>
      </w:r>
    </w:p>
    <w:p w14:paraId="1DDD7BCA" w14:textId="7B33A11E" w:rsidR="009B0473" w:rsidRDefault="009B0473" w:rsidP="009B0473">
      <w:pPr>
        <w:rPr>
          <w:b w:val="0"/>
          <w:bCs/>
          <w:sz w:val="28"/>
          <w:szCs w:val="28"/>
        </w:rPr>
      </w:pPr>
      <w:r>
        <w:rPr>
          <w:b w:val="0"/>
          <w:bCs/>
          <w:sz w:val="28"/>
          <w:szCs w:val="28"/>
        </w:rPr>
        <w:t>Вопросов не последовало.</w:t>
      </w:r>
    </w:p>
    <w:p w14:paraId="06B8E3D4" w14:textId="01BE333C" w:rsidR="009B0473" w:rsidRDefault="009B0473" w:rsidP="009B0473">
      <w:pPr>
        <w:rPr>
          <w:b w:val="0"/>
          <w:bCs/>
          <w:sz w:val="28"/>
          <w:szCs w:val="28"/>
        </w:rPr>
      </w:pPr>
      <w:r>
        <w:rPr>
          <w:b w:val="0"/>
          <w:bCs/>
          <w:sz w:val="28"/>
          <w:szCs w:val="28"/>
        </w:rPr>
        <w:t>Материков Т.Ф.:</w:t>
      </w:r>
    </w:p>
    <w:p w14:paraId="78C0405D" w14:textId="3F7E4EAF" w:rsidR="009B0473" w:rsidRDefault="009B0473" w:rsidP="009B0473">
      <w:pPr>
        <w:rPr>
          <w:b w:val="0"/>
          <w:bCs/>
          <w:sz w:val="28"/>
          <w:szCs w:val="28"/>
        </w:rPr>
      </w:pPr>
      <w:r>
        <w:rPr>
          <w:b w:val="0"/>
          <w:bCs/>
          <w:sz w:val="28"/>
          <w:szCs w:val="28"/>
        </w:rPr>
        <w:t>Предлагаю принять решение:</w:t>
      </w:r>
    </w:p>
    <w:p w14:paraId="01AB775E" w14:textId="09611449" w:rsidR="009B0473" w:rsidRDefault="009B0473" w:rsidP="009B0473">
      <w:pPr>
        <w:rPr>
          <w:b w:val="0"/>
          <w:sz w:val="28"/>
          <w:szCs w:val="28"/>
        </w:rPr>
      </w:pPr>
      <w:r>
        <w:rPr>
          <w:b w:val="0"/>
          <w:sz w:val="28"/>
          <w:szCs w:val="28"/>
        </w:rPr>
        <w:t xml:space="preserve">1. </w:t>
      </w:r>
      <w:r w:rsidRPr="0092111F">
        <w:rPr>
          <w:b w:val="0"/>
          <w:sz w:val="28"/>
          <w:szCs w:val="28"/>
        </w:rPr>
        <w:t>Информацию</w:t>
      </w:r>
      <w:r>
        <w:rPr>
          <w:b w:val="0"/>
          <w:sz w:val="28"/>
          <w:szCs w:val="28"/>
        </w:rPr>
        <w:t xml:space="preserve">, </w:t>
      </w:r>
      <w:r w:rsidRPr="0092111F">
        <w:rPr>
          <w:b w:val="0"/>
          <w:sz w:val="28"/>
          <w:szCs w:val="28"/>
        </w:rPr>
        <w:t>изложенную в доклад</w:t>
      </w:r>
      <w:r>
        <w:rPr>
          <w:b w:val="0"/>
          <w:sz w:val="28"/>
          <w:szCs w:val="28"/>
        </w:rPr>
        <w:t xml:space="preserve">ах руководителей </w:t>
      </w:r>
      <w:r w:rsidRPr="00770DB7">
        <w:rPr>
          <w:b w:val="0"/>
          <w:sz w:val="28"/>
          <w:szCs w:val="28"/>
        </w:rPr>
        <w:t>АО «Пригородное ДРСУ-3»</w:t>
      </w:r>
      <w:r>
        <w:rPr>
          <w:b w:val="0"/>
          <w:sz w:val="28"/>
          <w:szCs w:val="28"/>
        </w:rPr>
        <w:t xml:space="preserve"> и ГП «Гатчинское ДРСУ» принять к сведению</w:t>
      </w:r>
      <w:r w:rsidRPr="0092111F">
        <w:rPr>
          <w:b w:val="0"/>
          <w:sz w:val="28"/>
          <w:szCs w:val="28"/>
        </w:rPr>
        <w:t>.</w:t>
      </w:r>
    </w:p>
    <w:p w14:paraId="2A0F0453" w14:textId="456AA4D0" w:rsidR="009B0473" w:rsidRDefault="009B0473" w:rsidP="009B0473">
      <w:pPr>
        <w:rPr>
          <w:b w:val="0"/>
          <w:sz w:val="28"/>
          <w:szCs w:val="28"/>
        </w:rPr>
      </w:pPr>
      <w:r>
        <w:rPr>
          <w:b w:val="0"/>
          <w:sz w:val="28"/>
          <w:szCs w:val="28"/>
        </w:rPr>
        <w:t xml:space="preserve">2. Руководителю ГП «Гатчинское ДРСУ» продолжить работу по приобретению и заготовке </w:t>
      </w:r>
      <w:proofErr w:type="spellStart"/>
      <w:r>
        <w:rPr>
          <w:b w:val="0"/>
          <w:sz w:val="28"/>
          <w:szCs w:val="28"/>
        </w:rPr>
        <w:t>противоголодедных</w:t>
      </w:r>
      <w:proofErr w:type="spellEnd"/>
      <w:r>
        <w:rPr>
          <w:b w:val="0"/>
          <w:sz w:val="28"/>
          <w:szCs w:val="28"/>
        </w:rPr>
        <w:t xml:space="preserve"> материалов.</w:t>
      </w:r>
    </w:p>
    <w:p w14:paraId="6B9D6630" w14:textId="27418ADE" w:rsidR="009B0473" w:rsidRDefault="009B0473" w:rsidP="009B0473">
      <w:pPr>
        <w:rPr>
          <w:b w:val="0"/>
          <w:sz w:val="28"/>
          <w:szCs w:val="28"/>
        </w:rPr>
      </w:pPr>
      <w:r>
        <w:rPr>
          <w:b w:val="0"/>
          <w:sz w:val="28"/>
          <w:szCs w:val="28"/>
        </w:rPr>
        <w:t xml:space="preserve">3. Руководителям </w:t>
      </w:r>
      <w:r w:rsidRPr="00770DB7">
        <w:rPr>
          <w:b w:val="0"/>
          <w:sz w:val="28"/>
          <w:szCs w:val="28"/>
        </w:rPr>
        <w:t>АО «Пригородное ДРСУ-3»</w:t>
      </w:r>
      <w:r>
        <w:rPr>
          <w:b w:val="0"/>
          <w:sz w:val="28"/>
          <w:szCs w:val="28"/>
        </w:rPr>
        <w:t xml:space="preserve"> и ГП «Гатчинское ДРСУ» не допускать длительного простоя техники в связи с поломкой, усилить внимание на состоянии дорожного покрытия на участках с особо оживленным автомобильным движением, в местах возможного появления пешеходов на дороге, на участках, где по статистическим данным наиболее </w:t>
      </w:r>
      <w:r>
        <w:rPr>
          <w:b w:val="0"/>
          <w:sz w:val="28"/>
          <w:szCs w:val="28"/>
        </w:rPr>
        <w:lastRenderedPageBreak/>
        <w:t>часто происходят дорожно-транспортные происшествия и в непосредственной близости к железнодорожным переездам.</w:t>
      </w:r>
    </w:p>
    <w:p w14:paraId="578E0F91" w14:textId="55263B7F" w:rsidR="009B0473" w:rsidRDefault="009B0473" w:rsidP="0058067D">
      <w:pPr>
        <w:rPr>
          <w:b w:val="0"/>
          <w:sz w:val="28"/>
          <w:szCs w:val="28"/>
        </w:rPr>
      </w:pPr>
      <w:r>
        <w:rPr>
          <w:b w:val="0"/>
          <w:sz w:val="28"/>
          <w:szCs w:val="28"/>
        </w:rPr>
        <w:t>Решение принято большинством голосов.</w:t>
      </w:r>
    </w:p>
    <w:p w14:paraId="36C54955" w14:textId="2B35D641" w:rsidR="009B0473" w:rsidRDefault="009B0473" w:rsidP="0058067D">
      <w:pPr>
        <w:rPr>
          <w:b w:val="0"/>
          <w:sz w:val="28"/>
          <w:szCs w:val="28"/>
        </w:rPr>
      </w:pPr>
      <w:r>
        <w:rPr>
          <w:b w:val="0"/>
          <w:sz w:val="28"/>
          <w:szCs w:val="28"/>
        </w:rPr>
        <w:t>Решение:</w:t>
      </w:r>
    </w:p>
    <w:p w14:paraId="030CC148" w14:textId="77777777" w:rsidR="009B0473" w:rsidRDefault="009B0473" w:rsidP="009B0473">
      <w:pPr>
        <w:rPr>
          <w:b w:val="0"/>
          <w:sz w:val="28"/>
          <w:szCs w:val="28"/>
        </w:rPr>
      </w:pPr>
      <w:r>
        <w:rPr>
          <w:b w:val="0"/>
          <w:sz w:val="28"/>
          <w:szCs w:val="28"/>
        </w:rPr>
        <w:t xml:space="preserve">1. </w:t>
      </w:r>
      <w:r w:rsidRPr="0092111F">
        <w:rPr>
          <w:b w:val="0"/>
          <w:sz w:val="28"/>
          <w:szCs w:val="28"/>
        </w:rPr>
        <w:t>Информацию</w:t>
      </w:r>
      <w:r>
        <w:rPr>
          <w:b w:val="0"/>
          <w:sz w:val="28"/>
          <w:szCs w:val="28"/>
        </w:rPr>
        <w:t xml:space="preserve">, </w:t>
      </w:r>
      <w:r w:rsidRPr="0092111F">
        <w:rPr>
          <w:b w:val="0"/>
          <w:sz w:val="28"/>
          <w:szCs w:val="28"/>
        </w:rPr>
        <w:t>изложенную в доклад</w:t>
      </w:r>
      <w:r>
        <w:rPr>
          <w:b w:val="0"/>
          <w:sz w:val="28"/>
          <w:szCs w:val="28"/>
        </w:rPr>
        <w:t xml:space="preserve">ах руководителей </w:t>
      </w:r>
      <w:r w:rsidRPr="00770DB7">
        <w:rPr>
          <w:b w:val="0"/>
          <w:sz w:val="28"/>
          <w:szCs w:val="28"/>
        </w:rPr>
        <w:t>АО «Пригородное ДРСУ-3»</w:t>
      </w:r>
      <w:r>
        <w:rPr>
          <w:b w:val="0"/>
          <w:sz w:val="28"/>
          <w:szCs w:val="28"/>
        </w:rPr>
        <w:t xml:space="preserve"> и ГП «Гатчинское ДРСУ» принять к сведению</w:t>
      </w:r>
      <w:r w:rsidRPr="0092111F">
        <w:rPr>
          <w:b w:val="0"/>
          <w:sz w:val="28"/>
          <w:szCs w:val="28"/>
        </w:rPr>
        <w:t>.</w:t>
      </w:r>
    </w:p>
    <w:p w14:paraId="1B5FA786" w14:textId="77777777" w:rsidR="009B0473" w:rsidRDefault="009B0473" w:rsidP="009B0473">
      <w:pPr>
        <w:rPr>
          <w:b w:val="0"/>
          <w:sz w:val="28"/>
          <w:szCs w:val="28"/>
        </w:rPr>
      </w:pPr>
      <w:r>
        <w:rPr>
          <w:b w:val="0"/>
          <w:sz w:val="28"/>
          <w:szCs w:val="28"/>
        </w:rPr>
        <w:t xml:space="preserve">2. Руководителю ГП «Гатчинское ДРСУ» продолжить работу по приобретению и заготовке </w:t>
      </w:r>
      <w:proofErr w:type="spellStart"/>
      <w:r>
        <w:rPr>
          <w:b w:val="0"/>
          <w:sz w:val="28"/>
          <w:szCs w:val="28"/>
        </w:rPr>
        <w:t>противоголодедных</w:t>
      </w:r>
      <w:proofErr w:type="spellEnd"/>
      <w:r>
        <w:rPr>
          <w:b w:val="0"/>
          <w:sz w:val="28"/>
          <w:szCs w:val="28"/>
        </w:rPr>
        <w:t xml:space="preserve"> материалов.</w:t>
      </w:r>
    </w:p>
    <w:p w14:paraId="3FAA7448" w14:textId="77777777" w:rsidR="009B0473" w:rsidRDefault="009B0473" w:rsidP="009B0473">
      <w:pPr>
        <w:rPr>
          <w:b w:val="0"/>
          <w:sz w:val="28"/>
          <w:szCs w:val="28"/>
        </w:rPr>
      </w:pPr>
      <w:r>
        <w:rPr>
          <w:b w:val="0"/>
          <w:sz w:val="28"/>
          <w:szCs w:val="28"/>
        </w:rPr>
        <w:t xml:space="preserve">3. Руководителям </w:t>
      </w:r>
      <w:r w:rsidRPr="00770DB7">
        <w:rPr>
          <w:b w:val="0"/>
          <w:sz w:val="28"/>
          <w:szCs w:val="28"/>
        </w:rPr>
        <w:t>АО «Пригородное ДРСУ-3»</w:t>
      </w:r>
      <w:r>
        <w:rPr>
          <w:b w:val="0"/>
          <w:sz w:val="28"/>
          <w:szCs w:val="28"/>
        </w:rPr>
        <w:t xml:space="preserve"> и ГП «Гатчинское ДРСУ» не допускать длительного простоя техники в связи с поломкой, усилить внимание на состоянии дорожного покрытия на участках с особо оживленным автомобильным движением, в местах возможного появления пешеходов на дороге, на участках, где по статистическим данным наиболее часто происходят дорожно-транспортные происшествия и в непосредственной близости к железнодорожным переездам.</w:t>
      </w:r>
    </w:p>
    <w:p w14:paraId="4B6958C0" w14:textId="77777777" w:rsidR="009B0473" w:rsidRDefault="009B0473" w:rsidP="0058067D">
      <w:pPr>
        <w:rPr>
          <w:b w:val="0"/>
          <w:sz w:val="28"/>
          <w:szCs w:val="28"/>
        </w:rPr>
      </w:pPr>
    </w:p>
    <w:p w14:paraId="793586C8" w14:textId="5ABB709B" w:rsidR="0058067D" w:rsidRPr="00A44530" w:rsidRDefault="00A44530" w:rsidP="000F61C3">
      <w:pPr>
        <w:rPr>
          <w:bCs/>
          <w:sz w:val="28"/>
          <w:szCs w:val="28"/>
        </w:rPr>
      </w:pPr>
      <w:r w:rsidRPr="00A44530">
        <w:rPr>
          <w:bCs/>
          <w:sz w:val="28"/>
          <w:szCs w:val="28"/>
        </w:rPr>
        <w:t xml:space="preserve">3. О реконструкции (расширении) </w:t>
      </w:r>
      <w:proofErr w:type="spellStart"/>
      <w:r w:rsidRPr="00A44530">
        <w:rPr>
          <w:bCs/>
          <w:sz w:val="28"/>
          <w:szCs w:val="28"/>
        </w:rPr>
        <w:t>ул.Крупской</w:t>
      </w:r>
      <w:proofErr w:type="spellEnd"/>
      <w:r w:rsidRPr="00A44530">
        <w:rPr>
          <w:bCs/>
          <w:sz w:val="28"/>
          <w:szCs w:val="28"/>
        </w:rPr>
        <w:t xml:space="preserve"> г.Гатчина в части ее примыкания к </w:t>
      </w:r>
      <w:proofErr w:type="spellStart"/>
      <w:r w:rsidRPr="00A44530">
        <w:rPr>
          <w:bCs/>
          <w:sz w:val="28"/>
          <w:szCs w:val="28"/>
        </w:rPr>
        <w:t>ул.Рощинская</w:t>
      </w:r>
      <w:proofErr w:type="spellEnd"/>
      <w:r w:rsidRPr="00A44530">
        <w:rPr>
          <w:bCs/>
          <w:sz w:val="28"/>
          <w:szCs w:val="28"/>
        </w:rPr>
        <w:t xml:space="preserve">, устройство остановок общественного транспорта на </w:t>
      </w:r>
      <w:proofErr w:type="spellStart"/>
      <w:r w:rsidRPr="00A44530">
        <w:rPr>
          <w:bCs/>
          <w:sz w:val="28"/>
          <w:szCs w:val="28"/>
        </w:rPr>
        <w:t>ул.Радищева</w:t>
      </w:r>
      <w:proofErr w:type="spellEnd"/>
      <w:r w:rsidRPr="00A44530">
        <w:rPr>
          <w:bCs/>
          <w:sz w:val="28"/>
          <w:szCs w:val="28"/>
        </w:rPr>
        <w:t xml:space="preserve"> вблизи здания администрации Гатчинского муниципального района и районе д.3 и 5 по </w:t>
      </w:r>
      <w:proofErr w:type="spellStart"/>
      <w:r w:rsidRPr="00A44530">
        <w:rPr>
          <w:bCs/>
          <w:sz w:val="28"/>
          <w:szCs w:val="28"/>
        </w:rPr>
        <w:t>ул.Хохлова</w:t>
      </w:r>
      <w:proofErr w:type="spellEnd"/>
      <w:r w:rsidRPr="00A44530">
        <w:rPr>
          <w:bCs/>
          <w:sz w:val="28"/>
          <w:szCs w:val="28"/>
        </w:rPr>
        <w:t>.</w:t>
      </w:r>
    </w:p>
    <w:p w14:paraId="754AC8A6" w14:textId="48AE0B37" w:rsidR="00EF0F8F" w:rsidRDefault="00A44530" w:rsidP="000F61C3">
      <w:pPr>
        <w:rPr>
          <w:b w:val="0"/>
          <w:bCs/>
          <w:sz w:val="28"/>
          <w:szCs w:val="28"/>
        </w:rPr>
      </w:pPr>
      <w:r w:rsidRPr="0075214D">
        <w:rPr>
          <w:b w:val="0"/>
          <w:bCs/>
          <w:sz w:val="28"/>
          <w:szCs w:val="28"/>
        </w:rPr>
        <w:t>Докладывал</w:t>
      </w:r>
      <w:r>
        <w:rPr>
          <w:b w:val="0"/>
          <w:bCs/>
          <w:sz w:val="28"/>
          <w:szCs w:val="28"/>
        </w:rPr>
        <w:t xml:space="preserve"> председатель комитета по строительству администрации Гатчинского муниципального района Коновалов Д.В.:</w:t>
      </w:r>
    </w:p>
    <w:p w14:paraId="57F11BB0" w14:textId="2DB4532E" w:rsidR="00A44530" w:rsidRDefault="00A44530" w:rsidP="000F61C3">
      <w:pPr>
        <w:rPr>
          <w:b w:val="0"/>
          <w:bCs/>
          <w:sz w:val="28"/>
          <w:szCs w:val="28"/>
        </w:rPr>
      </w:pPr>
      <w:r>
        <w:rPr>
          <w:b w:val="0"/>
          <w:bCs/>
          <w:sz w:val="28"/>
          <w:szCs w:val="28"/>
        </w:rPr>
        <w:t>В связи с неоднократными обращениями жителей города Гатчина и Гатчинского района прошу рассмотреть несколько вопросов:</w:t>
      </w:r>
    </w:p>
    <w:p w14:paraId="79E7CE8B" w14:textId="62703CBF" w:rsidR="00A44530" w:rsidRDefault="00A44530" w:rsidP="00A44530">
      <w:pPr>
        <w:rPr>
          <w:b w:val="0"/>
          <w:bCs/>
          <w:sz w:val="28"/>
          <w:szCs w:val="28"/>
        </w:rPr>
      </w:pPr>
      <w:r w:rsidRPr="00A44530">
        <w:rPr>
          <w:b w:val="0"/>
          <w:bCs/>
          <w:sz w:val="28"/>
          <w:szCs w:val="28"/>
        </w:rPr>
        <w:t>1.</w:t>
      </w:r>
      <w:r>
        <w:rPr>
          <w:b w:val="0"/>
          <w:bCs/>
          <w:sz w:val="28"/>
          <w:szCs w:val="28"/>
        </w:rPr>
        <w:t xml:space="preserve"> Расширение дорожного полотна на перекрестке </w:t>
      </w:r>
      <w:proofErr w:type="spellStart"/>
      <w:r>
        <w:rPr>
          <w:b w:val="0"/>
          <w:bCs/>
          <w:sz w:val="28"/>
          <w:szCs w:val="28"/>
        </w:rPr>
        <w:t>ул.Крупской</w:t>
      </w:r>
      <w:proofErr w:type="spellEnd"/>
      <w:r>
        <w:rPr>
          <w:b w:val="0"/>
          <w:bCs/>
          <w:sz w:val="28"/>
          <w:szCs w:val="28"/>
        </w:rPr>
        <w:t xml:space="preserve"> и </w:t>
      </w:r>
      <w:proofErr w:type="spellStart"/>
      <w:r>
        <w:rPr>
          <w:b w:val="0"/>
          <w:bCs/>
          <w:sz w:val="28"/>
          <w:szCs w:val="28"/>
        </w:rPr>
        <w:t>ул.Рощинской</w:t>
      </w:r>
      <w:proofErr w:type="spellEnd"/>
      <w:r>
        <w:rPr>
          <w:b w:val="0"/>
          <w:bCs/>
          <w:sz w:val="28"/>
          <w:szCs w:val="28"/>
        </w:rPr>
        <w:t xml:space="preserve"> г.Гатчина с целью формирования полосы для </w:t>
      </w:r>
      <w:r w:rsidR="00DD7845">
        <w:rPr>
          <w:b w:val="0"/>
          <w:bCs/>
          <w:sz w:val="28"/>
          <w:szCs w:val="28"/>
        </w:rPr>
        <w:t>поворота на право и для разгона. Техническая возможность данного расширения есть. Прошу принять решение по целесообразности данного расширения.</w:t>
      </w:r>
    </w:p>
    <w:p w14:paraId="06D7557D" w14:textId="77C9CA5D" w:rsidR="00DD7845" w:rsidRDefault="00DD7845" w:rsidP="00A44530">
      <w:pPr>
        <w:rPr>
          <w:b w:val="0"/>
          <w:bCs/>
          <w:sz w:val="28"/>
          <w:szCs w:val="28"/>
        </w:rPr>
      </w:pPr>
      <w:r>
        <w:rPr>
          <w:b w:val="0"/>
          <w:bCs/>
          <w:sz w:val="28"/>
          <w:szCs w:val="28"/>
        </w:rPr>
        <w:t>Кузнецов Д.В.:</w:t>
      </w:r>
    </w:p>
    <w:p w14:paraId="13654B06" w14:textId="5083975D" w:rsidR="00DD7845" w:rsidRDefault="00DD7845" w:rsidP="00A44530">
      <w:pPr>
        <w:rPr>
          <w:b w:val="0"/>
          <w:bCs/>
          <w:sz w:val="28"/>
          <w:szCs w:val="28"/>
        </w:rPr>
      </w:pPr>
      <w:r>
        <w:rPr>
          <w:b w:val="0"/>
          <w:bCs/>
          <w:sz w:val="28"/>
          <w:szCs w:val="28"/>
        </w:rPr>
        <w:t xml:space="preserve">Исходя из среднесуточной интенсивности автомобильного потока на данном перекрестке, даже в летний (дачный период) расширение </w:t>
      </w:r>
      <w:r w:rsidR="006819A4">
        <w:rPr>
          <w:b w:val="0"/>
          <w:bCs/>
          <w:sz w:val="28"/>
          <w:szCs w:val="28"/>
          <w:lang w:val="en-US"/>
        </w:rPr>
        <w:t>c</w:t>
      </w:r>
      <w:r w:rsidR="006819A4">
        <w:rPr>
          <w:b w:val="0"/>
          <w:bCs/>
          <w:sz w:val="28"/>
          <w:szCs w:val="28"/>
        </w:rPr>
        <w:t>ч</w:t>
      </w:r>
      <w:r>
        <w:rPr>
          <w:b w:val="0"/>
          <w:bCs/>
          <w:sz w:val="28"/>
          <w:szCs w:val="28"/>
        </w:rPr>
        <w:t>итаю нецелесообразным.</w:t>
      </w:r>
    </w:p>
    <w:p w14:paraId="1C39EF65" w14:textId="01553E78" w:rsidR="00DD7845" w:rsidRDefault="00DD7845" w:rsidP="00A44530">
      <w:pPr>
        <w:rPr>
          <w:b w:val="0"/>
          <w:bCs/>
          <w:sz w:val="28"/>
          <w:szCs w:val="28"/>
        </w:rPr>
      </w:pPr>
      <w:r>
        <w:rPr>
          <w:b w:val="0"/>
          <w:bCs/>
          <w:sz w:val="28"/>
          <w:szCs w:val="28"/>
        </w:rPr>
        <w:t>Супренок А.А.:</w:t>
      </w:r>
    </w:p>
    <w:p w14:paraId="7CA9DAB8" w14:textId="0E804B31" w:rsidR="00DD7845" w:rsidRDefault="00DD7845" w:rsidP="00A44530">
      <w:pPr>
        <w:rPr>
          <w:b w:val="0"/>
          <w:bCs/>
          <w:sz w:val="28"/>
          <w:szCs w:val="28"/>
        </w:rPr>
      </w:pPr>
      <w:r>
        <w:rPr>
          <w:b w:val="0"/>
          <w:bCs/>
          <w:sz w:val="28"/>
          <w:szCs w:val="28"/>
        </w:rPr>
        <w:t xml:space="preserve">В летний (дачный) период нагрузка на </w:t>
      </w:r>
      <w:r w:rsidR="006819A4">
        <w:rPr>
          <w:b w:val="0"/>
          <w:bCs/>
          <w:sz w:val="28"/>
          <w:szCs w:val="28"/>
        </w:rPr>
        <w:t xml:space="preserve">всю </w:t>
      </w:r>
      <w:r>
        <w:rPr>
          <w:b w:val="0"/>
          <w:bCs/>
          <w:sz w:val="28"/>
          <w:szCs w:val="28"/>
        </w:rPr>
        <w:t>уличную сеть города увеличивается в разы, в связи с этим, считаю расширение дорожного полотна как на этом перекрестке, так и на других аналогичных в пределах территории города, нецелесообразно.</w:t>
      </w:r>
    </w:p>
    <w:p w14:paraId="240FB4D2" w14:textId="5DCD713C" w:rsidR="00DD7845" w:rsidRDefault="00DD7845" w:rsidP="00A44530">
      <w:pPr>
        <w:rPr>
          <w:b w:val="0"/>
          <w:bCs/>
          <w:sz w:val="28"/>
          <w:szCs w:val="28"/>
        </w:rPr>
      </w:pPr>
      <w:r>
        <w:rPr>
          <w:b w:val="0"/>
          <w:bCs/>
          <w:sz w:val="28"/>
          <w:szCs w:val="28"/>
        </w:rPr>
        <w:t>Коновалов Д.В.:</w:t>
      </w:r>
    </w:p>
    <w:p w14:paraId="2D7E0442" w14:textId="4CECACE8" w:rsidR="00DD7845" w:rsidRDefault="00DD7845" w:rsidP="00A44530">
      <w:pPr>
        <w:rPr>
          <w:b w:val="0"/>
          <w:bCs/>
          <w:sz w:val="28"/>
          <w:szCs w:val="28"/>
        </w:rPr>
      </w:pPr>
      <w:r>
        <w:rPr>
          <w:b w:val="0"/>
          <w:bCs/>
          <w:sz w:val="28"/>
          <w:szCs w:val="28"/>
        </w:rPr>
        <w:t xml:space="preserve">2. </w:t>
      </w:r>
      <w:r w:rsidR="00C51729">
        <w:rPr>
          <w:b w:val="0"/>
          <w:bCs/>
          <w:sz w:val="28"/>
          <w:szCs w:val="28"/>
        </w:rPr>
        <w:t xml:space="preserve">Устройство остановок общественного транспорта по </w:t>
      </w:r>
      <w:proofErr w:type="spellStart"/>
      <w:r w:rsidR="00C51729">
        <w:rPr>
          <w:b w:val="0"/>
          <w:bCs/>
          <w:sz w:val="28"/>
          <w:szCs w:val="28"/>
        </w:rPr>
        <w:t>ул.Радищева</w:t>
      </w:r>
      <w:proofErr w:type="spellEnd"/>
      <w:r w:rsidR="00C51729">
        <w:rPr>
          <w:b w:val="0"/>
          <w:bCs/>
          <w:sz w:val="28"/>
          <w:szCs w:val="28"/>
        </w:rPr>
        <w:t xml:space="preserve"> г.Гатчина в районе здания д.1 и д.6-6А. По нечетной стороне имеется небольшая парковка, но ее площадь не позволяет сформировать пространство для строительства остановки общественного транспорта б</w:t>
      </w:r>
      <w:r w:rsidR="00DC3772">
        <w:rPr>
          <w:b w:val="0"/>
          <w:bCs/>
          <w:sz w:val="28"/>
          <w:szCs w:val="28"/>
        </w:rPr>
        <w:t>е</w:t>
      </w:r>
      <w:r w:rsidR="00C51729">
        <w:rPr>
          <w:b w:val="0"/>
          <w:bCs/>
          <w:sz w:val="28"/>
          <w:szCs w:val="28"/>
        </w:rPr>
        <w:t xml:space="preserve">з нарушения границ объектов культурного наследия. По четной стороне между домами 6 и 6А имеется парковочная площадка, площадь которой позволяет строительство остановки общественного транспорта с соблюдением норм законодательства – устройство заездного кармана, строительство посадочной </w:t>
      </w:r>
      <w:r w:rsidR="00C51729">
        <w:rPr>
          <w:b w:val="0"/>
          <w:bCs/>
          <w:sz w:val="28"/>
          <w:szCs w:val="28"/>
        </w:rPr>
        <w:lastRenderedPageBreak/>
        <w:t>платформы с установк</w:t>
      </w:r>
      <w:r w:rsidR="00DC3772">
        <w:rPr>
          <w:b w:val="0"/>
          <w:bCs/>
          <w:sz w:val="28"/>
          <w:szCs w:val="28"/>
        </w:rPr>
        <w:t xml:space="preserve">ой </w:t>
      </w:r>
      <w:r w:rsidR="00C51729">
        <w:rPr>
          <w:b w:val="0"/>
          <w:bCs/>
          <w:sz w:val="28"/>
          <w:szCs w:val="28"/>
        </w:rPr>
        <w:t xml:space="preserve">павильона. Из-за строительства остановки сократиться количество машиномест на указанной парковочной площадке на </w:t>
      </w:r>
      <w:r w:rsidR="00913693">
        <w:rPr>
          <w:b w:val="0"/>
          <w:bCs/>
          <w:sz w:val="28"/>
          <w:szCs w:val="28"/>
        </w:rPr>
        <w:t>4-</w:t>
      </w:r>
      <w:r w:rsidR="00C51729">
        <w:rPr>
          <w:b w:val="0"/>
          <w:bCs/>
          <w:sz w:val="28"/>
          <w:szCs w:val="28"/>
        </w:rPr>
        <w:t>5 ед. Прошу принять решение о необходимости и целесообразности строительства остановок в указанных местах.</w:t>
      </w:r>
    </w:p>
    <w:p w14:paraId="597206B7" w14:textId="1ABF6CA7" w:rsidR="006819A4" w:rsidRDefault="006819A4" w:rsidP="00A44530">
      <w:pPr>
        <w:rPr>
          <w:b w:val="0"/>
          <w:bCs/>
          <w:sz w:val="28"/>
          <w:szCs w:val="28"/>
        </w:rPr>
      </w:pPr>
      <w:r>
        <w:rPr>
          <w:b w:val="0"/>
          <w:bCs/>
          <w:sz w:val="28"/>
          <w:szCs w:val="28"/>
        </w:rPr>
        <w:t>Фараонова Е.Ю.:</w:t>
      </w:r>
    </w:p>
    <w:p w14:paraId="3CB802BB" w14:textId="38987EC5" w:rsidR="006819A4" w:rsidRDefault="006819A4" w:rsidP="00A44530">
      <w:pPr>
        <w:rPr>
          <w:b w:val="0"/>
          <w:bCs/>
          <w:sz w:val="28"/>
          <w:szCs w:val="28"/>
        </w:rPr>
      </w:pPr>
      <w:r>
        <w:rPr>
          <w:b w:val="0"/>
          <w:bCs/>
          <w:sz w:val="28"/>
          <w:szCs w:val="28"/>
        </w:rPr>
        <w:t xml:space="preserve">Обустройство остановки общественного транспорта возле д.1 </w:t>
      </w:r>
      <w:proofErr w:type="spellStart"/>
      <w:r>
        <w:rPr>
          <w:b w:val="0"/>
          <w:bCs/>
          <w:sz w:val="28"/>
          <w:szCs w:val="28"/>
        </w:rPr>
        <w:t>ул.Киргетова</w:t>
      </w:r>
      <w:proofErr w:type="spellEnd"/>
      <w:r>
        <w:rPr>
          <w:b w:val="0"/>
          <w:bCs/>
          <w:sz w:val="28"/>
          <w:szCs w:val="28"/>
        </w:rPr>
        <w:t xml:space="preserve"> считаю не</w:t>
      </w:r>
      <w:r w:rsidR="0083064A">
        <w:rPr>
          <w:b w:val="0"/>
          <w:bCs/>
          <w:sz w:val="28"/>
          <w:szCs w:val="28"/>
        </w:rPr>
        <w:t xml:space="preserve">возможным </w:t>
      </w:r>
      <w:r>
        <w:rPr>
          <w:b w:val="0"/>
          <w:bCs/>
          <w:sz w:val="28"/>
          <w:szCs w:val="28"/>
        </w:rPr>
        <w:t>ввиду</w:t>
      </w:r>
      <w:r w:rsidR="0083064A">
        <w:rPr>
          <w:b w:val="0"/>
          <w:bCs/>
          <w:sz w:val="28"/>
          <w:szCs w:val="28"/>
        </w:rPr>
        <w:t xml:space="preserve"> того, что</w:t>
      </w:r>
      <w:r>
        <w:rPr>
          <w:b w:val="0"/>
          <w:bCs/>
          <w:sz w:val="28"/>
          <w:szCs w:val="28"/>
        </w:rPr>
        <w:t xml:space="preserve"> </w:t>
      </w:r>
      <w:r w:rsidR="0083064A">
        <w:rPr>
          <w:b w:val="0"/>
          <w:bCs/>
          <w:sz w:val="28"/>
          <w:szCs w:val="28"/>
        </w:rPr>
        <w:t xml:space="preserve">площадь имеющейся площадки не позволяет </w:t>
      </w:r>
      <w:r>
        <w:rPr>
          <w:b w:val="0"/>
          <w:bCs/>
          <w:sz w:val="28"/>
          <w:szCs w:val="28"/>
        </w:rPr>
        <w:t>производств</w:t>
      </w:r>
      <w:r w:rsidR="0083064A">
        <w:rPr>
          <w:b w:val="0"/>
          <w:bCs/>
          <w:sz w:val="28"/>
          <w:szCs w:val="28"/>
        </w:rPr>
        <w:t>о</w:t>
      </w:r>
      <w:r>
        <w:rPr>
          <w:b w:val="0"/>
          <w:bCs/>
          <w:sz w:val="28"/>
          <w:szCs w:val="28"/>
        </w:rPr>
        <w:t xml:space="preserve"> </w:t>
      </w:r>
      <w:r w:rsidR="00913693">
        <w:rPr>
          <w:b w:val="0"/>
          <w:bCs/>
          <w:sz w:val="28"/>
          <w:szCs w:val="28"/>
        </w:rPr>
        <w:t>каких-либо</w:t>
      </w:r>
      <w:r>
        <w:rPr>
          <w:b w:val="0"/>
          <w:bCs/>
          <w:sz w:val="28"/>
          <w:szCs w:val="28"/>
        </w:rPr>
        <w:t xml:space="preserve"> работ</w:t>
      </w:r>
      <w:r w:rsidR="0083064A">
        <w:rPr>
          <w:b w:val="0"/>
          <w:bCs/>
          <w:sz w:val="28"/>
          <w:szCs w:val="28"/>
        </w:rPr>
        <w:t xml:space="preserve"> без нарушения </w:t>
      </w:r>
      <w:r>
        <w:rPr>
          <w:b w:val="0"/>
          <w:bCs/>
          <w:sz w:val="28"/>
          <w:szCs w:val="28"/>
        </w:rPr>
        <w:t>территори</w:t>
      </w:r>
      <w:r w:rsidR="0083064A">
        <w:rPr>
          <w:b w:val="0"/>
          <w:bCs/>
          <w:sz w:val="28"/>
          <w:szCs w:val="28"/>
        </w:rPr>
        <w:t xml:space="preserve">альных границ </w:t>
      </w:r>
      <w:r>
        <w:rPr>
          <w:b w:val="0"/>
          <w:bCs/>
          <w:sz w:val="28"/>
          <w:szCs w:val="28"/>
        </w:rPr>
        <w:t>объектов культурного наследия. Обустройство остановки общественного транспорта между домами 6 и 6А по указанной улице считаю необходимым.</w:t>
      </w:r>
    </w:p>
    <w:p w14:paraId="695C08E7" w14:textId="6B549CA3" w:rsidR="006819A4" w:rsidRDefault="006819A4" w:rsidP="00A44530">
      <w:pPr>
        <w:rPr>
          <w:b w:val="0"/>
          <w:bCs/>
          <w:sz w:val="28"/>
          <w:szCs w:val="28"/>
        </w:rPr>
      </w:pPr>
      <w:proofErr w:type="spellStart"/>
      <w:r>
        <w:rPr>
          <w:b w:val="0"/>
          <w:bCs/>
          <w:sz w:val="28"/>
          <w:szCs w:val="28"/>
        </w:rPr>
        <w:t>Дегелевич</w:t>
      </w:r>
      <w:proofErr w:type="spellEnd"/>
      <w:r>
        <w:rPr>
          <w:b w:val="0"/>
          <w:bCs/>
          <w:sz w:val="28"/>
          <w:szCs w:val="28"/>
        </w:rPr>
        <w:t xml:space="preserve"> Т.В.:</w:t>
      </w:r>
    </w:p>
    <w:p w14:paraId="280A1560" w14:textId="41EE085B" w:rsidR="006819A4" w:rsidRDefault="006819A4" w:rsidP="00A44530">
      <w:pPr>
        <w:rPr>
          <w:b w:val="0"/>
          <w:bCs/>
          <w:sz w:val="28"/>
          <w:szCs w:val="28"/>
        </w:rPr>
      </w:pPr>
      <w:r>
        <w:rPr>
          <w:b w:val="0"/>
          <w:bCs/>
          <w:sz w:val="28"/>
          <w:szCs w:val="28"/>
        </w:rPr>
        <w:t>Необходимость данных остановок обусловлена удаленностью до ближайших остановок общественного транспорта</w:t>
      </w:r>
      <w:r w:rsidR="00460CD6">
        <w:rPr>
          <w:b w:val="0"/>
          <w:bCs/>
          <w:sz w:val="28"/>
          <w:szCs w:val="28"/>
        </w:rPr>
        <w:t xml:space="preserve">. В настоящее время общественный транспорт останавливается на ближайших остановках – перекресток </w:t>
      </w:r>
      <w:proofErr w:type="spellStart"/>
      <w:r w:rsidR="00460CD6">
        <w:rPr>
          <w:b w:val="0"/>
          <w:bCs/>
          <w:sz w:val="28"/>
          <w:szCs w:val="28"/>
        </w:rPr>
        <w:t>ул.Радищева</w:t>
      </w:r>
      <w:proofErr w:type="spellEnd"/>
      <w:r w:rsidR="00460CD6">
        <w:rPr>
          <w:b w:val="0"/>
          <w:bCs/>
          <w:sz w:val="28"/>
          <w:szCs w:val="28"/>
        </w:rPr>
        <w:t xml:space="preserve"> и </w:t>
      </w:r>
      <w:proofErr w:type="spellStart"/>
      <w:r w:rsidR="00460CD6">
        <w:rPr>
          <w:b w:val="0"/>
          <w:bCs/>
          <w:sz w:val="28"/>
          <w:szCs w:val="28"/>
        </w:rPr>
        <w:t>ул.Урицкого</w:t>
      </w:r>
      <w:proofErr w:type="spellEnd"/>
      <w:r w:rsidR="00460CD6">
        <w:rPr>
          <w:b w:val="0"/>
          <w:bCs/>
          <w:sz w:val="28"/>
          <w:szCs w:val="28"/>
        </w:rPr>
        <w:t xml:space="preserve"> (в сторону Варшавского вокзала) и перекресток </w:t>
      </w:r>
      <w:proofErr w:type="spellStart"/>
      <w:r w:rsidR="00460CD6">
        <w:rPr>
          <w:b w:val="0"/>
          <w:bCs/>
          <w:sz w:val="28"/>
          <w:szCs w:val="28"/>
        </w:rPr>
        <w:t>пр-кта</w:t>
      </w:r>
      <w:proofErr w:type="spellEnd"/>
      <w:r w:rsidR="00460CD6">
        <w:rPr>
          <w:b w:val="0"/>
          <w:bCs/>
          <w:sz w:val="28"/>
          <w:szCs w:val="28"/>
        </w:rPr>
        <w:t xml:space="preserve"> 25-Октября и </w:t>
      </w:r>
      <w:proofErr w:type="spellStart"/>
      <w:r w:rsidR="00460CD6">
        <w:rPr>
          <w:b w:val="0"/>
          <w:bCs/>
          <w:sz w:val="28"/>
          <w:szCs w:val="28"/>
        </w:rPr>
        <w:t>ул.Гагарина</w:t>
      </w:r>
      <w:proofErr w:type="spellEnd"/>
      <w:r w:rsidR="00460CD6">
        <w:rPr>
          <w:b w:val="0"/>
          <w:bCs/>
          <w:sz w:val="28"/>
          <w:szCs w:val="28"/>
        </w:rPr>
        <w:t xml:space="preserve"> (в сторону </w:t>
      </w:r>
      <w:proofErr w:type="spellStart"/>
      <w:r w:rsidR="00460CD6">
        <w:rPr>
          <w:b w:val="0"/>
          <w:bCs/>
          <w:sz w:val="28"/>
          <w:szCs w:val="28"/>
        </w:rPr>
        <w:t>г.Санкт</w:t>
      </w:r>
      <w:proofErr w:type="spellEnd"/>
      <w:r w:rsidR="00460CD6">
        <w:rPr>
          <w:b w:val="0"/>
          <w:bCs/>
          <w:sz w:val="28"/>
          <w:szCs w:val="28"/>
        </w:rPr>
        <w:t>-Петербург). Расстояние между остановками более 1 км.</w:t>
      </w:r>
      <w:r w:rsidR="0083064A">
        <w:rPr>
          <w:b w:val="0"/>
          <w:bCs/>
          <w:sz w:val="28"/>
          <w:szCs w:val="28"/>
        </w:rPr>
        <w:t xml:space="preserve"> При поездке в сторону парка Зверинец расстояние между остановками так же порядка 1,3 км., так как ближайшая остановка около д.2 по </w:t>
      </w:r>
      <w:proofErr w:type="spellStart"/>
      <w:r w:rsidR="0083064A">
        <w:rPr>
          <w:b w:val="0"/>
          <w:bCs/>
          <w:sz w:val="28"/>
          <w:szCs w:val="28"/>
        </w:rPr>
        <w:t>ул.Хохлова</w:t>
      </w:r>
      <w:proofErr w:type="spellEnd"/>
      <w:r w:rsidR="0083064A">
        <w:rPr>
          <w:b w:val="0"/>
          <w:bCs/>
          <w:sz w:val="28"/>
          <w:szCs w:val="28"/>
        </w:rPr>
        <w:t>.</w:t>
      </w:r>
    </w:p>
    <w:p w14:paraId="63C36904" w14:textId="5E2AE973" w:rsidR="0083064A" w:rsidRDefault="0083064A" w:rsidP="00A44530">
      <w:pPr>
        <w:rPr>
          <w:b w:val="0"/>
          <w:bCs/>
          <w:sz w:val="28"/>
          <w:szCs w:val="28"/>
        </w:rPr>
      </w:pPr>
      <w:r>
        <w:rPr>
          <w:b w:val="0"/>
          <w:bCs/>
          <w:sz w:val="28"/>
          <w:szCs w:val="28"/>
        </w:rPr>
        <w:t>Фараонова Е.Ю.:</w:t>
      </w:r>
    </w:p>
    <w:p w14:paraId="2F4AC87B" w14:textId="39CC750A" w:rsidR="0083064A" w:rsidRDefault="0083064A" w:rsidP="00A44530">
      <w:pPr>
        <w:rPr>
          <w:b w:val="0"/>
          <w:bCs/>
          <w:sz w:val="28"/>
          <w:szCs w:val="28"/>
        </w:rPr>
      </w:pPr>
      <w:r>
        <w:rPr>
          <w:b w:val="0"/>
          <w:bCs/>
          <w:sz w:val="28"/>
          <w:szCs w:val="28"/>
        </w:rPr>
        <w:t>Предлагаю принять решение:</w:t>
      </w:r>
    </w:p>
    <w:p w14:paraId="73B2C0EB" w14:textId="182AFC22" w:rsidR="0083064A" w:rsidRDefault="0083064A" w:rsidP="0083064A">
      <w:pPr>
        <w:rPr>
          <w:b w:val="0"/>
          <w:bCs/>
          <w:sz w:val="28"/>
          <w:szCs w:val="28"/>
        </w:rPr>
      </w:pPr>
      <w:r w:rsidRPr="0083064A">
        <w:rPr>
          <w:b w:val="0"/>
          <w:bCs/>
          <w:sz w:val="28"/>
          <w:szCs w:val="28"/>
        </w:rPr>
        <w:t>1.</w:t>
      </w:r>
      <w:r>
        <w:rPr>
          <w:b w:val="0"/>
          <w:bCs/>
          <w:sz w:val="28"/>
          <w:szCs w:val="28"/>
        </w:rPr>
        <w:t xml:space="preserve"> Расширение дорожного полотна на перекрестке </w:t>
      </w:r>
      <w:proofErr w:type="spellStart"/>
      <w:r>
        <w:rPr>
          <w:b w:val="0"/>
          <w:bCs/>
          <w:sz w:val="28"/>
          <w:szCs w:val="28"/>
        </w:rPr>
        <w:t>ул.Крупской</w:t>
      </w:r>
      <w:proofErr w:type="spellEnd"/>
      <w:r>
        <w:rPr>
          <w:b w:val="0"/>
          <w:bCs/>
          <w:sz w:val="28"/>
          <w:szCs w:val="28"/>
        </w:rPr>
        <w:t xml:space="preserve"> и </w:t>
      </w:r>
      <w:proofErr w:type="spellStart"/>
      <w:r>
        <w:rPr>
          <w:b w:val="0"/>
          <w:bCs/>
          <w:sz w:val="28"/>
          <w:szCs w:val="28"/>
        </w:rPr>
        <w:t>ул.Рощинской</w:t>
      </w:r>
      <w:proofErr w:type="spellEnd"/>
      <w:r>
        <w:rPr>
          <w:b w:val="0"/>
          <w:bCs/>
          <w:sz w:val="28"/>
          <w:szCs w:val="28"/>
        </w:rPr>
        <w:t xml:space="preserve"> г.Гатчина нецелесообразно.</w:t>
      </w:r>
    </w:p>
    <w:p w14:paraId="441760AB" w14:textId="30139E56" w:rsidR="0083064A" w:rsidRDefault="0083064A" w:rsidP="0083064A">
      <w:pPr>
        <w:rPr>
          <w:b w:val="0"/>
          <w:bCs/>
          <w:sz w:val="28"/>
          <w:szCs w:val="28"/>
        </w:rPr>
      </w:pPr>
      <w:r>
        <w:rPr>
          <w:b w:val="0"/>
          <w:bCs/>
          <w:sz w:val="28"/>
          <w:szCs w:val="28"/>
        </w:rPr>
        <w:t xml:space="preserve">2. </w:t>
      </w:r>
      <w:r w:rsidR="00E62884">
        <w:rPr>
          <w:b w:val="0"/>
          <w:bCs/>
          <w:sz w:val="28"/>
          <w:szCs w:val="28"/>
        </w:rPr>
        <w:t xml:space="preserve">Обустройство остановки общественного транспорта возле д.1 </w:t>
      </w:r>
      <w:proofErr w:type="spellStart"/>
      <w:r w:rsidR="00E62884">
        <w:rPr>
          <w:b w:val="0"/>
          <w:bCs/>
          <w:sz w:val="28"/>
          <w:szCs w:val="28"/>
        </w:rPr>
        <w:t>ул.Киргетова</w:t>
      </w:r>
      <w:proofErr w:type="spellEnd"/>
      <w:r w:rsidR="00E62884">
        <w:rPr>
          <w:b w:val="0"/>
          <w:bCs/>
          <w:sz w:val="28"/>
          <w:szCs w:val="28"/>
        </w:rPr>
        <w:t xml:space="preserve"> невозможно ввиду отсутствия технической возможности, а </w:t>
      </w:r>
      <w:proofErr w:type="gramStart"/>
      <w:r w:rsidR="00E62884">
        <w:rPr>
          <w:b w:val="0"/>
          <w:bCs/>
          <w:sz w:val="28"/>
          <w:szCs w:val="28"/>
        </w:rPr>
        <w:t>так же</w:t>
      </w:r>
      <w:proofErr w:type="gramEnd"/>
      <w:r w:rsidR="00E62884">
        <w:rPr>
          <w:b w:val="0"/>
          <w:bCs/>
          <w:sz w:val="28"/>
          <w:szCs w:val="28"/>
        </w:rPr>
        <w:t xml:space="preserve"> ввиду запрета расположения остановки общественного транспорта на перекрестке в соответствии с требованиями ГОСТа Р 52766-2007</w:t>
      </w:r>
      <w:r>
        <w:rPr>
          <w:b w:val="0"/>
          <w:bCs/>
          <w:sz w:val="28"/>
          <w:szCs w:val="28"/>
        </w:rPr>
        <w:t>.</w:t>
      </w:r>
    </w:p>
    <w:p w14:paraId="44656489" w14:textId="2925ADCF" w:rsidR="00C203AD" w:rsidRDefault="0083064A" w:rsidP="0083064A">
      <w:pPr>
        <w:rPr>
          <w:b w:val="0"/>
          <w:bCs/>
          <w:sz w:val="28"/>
          <w:szCs w:val="28"/>
        </w:rPr>
      </w:pPr>
      <w:r>
        <w:rPr>
          <w:b w:val="0"/>
          <w:bCs/>
          <w:sz w:val="28"/>
          <w:szCs w:val="28"/>
        </w:rPr>
        <w:t xml:space="preserve">3. </w:t>
      </w:r>
      <w:r w:rsidR="00C203AD">
        <w:rPr>
          <w:b w:val="0"/>
          <w:bCs/>
          <w:sz w:val="28"/>
          <w:szCs w:val="28"/>
        </w:rPr>
        <w:t>Подготовить проект строительства оста</w:t>
      </w:r>
      <w:bookmarkStart w:id="1" w:name="_GoBack"/>
      <w:bookmarkEnd w:id="1"/>
      <w:r w:rsidR="00C203AD">
        <w:rPr>
          <w:b w:val="0"/>
          <w:bCs/>
          <w:sz w:val="28"/>
          <w:szCs w:val="28"/>
        </w:rPr>
        <w:t xml:space="preserve">новки общественного транспорта между д.6 и 6А по </w:t>
      </w:r>
      <w:proofErr w:type="spellStart"/>
      <w:r w:rsidR="00C203AD">
        <w:rPr>
          <w:b w:val="0"/>
          <w:bCs/>
          <w:sz w:val="28"/>
          <w:szCs w:val="28"/>
        </w:rPr>
        <w:t>ул.</w:t>
      </w:r>
      <w:r w:rsidR="00DC3772">
        <w:rPr>
          <w:b w:val="0"/>
          <w:bCs/>
          <w:sz w:val="28"/>
          <w:szCs w:val="28"/>
        </w:rPr>
        <w:t>Радищева</w:t>
      </w:r>
      <w:proofErr w:type="spellEnd"/>
      <w:r w:rsidR="00C203AD">
        <w:rPr>
          <w:b w:val="0"/>
          <w:bCs/>
          <w:sz w:val="28"/>
          <w:szCs w:val="28"/>
        </w:rPr>
        <w:t xml:space="preserve"> с заездным карманом</w:t>
      </w:r>
      <w:r w:rsidR="00913693">
        <w:rPr>
          <w:b w:val="0"/>
          <w:bCs/>
          <w:sz w:val="28"/>
          <w:szCs w:val="28"/>
        </w:rPr>
        <w:t>,</w:t>
      </w:r>
      <w:r w:rsidR="00C203AD">
        <w:rPr>
          <w:b w:val="0"/>
          <w:bCs/>
          <w:sz w:val="28"/>
          <w:szCs w:val="28"/>
        </w:rPr>
        <w:t xml:space="preserve"> посадочной</w:t>
      </w:r>
      <w:r w:rsidR="00913693">
        <w:rPr>
          <w:b w:val="0"/>
          <w:bCs/>
          <w:sz w:val="28"/>
          <w:szCs w:val="28"/>
        </w:rPr>
        <w:t xml:space="preserve"> </w:t>
      </w:r>
      <w:r w:rsidR="00C203AD">
        <w:rPr>
          <w:b w:val="0"/>
          <w:bCs/>
          <w:sz w:val="28"/>
          <w:szCs w:val="28"/>
        </w:rPr>
        <w:t>площадкой и строительством тротуара, предусмотрев сохранение одного въезда на имеющуюся парковку. Отв.: Коновалов Д.В.. Срок: 25.12.2019.</w:t>
      </w:r>
    </w:p>
    <w:p w14:paraId="06CC7370" w14:textId="0017CF95" w:rsidR="00C203AD" w:rsidRDefault="00C203AD" w:rsidP="0083064A">
      <w:pPr>
        <w:rPr>
          <w:b w:val="0"/>
          <w:bCs/>
          <w:sz w:val="28"/>
          <w:szCs w:val="28"/>
        </w:rPr>
      </w:pPr>
      <w:r>
        <w:rPr>
          <w:b w:val="0"/>
          <w:bCs/>
          <w:sz w:val="28"/>
          <w:szCs w:val="28"/>
        </w:rPr>
        <w:t>Предложение принято большинством голосов.</w:t>
      </w:r>
    </w:p>
    <w:p w14:paraId="2C832EFE" w14:textId="77F71CAC" w:rsidR="00C203AD" w:rsidRDefault="00C203AD" w:rsidP="0083064A">
      <w:pPr>
        <w:rPr>
          <w:b w:val="0"/>
          <w:bCs/>
          <w:sz w:val="28"/>
          <w:szCs w:val="28"/>
        </w:rPr>
      </w:pPr>
      <w:r>
        <w:rPr>
          <w:b w:val="0"/>
          <w:bCs/>
          <w:sz w:val="28"/>
          <w:szCs w:val="28"/>
        </w:rPr>
        <w:t>Решение:</w:t>
      </w:r>
    </w:p>
    <w:p w14:paraId="1CE3D379" w14:textId="77777777" w:rsidR="00C203AD" w:rsidRDefault="00C203AD" w:rsidP="00C203AD">
      <w:pPr>
        <w:rPr>
          <w:b w:val="0"/>
          <w:bCs/>
          <w:sz w:val="28"/>
          <w:szCs w:val="28"/>
        </w:rPr>
      </w:pPr>
      <w:r w:rsidRPr="0083064A">
        <w:rPr>
          <w:b w:val="0"/>
          <w:bCs/>
          <w:sz w:val="28"/>
          <w:szCs w:val="28"/>
        </w:rPr>
        <w:t>1.</w:t>
      </w:r>
      <w:r>
        <w:rPr>
          <w:b w:val="0"/>
          <w:bCs/>
          <w:sz w:val="28"/>
          <w:szCs w:val="28"/>
        </w:rPr>
        <w:t xml:space="preserve"> Расширение дорожного полотна на перекрестке </w:t>
      </w:r>
      <w:proofErr w:type="spellStart"/>
      <w:r>
        <w:rPr>
          <w:b w:val="0"/>
          <w:bCs/>
          <w:sz w:val="28"/>
          <w:szCs w:val="28"/>
        </w:rPr>
        <w:t>ул.Крупской</w:t>
      </w:r>
      <w:proofErr w:type="spellEnd"/>
      <w:r>
        <w:rPr>
          <w:b w:val="0"/>
          <w:bCs/>
          <w:sz w:val="28"/>
          <w:szCs w:val="28"/>
        </w:rPr>
        <w:t xml:space="preserve"> и </w:t>
      </w:r>
      <w:proofErr w:type="spellStart"/>
      <w:r>
        <w:rPr>
          <w:b w:val="0"/>
          <w:bCs/>
          <w:sz w:val="28"/>
          <w:szCs w:val="28"/>
        </w:rPr>
        <w:t>ул.Рощинской</w:t>
      </w:r>
      <w:proofErr w:type="spellEnd"/>
      <w:r>
        <w:rPr>
          <w:b w:val="0"/>
          <w:bCs/>
          <w:sz w:val="28"/>
          <w:szCs w:val="28"/>
        </w:rPr>
        <w:t xml:space="preserve"> г.Гатчина нецелесообразно.</w:t>
      </w:r>
    </w:p>
    <w:p w14:paraId="6B347756" w14:textId="5A3E5DED" w:rsidR="00C203AD" w:rsidRDefault="00C203AD" w:rsidP="00C203AD">
      <w:pPr>
        <w:rPr>
          <w:b w:val="0"/>
          <w:bCs/>
          <w:sz w:val="28"/>
          <w:szCs w:val="28"/>
        </w:rPr>
      </w:pPr>
      <w:r>
        <w:rPr>
          <w:b w:val="0"/>
          <w:bCs/>
          <w:sz w:val="28"/>
          <w:szCs w:val="28"/>
        </w:rPr>
        <w:t xml:space="preserve">2. </w:t>
      </w:r>
      <w:r w:rsidR="00A616FF">
        <w:rPr>
          <w:b w:val="0"/>
          <w:bCs/>
          <w:sz w:val="28"/>
          <w:szCs w:val="28"/>
        </w:rPr>
        <w:t xml:space="preserve">Обустройство остановки общественного транспорта возле д.1 </w:t>
      </w:r>
      <w:proofErr w:type="spellStart"/>
      <w:r w:rsidR="00A616FF">
        <w:rPr>
          <w:b w:val="0"/>
          <w:bCs/>
          <w:sz w:val="28"/>
          <w:szCs w:val="28"/>
        </w:rPr>
        <w:t>ул.Киргетова</w:t>
      </w:r>
      <w:proofErr w:type="spellEnd"/>
      <w:r w:rsidR="00A616FF">
        <w:rPr>
          <w:b w:val="0"/>
          <w:bCs/>
          <w:sz w:val="28"/>
          <w:szCs w:val="28"/>
        </w:rPr>
        <w:t xml:space="preserve"> невозможно ввиду отсутствия технической возможности, а </w:t>
      </w:r>
      <w:proofErr w:type="gramStart"/>
      <w:r w:rsidR="00A616FF">
        <w:rPr>
          <w:b w:val="0"/>
          <w:bCs/>
          <w:sz w:val="28"/>
          <w:szCs w:val="28"/>
        </w:rPr>
        <w:t>так же</w:t>
      </w:r>
      <w:proofErr w:type="gramEnd"/>
      <w:r w:rsidR="00A616FF">
        <w:rPr>
          <w:b w:val="0"/>
          <w:bCs/>
          <w:sz w:val="28"/>
          <w:szCs w:val="28"/>
        </w:rPr>
        <w:t xml:space="preserve"> в</w:t>
      </w:r>
      <w:r w:rsidR="00E62884">
        <w:rPr>
          <w:b w:val="0"/>
          <w:bCs/>
          <w:sz w:val="28"/>
          <w:szCs w:val="28"/>
        </w:rPr>
        <w:t>виду запрета расположения остановки общественного транспорта на перекрестке в</w:t>
      </w:r>
      <w:r w:rsidR="00A616FF">
        <w:rPr>
          <w:b w:val="0"/>
          <w:bCs/>
          <w:sz w:val="28"/>
          <w:szCs w:val="28"/>
        </w:rPr>
        <w:t xml:space="preserve"> соответствии с </w:t>
      </w:r>
      <w:r w:rsidR="00A616FF">
        <w:rPr>
          <w:b w:val="0"/>
          <w:bCs/>
          <w:sz w:val="28"/>
          <w:szCs w:val="28"/>
        </w:rPr>
        <w:t>требованиями ГОСТа Р 52766-2007</w:t>
      </w:r>
      <w:r w:rsidR="00E62884">
        <w:rPr>
          <w:b w:val="0"/>
          <w:bCs/>
          <w:sz w:val="28"/>
          <w:szCs w:val="28"/>
        </w:rPr>
        <w:t xml:space="preserve">. </w:t>
      </w:r>
    </w:p>
    <w:p w14:paraId="56D308CA" w14:textId="278D2927" w:rsidR="00C203AD" w:rsidRDefault="00C203AD" w:rsidP="00C203AD">
      <w:pPr>
        <w:rPr>
          <w:b w:val="0"/>
          <w:bCs/>
          <w:sz w:val="28"/>
          <w:szCs w:val="28"/>
        </w:rPr>
      </w:pPr>
      <w:r>
        <w:rPr>
          <w:b w:val="0"/>
          <w:bCs/>
          <w:sz w:val="28"/>
          <w:szCs w:val="28"/>
        </w:rPr>
        <w:t>3. Подготовить проект строительства остановки общественного транспорта между д.6 и 6А по ул.</w:t>
      </w:r>
      <w:r w:rsidR="00DC3772" w:rsidRPr="00DC3772">
        <w:rPr>
          <w:b w:val="0"/>
          <w:bCs/>
          <w:sz w:val="28"/>
          <w:szCs w:val="28"/>
        </w:rPr>
        <w:t xml:space="preserve"> </w:t>
      </w:r>
      <w:r w:rsidR="00DC3772">
        <w:rPr>
          <w:b w:val="0"/>
          <w:bCs/>
          <w:sz w:val="28"/>
          <w:szCs w:val="28"/>
        </w:rPr>
        <w:t>Радищева</w:t>
      </w:r>
      <w:r>
        <w:rPr>
          <w:b w:val="0"/>
          <w:bCs/>
          <w:sz w:val="28"/>
          <w:szCs w:val="28"/>
        </w:rPr>
        <w:t xml:space="preserve"> с заездным карманом</w:t>
      </w:r>
      <w:r w:rsidR="00913693">
        <w:rPr>
          <w:b w:val="0"/>
          <w:bCs/>
          <w:sz w:val="28"/>
          <w:szCs w:val="28"/>
        </w:rPr>
        <w:t>,</w:t>
      </w:r>
      <w:r>
        <w:rPr>
          <w:b w:val="0"/>
          <w:bCs/>
          <w:sz w:val="28"/>
          <w:szCs w:val="28"/>
        </w:rPr>
        <w:t xml:space="preserve"> посадочной площадкой и строительством тротуара, предусмотрев сохранение одного въезда на имеющуюся парковку. Отв.: Коновалов Д.В.. Срок: 25.12.2019.</w:t>
      </w:r>
    </w:p>
    <w:p w14:paraId="48A09D7A" w14:textId="77777777" w:rsidR="0075214D" w:rsidRDefault="0075214D" w:rsidP="000F61C3">
      <w:pPr>
        <w:rPr>
          <w:sz w:val="28"/>
          <w:szCs w:val="28"/>
        </w:rPr>
      </w:pPr>
    </w:p>
    <w:p w14:paraId="372DA71E" w14:textId="52A7D3B8" w:rsidR="005A4263" w:rsidRPr="007964A4" w:rsidRDefault="00C203AD" w:rsidP="000F61C3">
      <w:pPr>
        <w:rPr>
          <w:b w:val="0"/>
          <w:sz w:val="28"/>
          <w:szCs w:val="28"/>
        </w:rPr>
      </w:pPr>
      <w:r>
        <w:rPr>
          <w:sz w:val="28"/>
          <w:szCs w:val="28"/>
        </w:rPr>
        <w:lastRenderedPageBreak/>
        <w:t>4</w:t>
      </w:r>
      <w:r w:rsidR="005A4263" w:rsidRPr="007964A4">
        <w:rPr>
          <w:sz w:val="28"/>
          <w:szCs w:val="28"/>
        </w:rPr>
        <w:t xml:space="preserve">. </w:t>
      </w:r>
      <w:r w:rsidR="005A4263">
        <w:rPr>
          <w:sz w:val="28"/>
          <w:szCs w:val="28"/>
        </w:rPr>
        <w:t xml:space="preserve"> </w:t>
      </w:r>
      <w:r w:rsidR="005A4263" w:rsidRPr="007964A4">
        <w:rPr>
          <w:sz w:val="28"/>
          <w:szCs w:val="28"/>
        </w:rPr>
        <w:t>Рассмотрение заявлений граждан и организаций по вопросам обеспечения безопасности дорожного движения.</w:t>
      </w:r>
    </w:p>
    <w:p w14:paraId="6D710023" w14:textId="77777777" w:rsidR="005A4263" w:rsidRDefault="005A4263" w:rsidP="00044121">
      <w:pPr>
        <w:ind w:firstLine="360"/>
        <w:rPr>
          <w:sz w:val="28"/>
          <w:szCs w:val="28"/>
        </w:rPr>
      </w:pPr>
    </w:p>
    <w:p w14:paraId="08AD0481" w14:textId="77777777" w:rsidR="00C203AD" w:rsidRPr="00C203AD" w:rsidRDefault="00C203AD" w:rsidP="00C7493F">
      <w:pPr>
        <w:rPr>
          <w:sz w:val="28"/>
          <w:szCs w:val="28"/>
        </w:rPr>
      </w:pPr>
      <w:r w:rsidRPr="00C203AD">
        <w:rPr>
          <w:sz w:val="28"/>
          <w:szCs w:val="28"/>
        </w:rPr>
        <w:t>4</w:t>
      </w:r>
      <w:r w:rsidR="005A4263" w:rsidRPr="00C203AD">
        <w:rPr>
          <w:sz w:val="28"/>
          <w:szCs w:val="28"/>
        </w:rPr>
        <w:t xml:space="preserve">.1. Вопрос </w:t>
      </w:r>
    </w:p>
    <w:p w14:paraId="542A0FD7" w14:textId="5BC78E06" w:rsidR="00C203AD" w:rsidRPr="00C203AD" w:rsidRDefault="00C203AD" w:rsidP="00C7493F">
      <w:pPr>
        <w:rPr>
          <w:sz w:val="28"/>
          <w:szCs w:val="28"/>
        </w:rPr>
      </w:pPr>
      <w:r w:rsidRPr="00C203AD">
        <w:rPr>
          <w:sz w:val="28"/>
          <w:szCs w:val="28"/>
        </w:rPr>
        <w:t xml:space="preserve">- об организации остановок общественного транспорта с устройством заездных карманов на </w:t>
      </w:r>
      <w:proofErr w:type="spellStart"/>
      <w:r w:rsidRPr="00C203AD">
        <w:rPr>
          <w:sz w:val="28"/>
          <w:szCs w:val="28"/>
        </w:rPr>
        <w:t>ул.Радищева</w:t>
      </w:r>
      <w:proofErr w:type="spellEnd"/>
      <w:r w:rsidRPr="00C203AD">
        <w:rPr>
          <w:sz w:val="28"/>
          <w:szCs w:val="28"/>
        </w:rPr>
        <w:t xml:space="preserve"> у здания администрации Гатчинского муниципального района и у в районе д.6, 6а, 8,</w:t>
      </w:r>
    </w:p>
    <w:p w14:paraId="11A057E5" w14:textId="6AAAA9E4" w:rsidR="00C203AD" w:rsidRPr="00C203AD" w:rsidRDefault="00C203AD" w:rsidP="00C7493F">
      <w:pPr>
        <w:rPr>
          <w:sz w:val="28"/>
          <w:szCs w:val="28"/>
        </w:rPr>
      </w:pPr>
      <w:r w:rsidRPr="00C203AD">
        <w:rPr>
          <w:sz w:val="28"/>
          <w:szCs w:val="28"/>
        </w:rPr>
        <w:t>- об установке запрещающих дорожных знаков для ограничения стоянки частного автотранспорта, такси, мешающего осуществлению посадки и высадки пассажиров общественного транспорта на остановочном пункте «Площадь Станислава Богданова»,</w:t>
      </w:r>
    </w:p>
    <w:p w14:paraId="231F418B" w14:textId="30887739" w:rsidR="005A4263" w:rsidRPr="00C203AD" w:rsidRDefault="00C203AD" w:rsidP="00C7493F">
      <w:pPr>
        <w:rPr>
          <w:sz w:val="28"/>
          <w:szCs w:val="28"/>
        </w:rPr>
      </w:pPr>
      <w:r w:rsidRPr="00C203AD">
        <w:rPr>
          <w:sz w:val="28"/>
          <w:szCs w:val="28"/>
        </w:rPr>
        <w:t>- о возможности установки ограждений дорожных металлических барьерного типа на автомобильной дороге общего пользования местного значения «</w:t>
      </w:r>
      <w:proofErr w:type="spellStart"/>
      <w:r w:rsidRPr="00C203AD">
        <w:rPr>
          <w:sz w:val="28"/>
          <w:szCs w:val="28"/>
        </w:rPr>
        <w:t>Ст.Верево-д.Коммолово-д.Бугры-д.Романовка</w:t>
      </w:r>
      <w:proofErr w:type="spellEnd"/>
      <w:r w:rsidRPr="00C203AD">
        <w:rPr>
          <w:sz w:val="28"/>
          <w:szCs w:val="28"/>
        </w:rPr>
        <w:t xml:space="preserve">» в </w:t>
      </w:r>
      <w:proofErr w:type="spellStart"/>
      <w:r w:rsidRPr="00C203AD">
        <w:rPr>
          <w:sz w:val="28"/>
          <w:szCs w:val="28"/>
        </w:rPr>
        <w:t>дер.Коммолово</w:t>
      </w:r>
      <w:proofErr w:type="spellEnd"/>
      <w:r w:rsidRPr="00C203AD">
        <w:rPr>
          <w:sz w:val="28"/>
          <w:szCs w:val="28"/>
        </w:rPr>
        <w:t xml:space="preserve"> </w:t>
      </w:r>
      <w:proofErr w:type="spellStart"/>
      <w:r w:rsidRPr="00C203AD">
        <w:rPr>
          <w:sz w:val="28"/>
          <w:szCs w:val="28"/>
        </w:rPr>
        <w:t>Веревского</w:t>
      </w:r>
      <w:proofErr w:type="spellEnd"/>
      <w:r w:rsidRPr="00C203AD">
        <w:rPr>
          <w:sz w:val="28"/>
          <w:szCs w:val="28"/>
        </w:rPr>
        <w:t xml:space="preserve"> сельского поселения на повороте вдоль жилых домов №40 и № 27</w:t>
      </w:r>
      <w:r w:rsidR="00AF1E84">
        <w:rPr>
          <w:sz w:val="28"/>
          <w:szCs w:val="28"/>
        </w:rPr>
        <w:t xml:space="preserve"> </w:t>
      </w:r>
      <w:r w:rsidR="005A4263" w:rsidRPr="00C203AD">
        <w:rPr>
          <w:sz w:val="28"/>
          <w:szCs w:val="28"/>
        </w:rPr>
        <w:t xml:space="preserve">обращение </w:t>
      </w:r>
      <w:r w:rsidRPr="00C203AD">
        <w:rPr>
          <w:sz w:val="28"/>
          <w:szCs w:val="28"/>
        </w:rPr>
        <w:t>директора МКУ Служба координации и развития коммунального хозяйства и строительства</w:t>
      </w:r>
      <w:r w:rsidR="005A4263" w:rsidRPr="00C203AD">
        <w:rPr>
          <w:sz w:val="28"/>
          <w:szCs w:val="28"/>
        </w:rPr>
        <w:t>.</w:t>
      </w:r>
    </w:p>
    <w:p w14:paraId="01222AAC" w14:textId="15BBACEF" w:rsidR="005A4263" w:rsidRDefault="00C203AD" w:rsidP="009D783F">
      <w:pPr>
        <w:rPr>
          <w:b w:val="0"/>
          <w:bCs/>
          <w:sz w:val="28"/>
          <w:szCs w:val="28"/>
        </w:rPr>
      </w:pPr>
      <w:r>
        <w:rPr>
          <w:b w:val="0"/>
          <w:bCs/>
          <w:sz w:val="28"/>
          <w:szCs w:val="28"/>
        </w:rPr>
        <w:t>Материков Т.Ф.</w:t>
      </w:r>
      <w:r w:rsidR="005A4263">
        <w:rPr>
          <w:b w:val="0"/>
          <w:bCs/>
          <w:sz w:val="28"/>
          <w:szCs w:val="28"/>
        </w:rPr>
        <w:t>:</w:t>
      </w:r>
    </w:p>
    <w:p w14:paraId="1DC71E0A" w14:textId="77777777" w:rsidR="00476CD4" w:rsidRDefault="00C203AD" w:rsidP="009D783F">
      <w:pPr>
        <w:rPr>
          <w:b w:val="0"/>
          <w:bCs/>
          <w:sz w:val="28"/>
          <w:szCs w:val="28"/>
        </w:rPr>
      </w:pPr>
      <w:r>
        <w:rPr>
          <w:b w:val="0"/>
          <w:bCs/>
          <w:sz w:val="28"/>
          <w:szCs w:val="28"/>
        </w:rPr>
        <w:t xml:space="preserve">Первую часть вопроса предлагаю с повестки снять, так как данный вопрос рассмотрен </w:t>
      </w:r>
      <w:r w:rsidR="00476CD4">
        <w:rPr>
          <w:b w:val="0"/>
          <w:bCs/>
          <w:sz w:val="28"/>
          <w:szCs w:val="28"/>
        </w:rPr>
        <w:t>в рамках вопроса 3 повестки заседания.</w:t>
      </w:r>
    </w:p>
    <w:p w14:paraId="4EC0FEEC" w14:textId="7E17B2AB" w:rsidR="00476CD4" w:rsidRDefault="00476CD4" w:rsidP="009D783F">
      <w:pPr>
        <w:rPr>
          <w:b w:val="0"/>
          <w:bCs/>
          <w:sz w:val="28"/>
          <w:szCs w:val="28"/>
        </w:rPr>
      </w:pPr>
      <w:r>
        <w:rPr>
          <w:b w:val="0"/>
          <w:bCs/>
          <w:sz w:val="28"/>
          <w:szCs w:val="28"/>
        </w:rPr>
        <w:t>Супренок А.А.:</w:t>
      </w:r>
    </w:p>
    <w:p w14:paraId="633B4AAB" w14:textId="77777777" w:rsidR="005520DF" w:rsidRDefault="005520DF" w:rsidP="005520DF">
      <w:pPr>
        <w:rPr>
          <w:b w:val="0"/>
          <w:spacing w:val="2"/>
          <w:sz w:val="28"/>
          <w:szCs w:val="28"/>
        </w:rPr>
      </w:pPr>
      <w:r>
        <w:rPr>
          <w:b w:val="0"/>
          <w:bCs/>
          <w:sz w:val="28"/>
          <w:szCs w:val="28"/>
        </w:rPr>
        <w:t>В отношении ограничения стоянки такси в районе остановок общественного транспорта «</w:t>
      </w:r>
      <w:proofErr w:type="spellStart"/>
      <w:r>
        <w:rPr>
          <w:b w:val="0"/>
          <w:bCs/>
          <w:sz w:val="28"/>
          <w:szCs w:val="28"/>
        </w:rPr>
        <w:t>Пл.Станислава</w:t>
      </w:r>
      <w:proofErr w:type="spellEnd"/>
      <w:r>
        <w:rPr>
          <w:b w:val="0"/>
          <w:bCs/>
          <w:sz w:val="28"/>
          <w:szCs w:val="28"/>
        </w:rPr>
        <w:t xml:space="preserve"> Богданова» сообщаю, что </w:t>
      </w:r>
      <w:r>
        <w:rPr>
          <w:b w:val="0"/>
          <w:spacing w:val="2"/>
          <w:sz w:val="28"/>
          <w:szCs w:val="28"/>
        </w:rPr>
        <w:t>в конце декабря 2019 года будет готов Проект организации дорожного движения на территории г. Гатчина, который разрабатывается специализированной организацией. В техническом задании предусмотрен раздел о расположении на территории г.Гатчина стоянок такси. В указанном месте стоянки такси не планируется.</w:t>
      </w:r>
    </w:p>
    <w:p w14:paraId="74AC6985" w14:textId="77777777" w:rsidR="005520DF" w:rsidRDefault="005520DF" w:rsidP="005520DF">
      <w:pPr>
        <w:rPr>
          <w:b w:val="0"/>
          <w:spacing w:val="2"/>
          <w:sz w:val="28"/>
          <w:szCs w:val="28"/>
        </w:rPr>
      </w:pPr>
      <w:r>
        <w:rPr>
          <w:b w:val="0"/>
          <w:spacing w:val="2"/>
          <w:sz w:val="28"/>
          <w:szCs w:val="28"/>
        </w:rPr>
        <w:t xml:space="preserve">В настоящее время проводятся работы по реконструкции </w:t>
      </w:r>
      <w:proofErr w:type="spellStart"/>
      <w:r>
        <w:rPr>
          <w:b w:val="0"/>
          <w:spacing w:val="2"/>
          <w:sz w:val="28"/>
          <w:szCs w:val="28"/>
        </w:rPr>
        <w:t>ул.Слепнева</w:t>
      </w:r>
      <w:proofErr w:type="spellEnd"/>
      <w:r>
        <w:rPr>
          <w:b w:val="0"/>
          <w:spacing w:val="2"/>
          <w:sz w:val="28"/>
          <w:szCs w:val="28"/>
        </w:rPr>
        <w:t xml:space="preserve"> г.Гатчина с организацией кругового движения на указанном перекрестке и с установкой металлических ограждений, которые будут препятствовать остановке и стоянке автотранспорта.</w:t>
      </w:r>
    </w:p>
    <w:p w14:paraId="155906A2" w14:textId="77777777" w:rsidR="005520DF" w:rsidRDefault="005520DF" w:rsidP="005520DF">
      <w:pPr>
        <w:rPr>
          <w:b w:val="0"/>
          <w:bCs/>
          <w:sz w:val="28"/>
          <w:szCs w:val="28"/>
        </w:rPr>
      </w:pPr>
      <w:r>
        <w:rPr>
          <w:b w:val="0"/>
          <w:bCs/>
          <w:sz w:val="28"/>
          <w:szCs w:val="28"/>
        </w:rPr>
        <w:t>Кузнецов Д.В.:</w:t>
      </w:r>
    </w:p>
    <w:p w14:paraId="13603D4F" w14:textId="77777777" w:rsidR="005520DF" w:rsidRPr="00DB5B07" w:rsidRDefault="005520DF" w:rsidP="005520DF">
      <w:pPr>
        <w:rPr>
          <w:b w:val="0"/>
          <w:bCs/>
          <w:sz w:val="28"/>
          <w:szCs w:val="28"/>
        </w:rPr>
      </w:pPr>
      <w:r>
        <w:rPr>
          <w:b w:val="0"/>
          <w:bCs/>
          <w:sz w:val="28"/>
          <w:szCs w:val="28"/>
        </w:rPr>
        <w:t xml:space="preserve">В отношении стоянки транспорта в районе остановок общественного транспорта на </w:t>
      </w:r>
      <w:proofErr w:type="spellStart"/>
      <w:r>
        <w:rPr>
          <w:b w:val="0"/>
          <w:bCs/>
          <w:sz w:val="28"/>
          <w:szCs w:val="28"/>
        </w:rPr>
        <w:t>пл.Станислава</w:t>
      </w:r>
      <w:proofErr w:type="spellEnd"/>
      <w:r>
        <w:rPr>
          <w:b w:val="0"/>
          <w:bCs/>
          <w:sz w:val="28"/>
          <w:szCs w:val="28"/>
        </w:rPr>
        <w:t xml:space="preserve"> Богданова: в соответствии с ПДД остановка и стоянка </w:t>
      </w:r>
      <w:r w:rsidRPr="00DB5B07">
        <w:rPr>
          <w:b w:val="0"/>
          <w:bCs/>
          <w:sz w:val="28"/>
          <w:szCs w:val="28"/>
        </w:rPr>
        <w:t xml:space="preserve">запрещена </w:t>
      </w:r>
      <w:r w:rsidRPr="00DB5B07">
        <w:rPr>
          <w:b w:val="0"/>
          <w:bCs/>
          <w:color w:val="000000"/>
          <w:sz w:val="28"/>
          <w:szCs w:val="28"/>
          <w:shd w:val="clear" w:color="auto" w:fill="FFFFFF"/>
        </w:rPr>
        <w:t>ближе 15 метров от мест остановки маршрутных транспортных средств или стоянки легковых такси</w:t>
      </w:r>
      <w:r>
        <w:rPr>
          <w:b w:val="0"/>
          <w:bCs/>
          <w:color w:val="000000"/>
          <w:sz w:val="28"/>
          <w:szCs w:val="28"/>
          <w:shd w:val="clear" w:color="auto" w:fill="FFFFFF"/>
        </w:rPr>
        <w:t xml:space="preserve">. </w:t>
      </w:r>
      <w:r w:rsidRPr="00DB5261">
        <w:rPr>
          <w:b w:val="0"/>
          <w:sz w:val="28"/>
          <w:szCs w:val="28"/>
        </w:rPr>
        <w:t xml:space="preserve">В случае выявления нарушений правил дорожного движения </w:t>
      </w:r>
      <w:r>
        <w:rPr>
          <w:b w:val="0"/>
          <w:sz w:val="28"/>
          <w:szCs w:val="28"/>
        </w:rPr>
        <w:t>любой гражданин</w:t>
      </w:r>
      <w:r w:rsidRPr="00DB5261">
        <w:rPr>
          <w:b w:val="0"/>
          <w:sz w:val="28"/>
          <w:szCs w:val="28"/>
        </w:rPr>
        <w:t xml:space="preserve"> вправе сообщить в органы ГИБДД о данном факте</w:t>
      </w:r>
      <w:r>
        <w:rPr>
          <w:b w:val="0"/>
          <w:sz w:val="28"/>
          <w:szCs w:val="28"/>
        </w:rPr>
        <w:t>,</w:t>
      </w:r>
      <w:r w:rsidRPr="00DB5261">
        <w:rPr>
          <w:b w:val="0"/>
          <w:sz w:val="28"/>
          <w:szCs w:val="28"/>
        </w:rPr>
        <w:t xml:space="preserve"> подав заявление по почте, при личном посещении отдела ГИБДД</w:t>
      </w:r>
      <w:r>
        <w:rPr>
          <w:b w:val="0"/>
          <w:sz w:val="28"/>
          <w:szCs w:val="28"/>
        </w:rPr>
        <w:t>,</w:t>
      </w:r>
      <w:r w:rsidRPr="00DB5261">
        <w:rPr>
          <w:b w:val="0"/>
          <w:sz w:val="28"/>
          <w:szCs w:val="28"/>
        </w:rPr>
        <w:t xml:space="preserve"> либо заполнив форму обращения на официальном сайте Госавтоинспекции</w:t>
      </w:r>
      <w:r>
        <w:rPr>
          <w:b w:val="0"/>
          <w:sz w:val="28"/>
          <w:szCs w:val="28"/>
        </w:rPr>
        <w:t>.</w:t>
      </w:r>
    </w:p>
    <w:p w14:paraId="4BB8881A" w14:textId="3FBD229C" w:rsidR="00476CD4" w:rsidRDefault="00476CD4" w:rsidP="009D783F">
      <w:pPr>
        <w:rPr>
          <w:b w:val="0"/>
          <w:bCs/>
          <w:sz w:val="28"/>
          <w:szCs w:val="28"/>
        </w:rPr>
      </w:pPr>
      <w:r w:rsidRPr="00476CD4">
        <w:rPr>
          <w:b w:val="0"/>
          <w:bCs/>
          <w:sz w:val="28"/>
          <w:szCs w:val="28"/>
        </w:rPr>
        <w:t>В отношении установки ограждений дорожных металлических барьерного типа на автомобильной дороге общего пользования местного значения «</w:t>
      </w:r>
      <w:proofErr w:type="spellStart"/>
      <w:r w:rsidRPr="00476CD4">
        <w:rPr>
          <w:b w:val="0"/>
          <w:bCs/>
          <w:sz w:val="28"/>
          <w:szCs w:val="28"/>
        </w:rPr>
        <w:t>Ст.Верево-д.Коммолово-д.Бугры-д.Романовка</w:t>
      </w:r>
      <w:proofErr w:type="spellEnd"/>
      <w:r w:rsidRPr="00476CD4">
        <w:rPr>
          <w:b w:val="0"/>
          <w:bCs/>
          <w:sz w:val="28"/>
          <w:szCs w:val="28"/>
        </w:rPr>
        <w:t xml:space="preserve">» в </w:t>
      </w:r>
      <w:proofErr w:type="spellStart"/>
      <w:r w:rsidRPr="00476CD4">
        <w:rPr>
          <w:b w:val="0"/>
          <w:bCs/>
          <w:sz w:val="28"/>
          <w:szCs w:val="28"/>
        </w:rPr>
        <w:t>дер.Коммолово</w:t>
      </w:r>
      <w:proofErr w:type="spellEnd"/>
      <w:r w:rsidRPr="00476CD4">
        <w:rPr>
          <w:b w:val="0"/>
          <w:bCs/>
          <w:sz w:val="28"/>
          <w:szCs w:val="28"/>
        </w:rPr>
        <w:t xml:space="preserve"> </w:t>
      </w:r>
      <w:proofErr w:type="spellStart"/>
      <w:r w:rsidRPr="00476CD4">
        <w:rPr>
          <w:b w:val="0"/>
          <w:bCs/>
          <w:sz w:val="28"/>
          <w:szCs w:val="28"/>
        </w:rPr>
        <w:t>Веревского</w:t>
      </w:r>
      <w:proofErr w:type="spellEnd"/>
      <w:r w:rsidRPr="00476CD4">
        <w:rPr>
          <w:b w:val="0"/>
          <w:bCs/>
          <w:sz w:val="28"/>
          <w:szCs w:val="28"/>
        </w:rPr>
        <w:t xml:space="preserve"> сельского поселения на повороте вдоль жилых домов №40 и № 27</w:t>
      </w:r>
      <w:r>
        <w:rPr>
          <w:b w:val="0"/>
          <w:bCs/>
          <w:sz w:val="28"/>
          <w:szCs w:val="28"/>
        </w:rPr>
        <w:t xml:space="preserve"> предлагаю провести выездное обследование данного участка автодороги с </w:t>
      </w:r>
      <w:r w:rsidRPr="00476CD4">
        <w:rPr>
          <w:b w:val="0"/>
          <w:bCs/>
          <w:sz w:val="28"/>
          <w:szCs w:val="28"/>
        </w:rPr>
        <w:t xml:space="preserve">участием представителей ОГИБДД, МКУ Служба координации и развития </w:t>
      </w:r>
      <w:r w:rsidRPr="00476CD4">
        <w:rPr>
          <w:b w:val="0"/>
          <w:bCs/>
          <w:sz w:val="28"/>
          <w:szCs w:val="28"/>
        </w:rPr>
        <w:lastRenderedPageBreak/>
        <w:t>коммунального хозяйства и строительства, представитель администрации Гатчинского муниципального района.</w:t>
      </w:r>
    </w:p>
    <w:p w14:paraId="55E59A81" w14:textId="1971501B" w:rsidR="00476CD4" w:rsidRDefault="00476CD4" w:rsidP="009D783F">
      <w:pPr>
        <w:rPr>
          <w:b w:val="0"/>
          <w:bCs/>
          <w:sz w:val="28"/>
          <w:szCs w:val="28"/>
        </w:rPr>
      </w:pPr>
      <w:r>
        <w:rPr>
          <w:b w:val="0"/>
          <w:bCs/>
          <w:sz w:val="28"/>
          <w:szCs w:val="28"/>
        </w:rPr>
        <w:t>Материков Т.Ф.:</w:t>
      </w:r>
    </w:p>
    <w:p w14:paraId="2B1AE9F6" w14:textId="25944F14" w:rsidR="00476CD4" w:rsidRDefault="00476CD4" w:rsidP="009D783F">
      <w:pPr>
        <w:rPr>
          <w:b w:val="0"/>
          <w:bCs/>
          <w:sz w:val="28"/>
          <w:szCs w:val="28"/>
        </w:rPr>
      </w:pPr>
      <w:r>
        <w:rPr>
          <w:b w:val="0"/>
          <w:bCs/>
          <w:sz w:val="28"/>
          <w:szCs w:val="28"/>
        </w:rPr>
        <w:t>Предлагаю принять решение:</w:t>
      </w:r>
    </w:p>
    <w:p w14:paraId="45AA6777" w14:textId="6D10AE3B" w:rsidR="00476CD4" w:rsidRDefault="00476CD4" w:rsidP="00476CD4">
      <w:pPr>
        <w:rPr>
          <w:b w:val="0"/>
          <w:bCs/>
          <w:sz w:val="28"/>
          <w:szCs w:val="28"/>
        </w:rPr>
      </w:pPr>
      <w:r w:rsidRPr="00476CD4">
        <w:rPr>
          <w:b w:val="0"/>
          <w:bCs/>
          <w:sz w:val="28"/>
          <w:szCs w:val="28"/>
        </w:rPr>
        <w:t xml:space="preserve">1. Вопрос об организации остановок общественного транспорта с устройством заездных карманов на </w:t>
      </w:r>
      <w:proofErr w:type="spellStart"/>
      <w:r w:rsidRPr="00476CD4">
        <w:rPr>
          <w:b w:val="0"/>
          <w:bCs/>
          <w:sz w:val="28"/>
          <w:szCs w:val="28"/>
        </w:rPr>
        <w:t>ул.Радищева</w:t>
      </w:r>
      <w:proofErr w:type="spellEnd"/>
      <w:r w:rsidRPr="00476CD4">
        <w:rPr>
          <w:b w:val="0"/>
          <w:bCs/>
          <w:sz w:val="28"/>
          <w:szCs w:val="28"/>
        </w:rPr>
        <w:t xml:space="preserve"> у здания администрации Гатчинского муниципального района и у в районе д.6, 6а, 8</w:t>
      </w:r>
      <w:r>
        <w:rPr>
          <w:b w:val="0"/>
          <w:bCs/>
          <w:sz w:val="28"/>
          <w:szCs w:val="28"/>
        </w:rPr>
        <w:t xml:space="preserve"> с повестки заседания снять.</w:t>
      </w:r>
    </w:p>
    <w:p w14:paraId="33F9082B" w14:textId="4F54DFDD" w:rsidR="00476CD4" w:rsidRDefault="00476CD4" w:rsidP="00476CD4">
      <w:pPr>
        <w:rPr>
          <w:b w:val="0"/>
          <w:bCs/>
          <w:sz w:val="28"/>
          <w:szCs w:val="28"/>
        </w:rPr>
      </w:pPr>
      <w:r>
        <w:rPr>
          <w:b w:val="0"/>
          <w:bCs/>
          <w:sz w:val="28"/>
          <w:szCs w:val="28"/>
        </w:rPr>
        <w:t xml:space="preserve">2. Стоянка автомашин такси в том числе частных будет ограничена путем установки металлических ограждений в рамках муниципального контракта по капитальному ремонту </w:t>
      </w:r>
      <w:proofErr w:type="spellStart"/>
      <w:r>
        <w:rPr>
          <w:b w:val="0"/>
          <w:bCs/>
          <w:sz w:val="28"/>
          <w:szCs w:val="28"/>
        </w:rPr>
        <w:t>ул.Слепнева</w:t>
      </w:r>
      <w:proofErr w:type="spellEnd"/>
      <w:r>
        <w:rPr>
          <w:b w:val="0"/>
          <w:bCs/>
          <w:sz w:val="28"/>
          <w:szCs w:val="28"/>
        </w:rPr>
        <w:t>.</w:t>
      </w:r>
    </w:p>
    <w:p w14:paraId="061CFC07" w14:textId="1ADAD353" w:rsidR="00476CD4" w:rsidRDefault="00476CD4" w:rsidP="00476CD4">
      <w:pPr>
        <w:rPr>
          <w:b w:val="0"/>
          <w:bCs/>
          <w:sz w:val="28"/>
          <w:szCs w:val="28"/>
        </w:rPr>
      </w:pPr>
      <w:r>
        <w:rPr>
          <w:b w:val="0"/>
          <w:bCs/>
          <w:sz w:val="28"/>
          <w:szCs w:val="28"/>
        </w:rPr>
        <w:t>3. Провести комиссионное обследование участка автодороги</w:t>
      </w:r>
      <w:r w:rsidR="00107D9D">
        <w:rPr>
          <w:b w:val="0"/>
          <w:bCs/>
          <w:sz w:val="28"/>
          <w:szCs w:val="28"/>
        </w:rPr>
        <w:t xml:space="preserve"> </w:t>
      </w:r>
      <w:r w:rsidR="00107D9D" w:rsidRPr="00476CD4">
        <w:rPr>
          <w:b w:val="0"/>
          <w:bCs/>
          <w:sz w:val="28"/>
          <w:szCs w:val="28"/>
        </w:rPr>
        <w:t>общего пользования местного значения «</w:t>
      </w:r>
      <w:proofErr w:type="spellStart"/>
      <w:r w:rsidR="00107D9D" w:rsidRPr="00476CD4">
        <w:rPr>
          <w:b w:val="0"/>
          <w:bCs/>
          <w:sz w:val="28"/>
          <w:szCs w:val="28"/>
        </w:rPr>
        <w:t>Ст.Верево-д.Коммолово-д.Бугры-д.Романовка</w:t>
      </w:r>
      <w:proofErr w:type="spellEnd"/>
      <w:r w:rsidR="00107D9D" w:rsidRPr="00476CD4">
        <w:rPr>
          <w:b w:val="0"/>
          <w:bCs/>
          <w:sz w:val="28"/>
          <w:szCs w:val="28"/>
        </w:rPr>
        <w:t xml:space="preserve">» в </w:t>
      </w:r>
      <w:proofErr w:type="spellStart"/>
      <w:r w:rsidR="00107D9D" w:rsidRPr="00476CD4">
        <w:rPr>
          <w:b w:val="0"/>
          <w:bCs/>
          <w:sz w:val="28"/>
          <w:szCs w:val="28"/>
        </w:rPr>
        <w:t>дер.Коммолово</w:t>
      </w:r>
      <w:proofErr w:type="spellEnd"/>
      <w:r w:rsidR="00107D9D" w:rsidRPr="00476CD4">
        <w:rPr>
          <w:b w:val="0"/>
          <w:bCs/>
          <w:sz w:val="28"/>
          <w:szCs w:val="28"/>
        </w:rPr>
        <w:t xml:space="preserve"> </w:t>
      </w:r>
      <w:proofErr w:type="spellStart"/>
      <w:r w:rsidR="00107D9D" w:rsidRPr="00476CD4">
        <w:rPr>
          <w:b w:val="0"/>
          <w:bCs/>
          <w:sz w:val="28"/>
          <w:szCs w:val="28"/>
        </w:rPr>
        <w:t>Веревского</w:t>
      </w:r>
      <w:proofErr w:type="spellEnd"/>
      <w:r w:rsidR="00107D9D" w:rsidRPr="00476CD4">
        <w:rPr>
          <w:b w:val="0"/>
          <w:bCs/>
          <w:sz w:val="28"/>
          <w:szCs w:val="28"/>
        </w:rPr>
        <w:t xml:space="preserve"> сельского поселения на повороте вдоль жилых домов №40 и № 27</w:t>
      </w:r>
      <w:r w:rsidR="00107D9D">
        <w:rPr>
          <w:b w:val="0"/>
          <w:bCs/>
          <w:sz w:val="28"/>
          <w:szCs w:val="28"/>
        </w:rPr>
        <w:t xml:space="preserve"> с </w:t>
      </w:r>
      <w:r w:rsidR="00107D9D" w:rsidRPr="00476CD4">
        <w:rPr>
          <w:b w:val="0"/>
          <w:bCs/>
          <w:sz w:val="28"/>
          <w:szCs w:val="28"/>
        </w:rPr>
        <w:t>участием представителей ОГИБДД, МКУ Служба координации и развития коммунального хозяйства и строительства, представитель администрации Гатчинского муниципального района.</w:t>
      </w:r>
    </w:p>
    <w:p w14:paraId="1F28C261" w14:textId="322CE013" w:rsidR="00107D9D" w:rsidRDefault="00107D9D" w:rsidP="00476CD4">
      <w:pPr>
        <w:rPr>
          <w:b w:val="0"/>
          <w:bCs/>
          <w:sz w:val="28"/>
          <w:szCs w:val="28"/>
        </w:rPr>
      </w:pPr>
      <w:r>
        <w:rPr>
          <w:b w:val="0"/>
          <w:bCs/>
          <w:sz w:val="28"/>
          <w:szCs w:val="28"/>
        </w:rPr>
        <w:t>Предложение принято единогласно.</w:t>
      </w:r>
    </w:p>
    <w:p w14:paraId="5FE36880" w14:textId="465F836D" w:rsidR="00107D9D" w:rsidRDefault="00107D9D" w:rsidP="00476CD4">
      <w:pPr>
        <w:rPr>
          <w:b w:val="0"/>
          <w:bCs/>
          <w:sz w:val="28"/>
          <w:szCs w:val="28"/>
        </w:rPr>
      </w:pPr>
      <w:r>
        <w:rPr>
          <w:b w:val="0"/>
          <w:bCs/>
          <w:sz w:val="28"/>
          <w:szCs w:val="28"/>
        </w:rPr>
        <w:t>Решение:</w:t>
      </w:r>
    </w:p>
    <w:p w14:paraId="206330EA" w14:textId="77777777" w:rsidR="00107D9D" w:rsidRDefault="00107D9D" w:rsidP="00107D9D">
      <w:pPr>
        <w:rPr>
          <w:b w:val="0"/>
          <w:bCs/>
          <w:sz w:val="28"/>
          <w:szCs w:val="28"/>
        </w:rPr>
      </w:pPr>
      <w:r w:rsidRPr="00476CD4">
        <w:rPr>
          <w:b w:val="0"/>
          <w:bCs/>
          <w:sz w:val="28"/>
          <w:szCs w:val="28"/>
        </w:rPr>
        <w:t xml:space="preserve">1. Вопрос об организации остановок общественного транспорта с устройством заездных карманов на </w:t>
      </w:r>
      <w:proofErr w:type="spellStart"/>
      <w:r w:rsidRPr="00476CD4">
        <w:rPr>
          <w:b w:val="0"/>
          <w:bCs/>
          <w:sz w:val="28"/>
          <w:szCs w:val="28"/>
        </w:rPr>
        <w:t>ул.Радищева</w:t>
      </w:r>
      <w:proofErr w:type="spellEnd"/>
      <w:r w:rsidRPr="00476CD4">
        <w:rPr>
          <w:b w:val="0"/>
          <w:bCs/>
          <w:sz w:val="28"/>
          <w:szCs w:val="28"/>
        </w:rPr>
        <w:t xml:space="preserve"> у здания администрации Гатчинского муниципального района и у в районе д.6, 6а, 8</w:t>
      </w:r>
      <w:r>
        <w:rPr>
          <w:b w:val="0"/>
          <w:bCs/>
          <w:sz w:val="28"/>
          <w:szCs w:val="28"/>
        </w:rPr>
        <w:t xml:space="preserve"> с повестки заседания снять.</w:t>
      </w:r>
    </w:p>
    <w:p w14:paraId="185851B5" w14:textId="77777777" w:rsidR="00107D9D" w:rsidRDefault="00107D9D" w:rsidP="00107D9D">
      <w:pPr>
        <w:rPr>
          <w:b w:val="0"/>
          <w:bCs/>
          <w:sz w:val="28"/>
          <w:szCs w:val="28"/>
        </w:rPr>
      </w:pPr>
      <w:r>
        <w:rPr>
          <w:b w:val="0"/>
          <w:bCs/>
          <w:sz w:val="28"/>
          <w:szCs w:val="28"/>
        </w:rPr>
        <w:t xml:space="preserve">2. Стоянка автомашин такси в том числе частных будет ограничена путем установки металлических ограждений в рамках муниципального контракта по капитальному ремонту </w:t>
      </w:r>
      <w:proofErr w:type="spellStart"/>
      <w:r>
        <w:rPr>
          <w:b w:val="0"/>
          <w:bCs/>
          <w:sz w:val="28"/>
          <w:szCs w:val="28"/>
        </w:rPr>
        <w:t>ул.Слепнева</w:t>
      </w:r>
      <w:proofErr w:type="spellEnd"/>
      <w:r>
        <w:rPr>
          <w:b w:val="0"/>
          <w:bCs/>
          <w:sz w:val="28"/>
          <w:szCs w:val="28"/>
        </w:rPr>
        <w:t>.</w:t>
      </w:r>
    </w:p>
    <w:p w14:paraId="0F435849" w14:textId="77777777" w:rsidR="00107D9D" w:rsidRDefault="00107D9D" w:rsidP="00107D9D">
      <w:pPr>
        <w:rPr>
          <w:b w:val="0"/>
          <w:bCs/>
          <w:sz w:val="28"/>
          <w:szCs w:val="28"/>
        </w:rPr>
      </w:pPr>
      <w:r>
        <w:rPr>
          <w:b w:val="0"/>
          <w:bCs/>
          <w:sz w:val="28"/>
          <w:szCs w:val="28"/>
        </w:rPr>
        <w:t xml:space="preserve">3. Провести комиссионное обследование участка автодороги </w:t>
      </w:r>
      <w:r w:rsidRPr="00476CD4">
        <w:rPr>
          <w:b w:val="0"/>
          <w:bCs/>
          <w:sz w:val="28"/>
          <w:szCs w:val="28"/>
        </w:rPr>
        <w:t>общего пользования местного значения «</w:t>
      </w:r>
      <w:proofErr w:type="spellStart"/>
      <w:r w:rsidRPr="00476CD4">
        <w:rPr>
          <w:b w:val="0"/>
          <w:bCs/>
          <w:sz w:val="28"/>
          <w:szCs w:val="28"/>
        </w:rPr>
        <w:t>Ст.Верево-д.Коммолово-д.Бугры-д.Романовка</w:t>
      </w:r>
      <w:proofErr w:type="spellEnd"/>
      <w:r w:rsidRPr="00476CD4">
        <w:rPr>
          <w:b w:val="0"/>
          <w:bCs/>
          <w:sz w:val="28"/>
          <w:szCs w:val="28"/>
        </w:rPr>
        <w:t xml:space="preserve">» в </w:t>
      </w:r>
      <w:proofErr w:type="spellStart"/>
      <w:r w:rsidRPr="00476CD4">
        <w:rPr>
          <w:b w:val="0"/>
          <w:bCs/>
          <w:sz w:val="28"/>
          <w:szCs w:val="28"/>
        </w:rPr>
        <w:t>дер.Коммолово</w:t>
      </w:r>
      <w:proofErr w:type="spellEnd"/>
      <w:r w:rsidRPr="00476CD4">
        <w:rPr>
          <w:b w:val="0"/>
          <w:bCs/>
          <w:sz w:val="28"/>
          <w:szCs w:val="28"/>
        </w:rPr>
        <w:t xml:space="preserve"> </w:t>
      </w:r>
      <w:proofErr w:type="spellStart"/>
      <w:r w:rsidRPr="00476CD4">
        <w:rPr>
          <w:b w:val="0"/>
          <w:bCs/>
          <w:sz w:val="28"/>
          <w:szCs w:val="28"/>
        </w:rPr>
        <w:t>Веревского</w:t>
      </w:r>
      <w:proofErr w:type="spellEnd"/>
      <w:r w:rsidRPr="00476CD4">
        <w:rPr>
          <w:b w:val="0"/>
          <w:bCs/>
          <w:sz w:val="28"/>
          <w:szCs w:val="28"/>
        </w:rPr>
        <w:t xml:space="preserve"> сельского поселения на повороте вдоль жилых домов №40 и № 27</w:t>
      </w:r>
      <w:r>
        <w:rPr>
          <w:b w:val="0"/>
          <w:bCs/>
          <w:sz w:val="28"/>
          <w:szCs w:val="28"/>
        </w:rPr>
        <w:t xml:space="preserve"> с </w:t>
      </w:r>
      <w:r w:rsidRPr="00476CD4">
        <w:rPr>
          <w:b w:val="0"/>
          <w:bCs/>
          <w:sz w:val="28"/>
          <w:szCs w:val="28"/>
        </w:rPr>
        <w:t>участием представителей ОГИБДД, МКУ Служба координации и развития коммунального хозяйства и строительства, представитель администрации Гатчинского муниципального района.</w:t>
      </w:r>
      <w:r>
        <w:rPr>
          <w:b w:val="0"/>
          <w:bCs/>
          <w:sz w:val="28"/>
          <w:szCs w:val="28"/>
        </w:rPr>
        <w:t xml:space="preserve"> Отв.: Материков Т.Ф. Срок: 06.12.2019.</w:t>
      </w:r>
    </w:p>
    <w:p w14:paraId="078F333F" w14:textId="77777777" w:rsidR="005A4263" w:rsidRDefault="005A4263" w:rsidP="00F60645">
      <w:pPr>
        <w:pStyle w:val="a7"/>
        <w:jc w:val="both"/>
        <w:rPr>
          <w:rFonts w:ascii="Times New Roman" w:hAnsi="Times New Roman"/>
          <w:bCs/>
          <w:sz w:val="28"/>
          <w:szCs w:val="28"/>
          <w:lang w:val="ru-RU"/>
        </w:rPr>
      </w:pPr>
    </w:p>
    <w:p w14:paraId="1BADAED0" w14:textId="24B20951" w:rsidR="005A4263" w:rsidRPr="00C7592E" w:rsidRDefault="00107D9D" w:rsidP="00C7493F">
      <w:pPr>
        <w:rPr>
          <w:sz w:val="28"/>
          <w:szCs w:val="28"/>
        </w:rPr>
      </w:pPr>
      <w:bookmarkStart w:id="2" w:name="_Hlk17989715"/>
      <w:r w:rsidRPr="00C7592E">
        <w:rPr>
          <w:sz w:val="28"/>
          <w:szCs w:val="28"/>
        </w:rPr>
        <w:t>4</w:t>
      </w:r>
      <w:r w:rsidR="005A4263" w:rsidRPr="00C7592E">
        <w:rPr>
          <w:sz w:val="28"/>
          <w:szCs w:val="28"/>
        </w:rPr>
        <w:t xml:space="preserve">.2. </w:t>
      </w:r>
      <w:r w:rsidR="00C7592E">
        <w:rPr>
          <w:sz w:val="28"/>
          <w:szCs w:val="28"/>
        </w:rPr>
        <w:t xml:space="preserve">Вопрос </w:t>
      </w:r>
      <w:r w:rsidR="00C7592E" w:rsidRPr="00C7592E">
        <w:rPr>
          <w:sz w:val="28"/>
          <w:szCs w:val="28"/>
        </w:rPr>
        <w:t xml:space="preserve">о рассмотрении возможности и вариантов ограничения проезда транзитного автомобильного транспорта по участку </w:t>
      </w:r>
      <w:proofErr w:type="spellStart"/>
      <w:r w:rsidR="00C7592E" w:rsidRPr="00C7592E">
        <w:rPr>
          <w:sz w:val="28"/>
          <w:szCs w:val="28"/>
        </w:rPr>
        <w:t>ул.Кузьмина</w:t>
      </w:r>
      <w:proofErr w:type="spellEnd"/>
      <w:r w:rsidR="00C7592E" w:rsidRPr="00C7592E">
        <w:rPr>
          <w:sz w:val="28"/>
          <w:szCs w:val="28"/>
        </w:rPr>
        <w:t xml:space="preserve"> от пересечения с </w:t>
      </w:r>
      <w:proofErr w:type="spellStart"/>
      <w:r w:rsidR="00C7592E" w:rsidRPr="00C7592E">
        <w:rPr>
          <w:sz w:val="28"/>
          <w:szCs w:val="28"/>
        </w:rPr>
        <w:t>пер.Школьный</w:t>
      </w:r>
      <w:proofErr w:type="spellEnd"/>
      <w:r w:rsidR="00C7592E" w:rsidRPr="00C7592E">
        <w:rPr>
          <w:sz w:val="28"/>
          <w:szCs w:val="28"/>
        </w:rPr>
        <w:t xml:space="preserve"> до пересечения с </w:t>
      </w:r>
      <w:proofErr w:type="spellStart"/>
      <w:r w:rsidR="00C7592E" w:rsidRPr="00C7592E">
        <w:rPr>
          <w:sz w:val="28"/>
          <w:szCs w:val="28"/>
        </w:rPr>
        <w:t>пер.Александро</w:t>
      </w:r>
      <w:proofErr w:type="spellEnd"/>
      <w:r w:rsidR="00C7592E" w:rsidRPr="00C7592E">
        <w:rPr>
          <w:sz w:val="28"/>
          <w:szCs w:val="28"/>
        </w:rPr>
        <w:t>-Слободской в г.Гатчина</w:t>
      </w:r>
      <w:r w:rsidR="005A4263" w:rsidRPr="00C7592E">
        <w:rPr>
          <w:sz w:val="28"/>
          <w:szCs w:val="28"/>
        </w:rPr>
        <w:t xml:space="preserve">. Обращение </w:t>
      </w:r>
      <w:proofErr w:type="spellStart"/>
      <w:r w:rsidR="00C7592E" w:rsidRPr="00C7592E">
        <w:rPr>
          <w:sz w:val="28"/>
          <w:szCs w:val="28"/>
        </w:rPr>
        <w:t>Дегелевич</w:t>
      </w:r>
      <w:proofErr w:type="spellEnd"/>
      <w:r w:rsidR="00C7592E" w:rsidRPr="00C7592E">
        <w:rPr>
          <w:sz w:val="28"/>
          <w:szCs w:val="28"/>
        </w:rPr>
        <w:t xml:space="preserve"> Т.В., проживающей по адресу г.Гатчина </w:t>
      </w:r>
      <w:proofErr w:type="spellStart"/>
      <w:r w:rsidR="00C7592E" w:rsidRPr="00C7592E">
        <w:rPr>
          <w:sz w:val="28"/>
          <w:szCs w:val="28"/>
        </w:rPr>
        <w:t>ул.Кузьмина</w:t>
      </w:r>
      <w:proofErr w:type="spellEnd"/>
      <w:r w:rsidR="00C7592E" w:rsidRPr="00C7592E">
        <w:rPr>
          <w:sz w:val="28"/>
          <w:szCs w:val="28"/>
        </w:rPr>
        <w:t xml:space="preserve"> д.37</w:t>
      </w:r>
      <w:r w:rsidR="005A4263" w:rsidRPr="00C7592E">
        <w:rPr>
          <w:sz w:val="28"/>
          <w:szCs w:val="28"/>
        </w:rPr>
        <w:t>,</w:t>
      </w:r>
    </w:p>
    <w:p w14:paraId="71181A81" w14:textId="77777777" w:rsidR="005A4263" w:rsidRDefault="005A4263" w:rsidP="009B5DEC">
      <w:pPr>
        <w:rPr>
          <w:b w:val="0"/>
          <w:bCs/>
          <w:sz w:val="28"/>
          <w:szCs w:val="28"/>
        </w:rPr>
      </w:pPr>
      <w:r>
        <w:rPr>
          <w:b w:val="0"/>
          <w:bCs/>
          <w:sz w:val="28"/>
          <w:szCs w:val="28"/>
        </w:rPr>
        <w:t>Кузнецов Д.В.</w:t>
      </w:r>
      <w:r w:rsidRPr="00A95E21">
        <w:rPr>
          <w:b w:val="0"/>
          <w:bCs/>
          <w:sz w:val="28"/>
          <w:szCs w:val="28"/>
        </w:rPr>
        <w:t>:</w:t>
      </w:r>
    </w:p>
    <w:p w14:paraId="4733D909" w14:textId="1676C7C1" w:rsidR="00FA3709" w:rsidRDefault="006A203C" w:rsidP="009B5DEC">
      <w:pPr>
        <w:pStyle w:val="1"/>
        <w:shd w:val="clear" w:color="auto" w:fill="FFFFFF"/>
        <w:spacing w:before="0" w:beforeAutospacing="0" w:after="0" w:afterAutospacing="0"/>
        <w:jc w:val="both"/>
        <w:textAlignment w:val="baseline"/>
        <w:rPr>
          <w:b w:val="0"/>
          <w:bCs w:val="0"/>
          <w:sz w:val="28"/>
          <w:szCs w:val="28"/>
        </w:rPr>
      </w:pPr>
      <w:r>
        <w:rPr>
          <w:b w:val="0"/>
          <w:sz w:val="28"/>
          <w:szCs w:val="28"/>
        </w:rPr>
        <w:t>Введение одностороннего движения</w:t>
      </w:r>
      <w:r w:rsidRPr="00416E61">
        <w:rPr>
          <w:b w:val="0"/>
          <w:sz w:val="28"/>
          <w:szCs w:val="28"/>
        </w:rPr>
        <w:t xml:space="preserve"> </w:t>
      </w:r>
      <w:r>
        <w:rPr>
          <w:b w:val="0"/>
          <w:sz w:val="28"/>
          <w:szCs w:val="28"/>
        </w:rPr>
        <w:t xml:space="preserve">на участке </w:t>
      </w:r>
      <w:proofErr w:type="spellStart"/>
      <w:r>
        <w:rPr>
          <w:b w:val="0"/>
          <w:sz w:val="28"/>
          <w:szCs w:val="28"/>
        </w:rPr>
        <w:t>ул.Кузьмина</w:t>
      </w:r>
      <w:proofErr w:type="spellEnd"/>
      <w:r>
        <w:rPr>
          <w:b w:val="0"/>
          <w:sz w:val="28"/>
          <w:szCs w:val="28"/>
        </w:rPr>
        <w:t xml:space="preserve"> нецелесообразно, так как приведет к значительному увеличению транспортного трафика и скорости движения транспортных средств, что приведет к росту дорожно-транспортных происшествий, в том числе с участием пешеходов</w:t>
      </w:r>
      <w:r w:rsidR="00FA3709">
        <w:rPr>
          <w:b w:val="0"/>
          <w:bCs w:val="0"/>
          <w:sz w:val="28"/>
          <w:szCs w:val="28"/>
        </w:rPr>
        <w:t>.</w:t>
      </w:r>
    </w:p>
    <w:p w14:paraId="44BDC8DD" w14:textId="5EEF8A16" w:rsidR="005A4263" w:rsidRDefault="005A4263" w:rsidP="009B5DEC">
      <w:pPr>
        <w:pStyle w:val="1"/>
        <w:shd w:val="clear" w:color="auto" w:fill="FFFFFF"/>
        <w:spacing w:before="0" w:beforeAutospacing="0" w:after="0" w:afterAutospacing="0"/>
        <w:jc w:val="both"/>
        <w:textAlignment w:val="baseline"/>
        <w:rPr>
          <w:b w:val="0"/>
          <w:spacing w:val="2"/>
          <w:sz w:val="28"/>
          <w:szCs w:val="28"/>
        </w:rPr>
      </w:pPr>
      <w:r>
        <w:rPr>
          <w:b w:val="0"/>
          <w:bCs w:val="0"/>
          <w:sz w:val="28"/>
          <w:szCs w:val="28"/>
        </w:rPr>
        <w:lastRenderedPageBreak/>
        <w:t xml:space="preserve">Разделом </w:t>
      </w:r>
      <w:r>
        <w:rPr>
          <w:b w:val="0"/>
          <w:sz w:val="28"/>
          <w:szCs w:val="28"/>
        </w:rPr>
        <w:t>6 ГОСТа 52605-2006. «Технические средства организации дорожного движения. Искусственные неровности. Общие технические требования. Правила применения» определены правила применения искусственных неровностей, в соответствии с которым и</w:t>
      </w:r>
      <w:r w:rsidRPr="00C97192">
        <w:rPr>
          <w:b w:val="0"/>
          <w:sz w:val="28"/>
          <w:szCs w:val="28"/>
        </w:rPr>
        <w:t xml:space="preserve">скусственные неровности </w:t>
      </w:r>
      <w:r w:rsidRPr="00C97192">
        <w:rPr>
          <w:b w:val="0"/>
          <w:spacing w:val="2"/>
          <w:sz w:val="28"/>
          <w:szCs w:val="28"/>
        </w:rPr>
        <w:t>допускается устраивать на основе анализа причин аварийности на конкретных участках дорог с учетом состава и интенсивности движения и доро</w:t>
      </w:r>
      <w:r>
        <w:rPr>
          <w:b w:val="0"/>
          <w:spacing w:val="2"/>
          <w:sz w:val="28"/>
          <w:szCs w:val="28"/>
        </w:rPr>
        <w:t>жных условий.</w:t>
      </w:r>
      <w:r w:rsidR="00FA3709">
        <w:rPr>
          <w:b w:val="0"/>
          <w:spacing w:val="2"/>
          <w:sz w:val="28"/>
          <w:szCs w:val="28"/>
        </w:rPr>
        <w:t xml:space="preserve"> Таким образом основания обустройства искусственных неровностей по указанной улице отсутствуют. Единственным возможным вариантом ограничения является установка дорожных знаков «Ограничение максимальной скорости» до 40 км/ч.</w:t>
      </w:r>
    </w:p>
    <w:p w14:paraId="26914656" w14:textId="2FA049B2" w:rsidR="00FA3709" w:rsidRDefault="00FA3709" w:rsidP="009B5DEC">
      <w:pPr>
        <w:pStyle w:val="1"/>
        <w:shd w:val="clear" w:color="auto" w:fill="FFFFFF"/>
        <w:spacing w:before="0" w:beforeAutospacing="0" w:after="0" w:afterAutospacing="0"/>
        <w:jc w:val="both"/>
        <w:textAlignment w:val="baseline"/>
        <w:rPr>
          <w:b w:val="0"/>
          <w:spacing w:val="2"/>
          <w:sz w:val="28"/>
          <w:szCs w:val="28"/>
        </w:rPr>
      </w:pPr>
      <w:r>
        <w:rPr>
          <w:b w:val="0"/>
          <w:spacing w:val="2"/>
          <w:sz w:val="28"/>
          <w:szCs w:val="28"/>
        </w:rPr>
        <w:t>Супренок А.А.:</w:t>
      </w:r>
    </w:p>
    <w:p w14:paraId="3337EF7B" w14:textId="70B95DBA" w:rsidR="00FA3709" w:rsidRDefault="00FA3709" w:rsidP="009B5DEC">
      <w:pPr>
        <w:pStyle w:val="1"/>
        <w:shd w:val="clear" w:color="auto" w:fill="FFFFFF"/>
        <w:spacing w:before="0" w:beforeAutospacing="0" w:after="0" w:afterAutospacing="0"/>
        <w:jc w:val="both"/>
        <w:textAlignment w:val="baseline"/>
        <w:rPr>
          <w:b w:val="0"/>
          <w:spacing w:val="2"/>
          <w:sz w:val="28"/>
          <w:szCs w:val="28"/>
        </w:rPr>
      </w:pPr>
      <w:r>
        <w:rPr>
          <w:b w:val="0"/>
          <w:spacing w:val="2"/>
          <w:sz w:val="28"/>
          <w:szCs w:val="28"/>
        </w:rPr>
        <w:t xml:space="preserve">Расширить дорожное полотно либо осуществить строительство тротуаров по </w:t>
      </w:r>
      <w:proofErr w:type="spellStart"/>
      <w:r>
        <w:rPr>
          <w:b w:val="0"/>
          <w:spacing w:val="2"/>
          <w:sz w:val="28"/>
          <w:szCs w:val="28"/>
        </w:rPr>
        <w:t>ул.Кузьмина</w:t>
      </w:r>
      <w:proofErr w:type="spellEnd"/>
      <w:r>
        <w:rPr>
          <w:b w:val="0"/>
          <w:spacing w:val="2"/>
          <w:sz w:val="28"/>
          <w:szCs w:val="28"/>
        </w:rPr>
        <w:t xml:space="preserve"> невозможно ввиду близкорасположенных земельных участков и заборов.</w:t>
      </w:r>
    </w:p>
    <w:p w14:paraId="124D9C90" w14:textId="64170DF3" w:rsidR="00FA3709" w:rsidRDefault="00FA3709" w:rsidP="009B5DEC">
      <w:pPr>
        <w:pStyle w:val="1"/>
        <w:shd w:val="clear" w:color="auto" w:fill="FFFFFF"/>
        <w:spacing w:before="0" w:beforeAutospacing="0" w:after="0" w:afterAutospacing="0"/>
        <w:jc w:val="both"/>
        <w:textAlignment w:val="baseline"/>
        <w:rPr>
          <w:b w:val="0"/>
          <w:spacing w:val="2"/>
          <w:sz w:val="28"/>
          <w:szCs w:val="28"/>
        </w:rPr>
      </w:pPr>
      <w:r>
        <w:rPr>
          <w:b w:val="0"/>
          <w:spacing w:val="2"/>
          <w:sz w:val="28"/>
          <w:szCs w:val="28"/>
        </w:rPr>
        <w:t xml:space="preserve">Так же сообщаю, что </w:t>
      </w:r>
      <w:r w:rsidR="0038029E">
        <w:rPr>
          <w:b w:val="0"/>
          <w:spacing w:val="2"/>
          <w:sz w:val="28"/>
          <w:szCs w:val="28"/>
        </w:rPr>
        <w:t xml:space="preserve">в конце декабря 2019 </w:t>
      </w:r>
      <w:r>
        <w:rPr>
          <w:b w:val="0"/>
          <w:spacing w:val="2"/>
          <w:sz w:val="28"/>
          <w:szCs w:val="28"/>
        </w:rPr>
        <w:t>года будет готов Проект организации дорожного движения на территории г.Гатчина, который разрабатывается специализированной организацией</w:t>
      </w:r>
      <w:r w:rsidR="0053715B">
        <w:rPr>
          <w:b w:val="0"/>
          <w:spacing w:val="2"/>
          <w:sz w:val="28"/>
          <w:szCs w:val="28"/>
        </w:rPr>
        <w:t xml:space="preserve">. Полагаю необходимым, по получению данного проекта, ориентироваться на рекомендованные меры по обеспечению безопасности дорожного в пределах территории города Гатчина в том числе по </w:t>
      </w:r>
      <w:proofErr w:type="spellStart"/>
      <w:r w:rsidR="0053715B">
        <w:rPr>
          <w:b w:val="0"/>
          <w:spacing w:val="2"/>
          <w:sz w:val="28"/>
          <w:szCs w:val="28"/>
        </w:rPr>
        <w:t>ул.Кузьмина</w:t>
      </w:r>
      <w:proofErr w:type="spellEnd"/>
      <w:r w:rsidR="0053715B">
        <w:rPr>
          <w:b w:val="0"/>
          <w:spacing w:val="2"/>
          <w:sz w:val="28"/>
          <w:szCs w:val="28"/>
        </w:rPr>
        <w:t>.</w:t>
      </w:r>
    </w:p>
    <w:p w14:paraId="3E12B5AC" w14:textId="442F91C2" w:rsidR="00FA3709" w:rsidRDefault="00FA3709" w:rsidP="009B5DEC">
      <w:pPr>
        <w:pStyle w:val="1"/>
        <w:shd w:val="clear" w:color="auto" w:fill="FFFFFF"/>
        <w:spacing w:before="0" w:beforeAutospacing="0" w:after="0" w:afterAutospacing="0"/>
        <w:jc w:val="both"/>
        <w:textAlignment w:val="baseline"/>
        <w:rPr>
          <w:b w:val="0"/>
          <w:spacing w:val="2"/>
          <w:sz w:val="28"/>
          <w:szCs w:val="28"/>
        </w:rPr>
      </w:pPr>
      <w:r>
        <w:rPr>
          <w:b w:val="0"/>
          <w:spacing w:val="2"/>
          <w:sz w:val="28"/>
          <w:szCs w:val="28"/>
        </w:rPr>
        <w:t>Фараонова Е.Ю.:</w:t>
      </w:r>
    </w:p>
    <w:p w14:paraId="6FF7A72D" w14:textId="7D80DD57" w:rsidR="00FA3709" w:rsidRDefault="00FA3709" w:rsidP="009B5DEC">
      <w:pPr>
        <w:pStyle w:val="1"/>
        <w:shd w:val="clear" w:color="auto" w:fill="FFFFFF"/>
        <w:spacing w:before="0" w:beforeAutospacing="0" w:after="0" w:afterAutospacing="0"/>
        <w:jc w:val="both"/>
        <w:textAlignment w:val="baseline"/>
        <w:rPr>
          <w:b w:val="0"/>
          <w:spacing w:val="2"/>
          <w:sz w:val="28"/>
          <w:szCs w:val="28"/>
        </w:rPr>
      </w:pPr>
      <w:r>
        <w:rPr>
          <w:b w:val="0"/>
          <w:spacing w:val="2"/>
          <w:sz w:val="28"/>
          <w:szCs w:val="28"/>
        </w:rPr>
        <w:t>Предлагаю принять решение:</w:t>
      </w:r>
    </w:p>
    <w:p w14:paraId="53B8489E" w14:textId="521B6FEE" w:rsidR="00FA3709" w:rsidRDefault="0053715B" w:rsidP="009B5DEC">
      <w:pPr>
        <w:pStyle w:val="1"/>
        <w:shd w:val="clear" w:color="auto" w:fill="FFFFFF"/>
        <w:spacing w:before="0" w:beforeAutospacing="0" w:after="0" w:afterAutospacing="0"/>
        <w:jc w:val="both"/>
        <w:textAlignment w:val="baseline"/>
        <w:rPr>
          <w:b w:val="0"/>
          <w:spacing w:val="2"/>
          <w:sz w:val="28"/>
          <w:szCs w:val="28"/>
        </w:rPr>
      </w:pPr>
      <w:r>
        <w:rPr>
          <w:b w:val="0"/>
          <w:spacing w:val="2"/>
          <w:sz w:val="28"/>
          <w:szCs w:val="28"/>
        </w:rPr>
        <w:t>При получении проекта организации дорожного движения обратить внимание и в кратчайшие</w:t>
      </w:r>
      <w:r w:rsidR="006A203C">
        <w:rPr>
          <w:b w:val="0"/>
          <w:spacing w:val="2"/>
          <w:sz w:val="28"/>
          <w:szCs w:val="28"/>
        </w:rPr>
        <w:t xml:space="preserve"> возможные</w:t>
      </w:r>
      <w:r>
        <w:rPr>
          <w:b w:val="0"/>
          <w:spacing w:val="2"/>
          <w:sz w:val="28"/>
          <w:szCs w:val="28"/>
        </w:rPr>
        <w:t xml:space="preserve"> сроки принять к действию рекомендованные меры по обеспечению безопасности по </w:t>
      </w:r>
      <w:proofErr w:type="spellStart"/>
      <w:r>
        <w:rPr>
          <w:b w:val="0"/>
          <w:spacing w:val="2"/>
          <w:sz w:val="28"/>
          <w:szCs w:val="28"/>
        </w:rPr>
        <w:t>ул.Кузьмина</w:t>
      </w:r>
      <w:proofErr w:type="spellEnd"/>
      <w:r w:rsidR="005D0724">
        <w:rPr>
          <w:b w:val="0"/>
          <w:spacing w:val="2"/>
          <w:sz w:val="28"/>
          <w:szCs w:val="28"/>
        </w:rPr>
        <w:t>.</w:t>
      </w:r>
    </w:p>
    <w:p w14:paraId="4D2BD75F" w14:textId="54E81AB2" w:rsidR="00EB70E7" w:rsidRDefault="00EB70E7" w:rsidP="009B5DEC">
      <w:pPr>
        <w:pStyle w:val="1"/>
        <w:shd w:val="clear" w:color="auto" w:fill="FFFFFF"/>
        <w:spacing w:before="0" w:beforeAutospacing="0" w:after="0" w:afterAutospacing="0"/>
        <w:jc w:val="both"/>
        <w:textAlignment w:val="baseline"/>
        <w:rPr>
          <w:b w:val="0"/>
          <w:spacing w:val="2"/>
          <w:sz w:val="28"/>
          <w:szCs w:val="28"/>
        </w:rPr>
      </w:pPr>
      <w:r>
        <w:rPr>
          <w:b w:val="0"/>
          <w:spacing w:val="2"/>
          <w:sz w:val="28"/>
          <w:szCs w:val="28"/>
        </w:rPr>
        <w:t>Предложение принято большинством голосов</w:t>
      </w:r>
      <w:r w:rsidR="005D0724">
        <w:rPr>
          <w:b w:val="0"/>
          <w:spacing w:val="2"/>
          <w:sz w:val="28"/>
          <w:szCs w:val="28"/>
        </w:rPr>
        <w:t>.</w:t>
      </w:r>
    </w:p>
    <w:p w14:paraId="6754FCD9" w14:textId="6B860147" w:rsidR="005D0724" w:rsidRDefault="005D0724" w:rsidP="009B5DEC">
      <w:pPr>
        <w:pStyle w:val="1"/>
        <w:shd w:val="clear" w:color="auto" w:fill="FFFFFF"/>
        <w:spacing w:before="0" w:beforeAutospacing="0" w:after="0" w:afterAutospacing="0"/>
        <w:jc w:val="both"/>
        <w:textAlignment w:val="baseline"/>
        <w:rPr>
          <w:b w:val="0"/>
          <w:spacing w:val="2"/>
          <w:sz w:val="28"/>
          <w:szCs w:val="28"/>
        </w:rPr>
      </w:pPr>
      <w:r>
        <w:rPr>
          <w:b w:val="0"/>
          <w:spacing w:val="2"/>
          <w:sz w:val="28"/>
          <w:szCs w:val="28"/>
        </w:rPr>
        <w:t>Решение:</w:t>
      </w:r>
    </w:p>
    <w:p w14:paraId="0EEBE50D" w14:textId="37E9BA40" w:rsidR="005D0724" w:rsidRDefault="005D0724" w:rsidP="009B5DEC">
      <w:pPr>
        <w:pStyle w:val="1"/>
        <w:shd w:val="clear" w:color="auto" w:fill="FFFFFF"/>
        <w:spacing w:before="0" w:beforeAutospacing="0" w:after="0" w:afterAutospacing="0"/>
        <w:jc w:val="both"/>
        <w:textAlignment w:val="baseline"/>
        <w:rPr>
          <w:b w:val="0"/>
          <w:spacing w:val="2"/>
          <w:sz w:val="28"/>
          <w:szCs w:val="28"/>
        </w:rPr>
      </w:pPr>
      <w:r>
        <w:rPr>
          <w:b w:val="0"/>
          <w:spacing w:val="2"/>
          <w:sz w:val="28"/>
          <w:szCs w:val="28"/>
        </w:rPr>
        <w:t xml:space="preserve">При получении проекта организации дорожного движения обратить внимание и в кратчайшие возможные сроки принять к действию рекомендованные меры по обеспечению безопасности по </w:t>
      </w:r>
      <w:proofErr w:type="spellStart"/>
      <w:r>
        <w:rPr>
          <w:b w:val="0"/>
          <w:spacing w:val="2"/>
          <w:sz w:val="28"/>
          <w:szCs w:val="28"/>
        </w:rPr>
        <w:t>ул.Кузьмина</w:t>
      </w:r>
      <w:proofErr w:type="spellEnd"/>
      <w:r>
        <w:rPr>
          <w:b w:val="0"/>
          <w:spacing w:val="2"/>
          <w:sz w:val="28"/>
          <w:szCs w:val="28"/>
        </w:rPr>
        <w:t xml:space="preserve"> г.Гатчина. Отв.: Супренок А.А..</w:t>
      </w:r>
    </w:p>
    <w:p w14:paraId="312F65D6" w14:textId="77777777" w:rsidR="0053715B" w:rsidRDefault="0053715B" w:rsidP="009B5DEC">
      <w:pPr>
        <w:pStyle w:val="1"/>
        <w:shd w:val="clear" w:color="auto" w:fill="FFFFFF"/>
        <w:spacing w:before="0" w:beforeAutospacing="0" w:after="0" w:afterAutospacing="0"/>
        <w:jc w:val="both"/>
        <w:textAlignment w:val="baseline"/>
        <w:rPr>
          <w:b w:val="0"/>
          <w:spacing w:val="2"/>
          <w:sz w:val="28"/>
          <w:szCs w:val="28"/>
        </w:rPr>
      </w:pPr>
    </w:p>
    <w:bookmarkEnd w:id="2"/>
    <w:p w14:paraId="5C33386E" w14:textId="12C4F50E" w:rsidR="005A4263" w:rsidRPr="006A203C" w:rsidRDefault="006A203C" w:rsidP="006A203C">
      <w:pPr>
        <w:rPr>
          <w:sz w:val="28"/>
          <w:szCs w:val="28"/>
        </w:rPr>
      </w:pPr>
      <w:r w:rsidRPr="006A203C">
        <w:rPr>
          <w:sz w:val="28"/>
          <w:szCs w:val="28"/>
        </w:rPr>
        <w:t>4</w:t>
      </w:r>
      <w:r w:rsidR="005A4263" w:rsidRPr="006A203C">
        <w:rPr>
          <w:sz w:val="28"/>
          <w:szCs w:val="28"/>
        </w:rPr>
        <w:t xml:space="preserve">.3. Вопрос </w:t>
      </w:r>
      <w:r w:rsidRPr="006A203C">
        <w:rPr>
          <w:sz w:val="28"/>
          <w:szCs w:val="28"/>
        </w:rPr>
        <w:t xml:space="preserve">о принятия мер по ликвидации возможности сквозного проезда по дворовой территории д.8 по </w:t>
      </w:r>
      <w:proofErr w:type="spellStart"/>
      <w:r w:rsidRPr="006A203C">
        <w:rPr>
          <w:sz w:val="28"/>
          <w:szCs w:val="28"/>
        </w:rPr>
        <w:t>ул.Урицкого</w:t>
      </w:r>
      <w:proofErr w:type="spellEnd"/>
      <w:r w:rsidRPr="006A203C">
        <w:rPr>
          <w:sz w:val="28"/>
          <w:szCs w:val="28"/>
        </w:rPr>
        <w:t xml:space="preserve"> г.Гатчина</w:t>
      </w:r>
      <w:r w:rsidR="005A4263" w:rsidRPr="006A203C">
        <w:rPr>
          <w:sz w:val="28"/>
          <w:szCs w:val="28"/>
        </w:rPr>
        <w:t xml:space="preserve">, обращение </w:t>
      </w:r>
      <w:r w:rsidRPr="006A203C">
        <w:rPr>
          <w:sz w:val="28"/>
          <w:szCs w:val="28"/>
        </w:rPr>
        <w:t xml:space="preserve">Бурых Т.М., проживающей по адресу г.Гатчина </w:t>
      </w:r>
      <w:proofErr w:type="spellStart"/>
      <w:r w:rsidRPr="006A203C">
        <w:rPr>
          <w:sz w:val="28"/>
          <w:szCs w:val="28"/>
        </w:rPr>
        <w:t>ул.Урицкого</w:t>
      </w:r>
      <w:proofErr w:type="spellEnd"/>
      <w:r w:rsidRPr="006A203C">
        <w:rPr>
          <w:sz w:val="28"/>
          <w:szCs w:val="28"/>
        </w:rPr>
        <w:t xml:space="preserve"> д.8 кв.46</w:t>
      </w:r>
      <w:r w:rsidR="005A4263" w:rsidRPr="006A203C">
        <w:rPr>
          <w:sz w:val="28"/>
          <w:szCs w:val="28"/>
        </w:rPr>
        <w:t>.</w:t>
      </w:r>
    </w:p>
    <w:p w14:paraId="6D3B9CF9" w14:textId="77777777" w:rsidR="001D7F47" w:rsidRDefault="001D7F47" w:rsidP="001D7F47">
      <w:pPr>
        <w:rPr>
          <w:b w:val="0"/>
          <w:sz w:val="28"/>
          <w:szCs w:val="28"/>
        </w:rPr>
      </w:pPr>
      <w:r>
        <w:rPr>
          <w:b w:val="0"/>
          <w:sz w:val="28"/>
          <w:szCs w:val="28"/>
        </w:rPr>
        <w:t>Материков Т.Ф.:</w:t>
      </w:r>
    </w:p>
    <w:p w14:paraId="2301E55C" w14:textId="77777777" w:rsidR="001D7F47" w:rsidRDefault="001D7F47" w:rsidP="001D7F47">
      <w:pPr>
        <w:rPr>
          <w:b w:val="0"/>
          <w:sz w:val="28"/>
          <w:szCs w:val="28"/>
        </w:rPr>
      </w:pPr>
      <w:r>
        <w:rPr>
          <w:b w:val="0"/>
          <w:sz w:val="28"/>
          <w:szCs w:val="28"/>
        </w:rPr>
        <w:t>Согласно ст.36 Жилищного кодекса РФ и ст.16 Федерального закона № 189-ФЗ «О введении в действие ЖК РФ» земельный участок, на котором расположены многоквартирный дом и иные входящие в состав дома объекты недвижимого имущества, является общей долевой собственностью собственников помещений в многоквартирном доме.</w:t>
      </w:r>
    </w:p>
    <w:p w14:paraId="20E0DAEE" w14:textId="6E1CCBF9" w:rsidR="001D7F47" w:rsidRDefault="001D7F47" w:rsidP="001D7F47">
      <w:pPr>
        <w:rPr>
          <w:b w:val="0"/>
          <w:bCs/>
          <w:sz w:val="28"/>
          <w:szCs w:val="28"/>
        </w:rPr>
      </w:pPr>
      <w:r>
        <w:rPr>
          <w:b w:val="0"/>
          <w:sz w:val="28"/>
          <w:szCs w:val="28"/>
        </w:rPr>
        <w:t>Решение об установке и оборудованию технических средств организации дорожного движения, принимается общим собранием собственников помещений в многоквартирном доме.</w:t>
      </w:r>
    </w:p>
    <w:p w14:paraId="3408C46E" w14:textId="0E88603E" w:rsidR="005A4263" w:rsidRDefault="005A4263" w:rsidP="000321E5">
      <w:pPr>
        <w:rPr>
          <w:b w:val="0"/>
          <w:bCs/>
          <w:sz w:val="28"/>
          <w:szCs w:val="28"/>
        </w:rPr>
      </w:pPr>
      <w:r w:rsidRPr="00B91173">
        <w:rPr>
          <w:b w:val="0"/>
          <w:bCs/>
          <w:sz w:val="28"/>
          <w:szCs w:val="28"/>
        </w:rPr>
        <w:t>Кузнецов Д.В.:</w:t>
      </w:r>
    </w:p>
    <w:p w14:paraId="5B442228" w14:textId="2DF4AA82" w:rsidR="00B91173" w:rsidRPr="00B91173" w:rsidRDefault="00B91173" w:rsidP="000321E5">
      <w:pPr>
        <w:rPr>
          <w:b w:val="0"/>
          <w:bCs/>
          <w:sz w:val="28"/>
          <w:szCs w:val="28"/>
        </w:rPr>
      </w:pPr>
      <w:r>
        <w:rPr>
          <w:b w:val="0"/>
          <w:sz w:val="28"/>
          <w:szCs w:val="28"/>
        </w:rPr>
        <w:lastRenderedPageBreak/>
        <w:t>В соответствии с разделом 17 ПДД определены правила движения в жилых зонах в том числе запрещено сквозное движение механических транспортных средств, пунктом 17.4 указанного раздела дворовая территория, расположенная во дворе многоквартирных домов приравнена к жилой зоне, и на ней действуют аналогичные требования ПДД.</w:t>
      </w:r>
    </w:p>
    <w:p w14:paraId="6F11FDFD" w14:textId="2EF55BE1" w:rsidR="006A203C" w:rsidRDefault="00B91173" w:rsidP="000321E5">
      <w:pPr>
        <w:pStyle w:val="1"/>
        <w:shd w:val="clear" w:color="auto" w:fill="FFFFFF"/>
        <w:spacing w:before="0" w:beforeAutospacing="0" w:after="0" w:afterAutospacing="0"/>
        <w:jc w:val="both"/>
        <w:textAlignment w:val="baseline"/>
        <w:rPr>
          <w:b w:val="0"/>
          <w:spacing w:val="2"/>
          <w:sz w:val="28"/>
          <w:szCs w:val="28"/>
        </w:rPr>
      </w:pPr>
      <w:bookmarkStart w:id="3" w:name="_Hlk16064804"/>
      <w:r w:rsidRPr="00B91173">
        <w:rPr>
          <w:b w:val="0"/>
          <w:spacing w:val="2"/>
          <w:sz w:val="28"/>
          <w:szCs w:val="28"/>
        </w:rP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bookmarkEnd w:id="3"/>
      <w:r w:rsidRPr="00B91173">
        <w:rPr>
          <w:b w:val="0"/>
          <w:spacing w:val="2"/>
          <w:sz w:val="28"/>
          <w:szCs w:val="28"/>
        </w:rPr>
        <w:t xml:space="preserve"> запрещает размещение посторонних предметов, в том числе железобетонных блоков</w:t>
      </w:r>
      <w:r>
        <w:rPr>
          <w:b w:val="0"/>
          <w:spacing w:val="2"/>
          <w:sz w:val="28"/>
          <w:szCs w:val="28"/>
        </w:rPr>
        <w:t xml:space="preserve"> и иных заграждений</w:t>
      </w:r>
      <w:r w:rsidRPr="00B91173">
        <w:rPr>
          <w:b w:val="0"/>
          <w:spacing w:val="2"/>
          <w:sz w:val="28"/>
          <w:szCs w:val="28"/>
        </w:rPr>
        <w:t>, на проезжей части.</w:t>
      </w:r>
    </w:p>
    <w:p w14:paraId="70B01A8B" w14:textId="2EF732EB" w:rsidR="00B91173" w:rsidRPr="00B91173" w:rsidRDefault="00B91173" w:rsidP="000321E5">
      <w:pPr>
        <w:pStyle w:val="1"/>
        <w:shd w:val="clear" w:color="auto" w:fill="FFFFFF"/>
        <w:spacing w:before="0" w:beforeAutospacing="0" w:after="0" w:afterAutospacing="0"/>
        <w:jc w:val="both"/>
        <w:textAlignment w:val="baseline"/>
        <w:rPr>
          <w:b w:val="0"/>
          <w:sz w:val="28"/>
          <w:szCs w:val="28"/>
        </w:rPr>
      </w:pPr>
      <w:r w:rsidRPr="00DB5261">
        <w:rPr>
          <w:b w:val="0"/>
          <w:sz w:val="28"/>
          <w:szCs w:val="28"/>
        </w:rPr>
        <w:t xml:space="preserve">В случае выявления нарушений правил дорожного движения </w:t>
      </w:r>
      <w:r>
        <w:rPr>
          <w:b w:val="0"/>
          <w:sz w:val="28"/>
          <w:szCs w:val="28"/>
        </w:rPr>
        <w:t>любой гражданин</w:t>
      </w:r>
      <w:r w:rsidRPr="00DB5261">
        <w:rPr>
          <w:b w:val="0"/>
          <w:sz w:val="28"/>
          <w:szCs w:val="28"/>
        </w:rPr>
        <w:t xml:space="preserve"> вправе сообщить в органы ГИБДД о данном факте</w:t>
      </w:r>
      <w:r>
        <w:rPr>
          <w:b w:val="0"/>
          <w:sz w:val="28"/>
          <w:szCs w:val="28"/>
        </w:rPr>
        <w:t>,</w:t>
      </w:r>
      <w:r w:rsidRPr="00DB5261">
        <w:rPr>
          <w:b w:val="0"/>
          <w:sz w:val="28"/>
          <w:szCs w:val="28"/>
        </w:rPr>
        <w:t xml:space="preserve"> подав заявление по почте, при личном посещении отдела ГИБДД</w:t>
      </w:r>
      <w:r>
        <w:rPr>
          <w:b w:val="0"/>
          <w:sz w:val="28"/>
          <w:szCs w:val="28"/>
        </w:rPr>
        <w:t>,</w:t>
      </w:r>
      <w:r w:rsidRPr="00DB5261">
        <w:rPr>
          <w:b w:val="0"/>
          <w:sz w:val="28"/>
          <w:szCs w:val="28"/>
        </w:rPr>
        <w:t xml:space="preserve"> либо заполнив форму обращения на официальном сайте Госавтоинспекции</w:t>
      </w:r>
      <w:r>
        <w:rPr>
          <w:b w:val="0"/>
          <w:sz w:val="28"/>
          <w:szCs w:val="28"/>
        </w:rPr>
        <w:t>.</w:t>
      </w:r>
    </w:p>
    <w:p w14:paraId="0000558A" w14:textId="77777777" w:rsidR="005A4263" w:rsidRDefault="005A4263" w:rsidP="00F233D9">
      <w:pPr>
        <w:rPr>
          <w:b w:val="0"/>
          <w:bCs/>
          <w:sz w:val="28"/>
          <w:szCs w:val="28"/>
        </w:rPr>
      </w:pPr>
      <w:r>
        <w:rPr>
          <w:b w:val="0"/>
          <w:bCs/>
          <w:sz w:val="28"/>
          <w:szCs w:val="28"/>
        </w:rPr>
        <w:t>Материков Т.Ф.:</w:t>
      </w:r>
    </w:p>
    <w:p w14:paraId="27DE3FEA" w14:textId="77777777" w:rsidR="005A4263" w:rsidRDefault="005A4263" w:rsidP="00F233D9">
      <w:pPr>
        <w:rPr>
          <w:b w:val="0"/>
          <w:bCs/>
          <w:sz w:val="28"/>
          <w:szCs w:val="28"/>
        </w:rPr>
      </w:pPr>
      <w:r>
        <w:rPr>
          <w:b w:val="0"/>
          <w:bCs/>
          <w:sz w:val="28"/>
          <w:szCs w:val="28"/>
        </w:rPr>
        <w:t>Предлагаю принять решение:</w:t>
      </w:r>
    </w:p>
    <w:p w14:paraId="1446B101" w14:textId="61CA0C36" w:rsidR="005A4263" w:rsidRPr="00F233D9" w:rsidRDefault="001D7F47" w:rsidP="00F233D9">
      <w:pPr>
        <w:rPr>
          <w:b w:val="0"/>
          <w:bCs/>
          <w:sz w:val="28"/>
          <w:szCs w:val="28"/>
        </w:rPr>
      </w:pPr>
      <w:r>
        <w:rPr>
          <w:b w:val="0"/>
          <w:bCs/>
          <w:sz w:val="28"/>
          <w:szCs w:val="28"/>
        </w:rPr>
        <w:t xml:space="preserve">В установке </w:t>
      </w:r>
      <w:r w:rsidR="00D56B60">
        <w:rPr>
          <w:b w:val="0"/>
          <w:bCs/>
          <w:sz w:val="28"/>
          <w:szCs w:val="28"/>
        </w:rPr>
        <w:t>каких-либо</w:t>
      </w:r>
      <w:r>
        <w:rPr>
          <w:b w:val="0"/>
          <w:bCs/>
          <w:sz w:val="28"/>
          <w:szCs w:val="28"/>
        </w:rPr>
        <w:t xml:space="preserve"> заграждений для ликвидации возможности сквозного проезда во дворе д.8 по </w:t>
      </w:r>
      <w:proofErr w:type="spellStart"/>
      <w:r>
        <w:rPr>
          <w:b w:val="0"/>
          <w:bCs/>
          <w:sz w:val="28"/>
          <w:szCs w:val="28"/>
        </w:rPr>
        <w:t>ул.Урицкого</w:t>
      </w:r>
      <w:proofErr w:type="spellEnd"/>
      <w:r>
        <w:rPr>
          <w:b w:val="0"/>
          <w:bCs/>
          <w:sz w:val="28"/>
          <w:szCs w:val="28"/>
        </w:rPr>
        <w:t xml:space="preserve"> г.Гатчина отказать.  </w:t>
      </w:r>
    </w:p>
    <w:p w14:paraId="77012F14" w14:textId="77777777" w:rsidR="005A4263" w:rsidRDefault="005A4263" w:rsidP="00F233D9">
      <w:pPr>
        <w:rPr>
          <w:b w:val="0"/>
          <w:bCs/>
          <w:sz w:val="28"/>
          <w:szCs w:val="28"/>
        </w:rPr>
      </w:pPr>
      <w:r>
        <w:rPr>
          <w:b w:val="0"/>
          <w:bCs/>
          <w:sz w:val="28"/>
          <w:szCs w:val="28"/>
        </w:rPr>
        <w:t>Предложение принято единогласно.</w:t>
      </w:r>
    </w:p>
    <w:p w14:paraId="0378098E" w14:textId="77777777" w:rsidR="005A4263" w:rsidRDefault="005A4263" w:rsidP="00F233D9">
      <w:pPr>
        <w:rPr>
          <w:b w:val="0"/>
          <w:bCs/>
          <w:sz w:val="28"/>
          <w:szCs w:val="28"/>
        </w:rPr>
      </w:pPr>
      <w:r>
        <w:rPr>
          <w:b w:val="0"/>
          <w:bCs/>
          <w:sz w:val="28"/>
          <w:szCs w:val="28"/>
        </w:rPr>
        <w:t>Решение:</w:t>
      </w:r>
    </w:p>
    <w:p w14:paraId="2F1346A8" w14:textId="1F435E18" w:rsidR="005A4263" w:rsidRDefault="001D7F47" w:rsidP="00F233D9">
      <w:pPr>
        <w:rPr>
          <w:b w:val="0"/>
          <w:bCs/>
          <w:sz w:val="28"/>
          <w:szCs w:val="28"/>
        </w:rPr>
      </w:pPr>
      <w:r>
        <w:rPr>
          <w:b w:val="0"/>
          <w:bCs/>
          <w:sz w:val="28"/>
          <w:szCs w:val="28"/>
        </w:rPr>
        <w:t xml:space="preserve">В установке </w:t>
      </w:r>
      <w:r w:rsidR="00D56B60">
        <w:rPr>
          <w:b w:val="0"/>
          <w:bCs/>
          <w:sz w:val="28"/>
          <w:szCs w:val="28"/>
        </w:rPr>
        <w:t>каких-либо</w:t>
      </w:r>
      <w:r>
        <w:rPr>
          <w:b w:val="0"/>
          <w:bCs/>
          <w:sz w:val="28"/>
          <w:szCs w:val="28"/>
        </w:rPr>
        <w:t xml:space="preserve"> заграждений для ликвидации возможности сквозного проезда во дворе д.8 по </w:t>
      </w:r>
      <w:proofErr w:type="spellStart"/>
      <w:r>
        <w:rPr>
          <w:b w:val="0"/>
          <w:bCs/>
          <w:sz w:val="28"/>
          <w:szCs w:val="28"/>
        </w:rPr>
        <w:t>ул.Урицкого</w:t>
      </w:r>
      <w:proofErr w:type="spellEnd"/>
      <w:r>
        <w:rPr>
          <w:b w:val="0"/>
          <w:bCs/>
          <w:sz w:val="28"/>
          <w:szCs w:val="28"/>
        </w:rPr>
        <w:t xml:space="preserve"> г.Гатчина отказать.</w:t>
      </w:r>
    </w:p>
    <w:p w14:paraId="118A6C1B" w14:textId="77777777" w:rsidR="005A4263" w:rsidRDefault="005A4263" w:rsidP="00F233D9">
      <w:pPr>
        <w:rPr>
          <w:b w:val="0"/>
          <w:bCs/>
          <w:sz w:val="28"/>
          <w:szCs w:val="28"/>
        </w:rPr>
      </w:pPr>
    </w:p>
    <w:p w14:paraId="06620FD2" w14:textId="2DFFD015" w:rsidR="005A4263" w:rsidRPr="00F31A9E" w:rsidRDefault="00D56B60" w:rsidP="001A3FEF">
      <w:pPr>
        <w:rPr>
          <w:sz w:val="28"/>
          <w:szCs w:val="28"/>
        </w:rPr>
      </w:pPr>
      <w:r w:rsidRPr="00F31A9E">
        <w:rPr>
          <w:sz w:val="28"/>
          <w:szCs w:val="28"/>
        </w:rPr>
        <w:t>4</w:t>
      </w:r>
      <w:r w:rsidR="005A4263" w:rsidRPr="00F31A9E">
        <w:rPr>
          <w:sz w:val="28"/>
          <w:szCs w:val="28"/>
        </w:rPr>
        <w:t xml:space="preserve">.4. Вопрос </w:t>
      </w:r>
      <w:r w:rsidR="00F31A9E" w:rsidRPr="00F31A9E">
        <w:rPr>
          <w:sz w:val="28"/>
          <w:szCs w:val="28"/>
        </w:rPr>
        <w:t>об оборудовании пешеходного перехода на участке дороги между ТК «</w:t>
      </w:r>
      <w:proofErr w:type="spellStart"/>
      <w:r w:rsidR="00F31A9E" w:rsidRPr="00F31A9E">
        <w:rPr>
          <w:sz w:val="28"/>
          <w:szCs w:val="28"/>
        </w:rPr>
        <w:t>Кубус</w:t>
      </w:r>
      <w:proofErr w:type="spellEnd"/>
      <w:r w:rsidR="00F31A9E" w:rsidRPr="00F31A9E">
        <w:rPr>
          <w:sz w:val="28"/>
          <w:szCs w:val="28"/>
        </w:rPr>
        <w:t xml:space="preserve">» и  ЖК </w:t>
      </w:r>
      <w:r w:rsidR="00F31A9E" w:rsidRPr="00F31A9E">
        <w:rPr>
          <w:sz w:val="28"/>
          <w:szCs w:val="28"/>
          <w:lang w:val="en-US"/>
        </w:rPr>
        <w:t>IQ</w:t>
      </w:r>
      <w:r w:rsidR="00F31A9E" w:rsidRPr="00F31A9E">
        <w:rPr>
          <w:sz w:val="28"/>
          <w:szCs w:val="28"/>
        </w:rPr>
        <w:t xml:space="preserve"> Гатчина</w:t>
      </w:r>
      <w:r w:rsidR="005A4263" w:rsidRPr="00F31A9E">
        <w:rPr>
          <w:sz w:val="28"/>
          <w:szCs w:val="28"/>
        </w:rPr>
        <w:t xml:space="preserve">, обращение </w:t>
      </w:r>
      <w:proofErr w:type="spellStart"/>
      <w:r w:rsidR="00F31A9E" w:rsidRPr="00F31A9E">
        <w:rPr>
          <w:sz w:val="28"/>
          <w:szCs w:val="28"/>
        </w:rPr>
        <w:t>Изюмовой</w:t>
      </w:r>
      <w:proofErr w:type="spellEnd"/>
      <w:r w:rsidR="00F31A9E" w:rsidRPr="00F31A9E">
        <w:rPr>
          <w:sz w:val="28"/>
          <w:szCs w:val="28"/>
        </w:rPr>
        <w:t xml:space="preserve"> А.Л., проживающей в ЖК </w:t>
      </w:r>
      <w:r w:rsidR="00F31A9E" w:rsidRPr="00F31A9E">
        <w:rPr>
          <w:sz w:val="28"/>
          <w:szCs w:val="28"/>
          <w:lang w:val="en-US"/>
        </w:rPr>
        <w:t>IQ</w:t>
      </w:r>
      <w:r w:rsidR="00F31A9E" w:rsidRPr="00F31A9E">
        <w:rPr>
          <w:sz w:val="28"/>
          <w:szCs w:val="28"/>
        </w:rPr>
        <w:t xml:space="preserve"> Гатчина</w:t>
      </w:r>
      <w:r w:rsidR="005A4263" w:rsidRPr="00F31A9E">
        <w:rPr>
          <w:sz w:val="28"/>
          <w:szCs w:val="28"/>
        </w:rPr>
        <w:t>,</w:t>
      </w:r>
    </w:p>
    <w:p w14:paraId="38BE077E" w14:textId="77777777" w:rsidR="00F31A9E" w:rsidRDefault="00F31A9E" w:rsidP="00AA187B">
      <w:pPr>
        <w:rPr>
          <w:b w:val="0"/>
          <w:bCs/>
          <w:sz w:val="28"/>
          <w:szCs w:val="28"/>
        </w:rPr>
      </w:pPr>
      <w:r>
        <w:rPr>
          <w:b w:val="0"/>
          <w:bCs/>
          <w:sz w:val="28"/>
          <w:szCs w:val="28"/>
        </w:rPr>
        <w:t>Коновалов Д.В.:</w:t>
      </w:r>
    </w:p>
    <w:p w14:paraId="7B058DC1" w14:textId="0E9F1568" w:rsidR="005A4263" w:rsidRDefault="00F31A9E" w:rsidP="00AA187B">
      <w:pPr>
        <w:rPr>
          <w:b w:val="0"/>
          <w:bCs/>
          <w:sz w:val="28"/>
          <w:szCs w:val="28"/>
        </w:rPr>
      </w:pPr>
      <w:r>
        <w:rPr>
          <w:b w:val="0"/>
          <w:bCs/>
          <w:sz w:val="28"/>
          <w:szCs w:val="28"/>
        </w:rPr>
        <w:t>Данная дорога в эксплуатацию не сдана, у администрации Гатчинского района нет полномочий оборудовать пешеходный переход в данном случае. В соответствии с проектом застройки данного участка предусмотрен капитальный ремонт указанной дороги с обустройством тротуара, нанесением разметки и обустройством пешеходных переходов. Сроки окончания строительства не известны.</w:t>
      </w:r>
    </w:p>
    <w:p w14:paraId="0804F5A6" w14:textId="1B8092A2" w:rsidR="00F31A9E" w:rsidRDefault="00F31A9E" w:rsidP="00AA187B">
      <w:pPr>
        <w:rPr>
          <w:b w:val="0"/>
          <w:bCs/>
          <w:sz w:val="28"/>
          <w:szCs w:val="28"/>
        </w:rPr>
      </w:pPr>
      <w:r>
        <w:rPr>
          <w:b w:val="0"/>
          <w:bCs/>
          <w:sz w:val="28"/>
          <w:szCs w:val="28"/>
        </w:rPr>
        <w:t>Кузнецов Д.В.:</w:t>
      </w:r>
    </w:p>
    <w:p w14:paraId="2E861C4E" w14:textId="439DAED1" w:rsidR="00F31A9E" w:rsidRPr="007230FA" w:rsidRDefault="00F31A9E" w:rsidP="00AA187B">
      <w:pPr>
        <w:rPr>
          <w:b w:val="0"/>
          <w:bCs/>
          <w:sz w:val="28"/>
          <w:szCs w:val="28"/>
          <w:shd w:val="clear" w:color="auto" w:fill="FFFFFF"/>
        </w:rPr>
      </w:pPr>
      <w:r w:rsidRPr="007230FA">
        <w:rPr>
          <w:b w:val="0"/>
          <w:bCs/>
          <w:sz w:val="28"/>
          <w:szCs w:val="28"/>
        </w:rPr>
        <w:t xml:space="preserve">В соответствии с </w:t>
      </w:r>
      <w:r w:rsidR="007230FA" w:rsidRPr="007230FA">
        <w:rPr>
          <w:b w:val="0"/>
          <w:bCs/>
          <w:sz w:val="28"/>
          <w:szCs w:val="28"/>
        </w:rPr>
        <w:t>разделом 4.3 П</w:t>
      </w:r>
      <w:r w:rsidRPr="007230FA">
        <w:rPr>
          <w:b w:val="0"/>
          <w:bCs/>
          <w:sz w:val="28"/>
          <w:szCs w:val="28"/>
        </w:rPr>
        <w:t>равил дорожного движения</w:t>
      </w:r>
      <w:r w:rsidR="007230FA" w:rsidRPr="007230FA">
        <w:rPr>
          <w:b w:val="0"/>
          <w:bCs/>
          <w:sz w:val="28"/>
          <w:szCs w:val="28"/>
        </w:rPr>
        <w:t xml:space="preserve">: </w:t>
      </w:r>
      <w:r w:rsidR="007230FA" w:rsidRPr="007230FA">
        <w:rPr>
          <w:b w:val="0"/>
          <w:bCs/>
          <w:sz w:val="28"/>
          <w:szCs w:val="28"/>
          <w:shd w:val="clear" w:color="auto" w:fill="FFFFFF"/>
        </w:rP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14:paraId="2CE49CD9" w14:textId="77777777" w:rsidR="005A4263" w:rsidRDefault="005A4263" w:rsidP="00AA187B">
      <w:pPr>
        <w:rPr>
          <w:b w:val="0"/>
          <w:bCs/>
          <w:sz w:val="28"/>
          <w:szCs w:val="28"/>
        </w:rPr>
      </w:pPr>
      <w:r>
        <w:rPr>
          <w:b w:val="0"/>
          <w:bCs/>
          <w:sz w:val="28"/>
          <w:szCs w:val="28"/>
        </w:rPr>
        <w:t>Материков Т.Ф.:</w:t>
      </w:r>
    </w:p>
    <w:p w14:paraId="5961F9BC" w14:textId="77777777" w:rsidR="005A4263" w:rsidRDefault="005A4263" w:rsidP="00AA187B">
      <w:pPr>
        <w:rPr>
          <w:b w:val="0"/>
          <w:bCs/>
          <w:sz w:val="28"/>
          <w:szCs w:val="28"/>
        </w:rPr>
      </w:pPr>
      <w:r>
        <w:rPr>
          <w:b w:val="0"/>
          <w:bCs/>
          <w:sz w:val="28"/>
          <w:szCs w:val="28"/>
        </w:rPr>
        <w:t>Предлагаю принять решение:</w:t>
      </w:r>
    </w:p>
    <w:p w14:paraId="7ED3BF6A" w14:textId="5F597007" w:rsidR="007230FA" w:rsidRDefault="007230FA" w:rsidP="007230FA">
      <w:pPr>
        <w:rPr>
          <w:b w:val="0"/>
          <w:bCs/>
          <w:sz w:val="28"/>
          <w:szCs w:val="28"/>
        </w:rPr>
      </w:pPr>
      <w:r>
        <w:rPr>
          <w:b w:val="0"/>
          <w:bCs/>
          <w:sz w:val="28"/>
          <w:szCs w:val="28"/>
        </w:rPr>
        <w:t xml:space="preserve">Направить обращение застройщику с целью получения информации о </w:t>
      </w:r>
      <w:r w:rsidRPr="007230FA">
        <w:rPr>
          <w:b w:val="0"/>
          <w:bCs/>
          <w:sz w:val="28"/>
          <w:szCs w:val="28"/>
        </w:rPr>
        <w:t>сроках готовности и сдачи объекта, в частности дороги между ТК «</w:t>
      </w:r>
      <w:proofErr w:type="spellStart"/>
      <w:r w:rsidRPr="007230FA">
        <w:rPr>
          <w:b w:val="0"/>
          <w:bCs/>
          <w:sz w:val="28"/>
          <w:szCs w:val="28"/>
        </w:rPr>
        <w:t>Кубус</w:t>
      </w:r>
      <w:proofErr w:type="spellEnd"/>
      <w:r w:rsidRPr="007230FA">
        <w:rPr>
          <w:b w:val="0"/>
          <w:bCs/>
          <w:sz w:val="28"/>
          <w:szCs w:val="28"/>
        </w:rPr>
        <w:t xml:space="preserve">» и ЖК </w:t>
      </w:r>
      <w:r w:rsidRPr="007230FA">
        <w:rPr>
          <w:b w:val="0"/>
          <w:bCs/>
          <w:sz w:val="28"/>
          <w:szCs w:val="28"/>
          <w:lang w:val="en-US"/>
        </w:rPr>
        <w:t>IQ</w:t>
      </w:r>
      <w:r w:rsidRPr="007230FA">
        <w:rPr>
          <w:b w:val="0"/>
          <w:bCs/>
          <w:sz w:val="28"/>
          <w:szCs w:val="28"/>
        </w:rPr>
        <w:t xml:space="preserve"> Гатчина</w:t>
      </w:r>
      <w:r>
        <w:rPr>
          <w:b w:val="0"/>
          <w:bCs/>
          <w:sz w:val="28"/>
          <w:szCs w:val="28"/>
        </w:rPr>
        <w:t>.</w:t>
      </w:r>
    </w:p>
    <w:p w14:paraId="1DDD9A69" w14:textId="596B8137" w:rsidR="007230FA" w:rsidRDefault="007230FA" w:rsidP="007230FA">
      <w:pPr>
        <w:rPr>
          <w:b w:val="0"/>
          <w:bCs/>
          <w:sz w:val="28"/>
          <w:szCs w:val="28"/>
        </w:rPr>
      </w:pPr>
      <w:r>
        <w:rPr>
          <w:b w:val="0"/>
          <w:bCs/>
          <w:sz w:val="28"/>
          <w:szCs w:val="28"/>
        </w:rPr>
        <w:t>Предложение принято большинством голосов.</w:t>
      </w:r>
    </w:p>
    <w:p w14:paraId="1FD30323" w14:textId="77777777" w:rsidR="005A4263" w:rsidRDefault="005A4263" w:rsidP="00AA187B">
      <w:pPr>
        <w:rPr>
          <w:b w:val="0"/>
          <w:bCs/>
          <w:sz w:val="28"/>
          <w:szCs w:val="28"/>
        </w:rPr>
      </w:pPr>
      <w:r>
        <w:rPr>
          <w:b w:val="0"/>
          <w:bCs/>
          <w:sz w:val="28"/>
          <w:szCs w:val="28"/>
        </w:rPr>
        <w:t>Решение:</w:t>
      </w:r>
    </w:p>
    <w:p w14:paraId="7D2C17B9" w14:textId="59BA7BC8" w:rsidR="005A4263" w:rsidRDefault="007230FA" w:rsidP="00AA187B">
      <w:pPr>
        <w:rPr>
          <w:b w:val="0"/>
          <w:bCs/>
          <w:sz w:val="28"/>
          <w:szCs w:val="28"/>
        </w:rPr>
      </w:pPr>
      <w:r>
        <w:rPr>
          <w:b w:val="0"/>
          <w:bCs/>
          <w:sz w:val="28"/>
          <w:szCs w:val="28"/>
        </w:rPr>
        <w:lastRenderedPageBreak/>
        <w:t xml:space="preserve">Направить обращение застройщику с целью получения информации о </w:t>
      </w:r>
      <w:r w:rsidRPr="007230FA">
        <w:rPr>
          <w:b w:val="0"/>
          <w:bCs/>
          <w:sz w:val="28"/>
          <w:szCs w:val="28"/>
        </w:rPr>
        <w:t>сроках готовности и сдачи объекта, в частности дороги между ТК «</w:t>
      </w:r>
      <w:proofErr w:type="spellStart"/>
      <w:r w:rsidRPr="007230FA">
        <w:rPr>
          <w:b w:val="0"/>
          <w:bCs/>
          <w:sz w:val="28"/>
          <w:szCs w:val="28"/>
        </w:rPr>
        <w:t>Кубус</w:t>
      </w:r>
      <w:proofErr w:type="spellEnd"/>
      <w:r w:rsidRPr="007230FA">
        <w:rPr>
          <w:b w:val="0"/>
          <w:bCs/>
          <w:sz w:val="28"/>
          <w:szCs w:val="28"/>
        </w:rPr>
        <w:t xml:space="preserve">» и ЖК </w:t>
      </w:r>
      <w:r w:rsidRPr="007230FA">
        <w:rPr>
          <w:b w:val="0"/>
          <w:bCs/>
          <w:sz w:val="28"/>
          <w:szCs w:val="28"/>
          <w:lang w:val="en-US"/>
        </w:rPr>
        <w:t>IQ</w:t>
      </w:r>
      <w:r w:rsidRPr="007230FA">
        <w:rPr>
          <w:b w:val="0"/>
          <w:bCs/>
          <w:sz w:val="28"/>
          <w:szCs w:val="28"/>
        </w:rPr>
        <w:t xml:space="preserve"> Гатчина</w:t>
      </w:r>
      <w:r>
        <w:rPr>
          <w:b w:val="0"/>
          <w:bCs/>
          <w:sz w:val="28"/>
          <w:szCs w:val="28"/>
        </w:rPr>
        <w:t>. Отв.: Материков Т.Ф. Срок: 31.12.2019.</w:t>
      </w:r>
    </w:p>
    <w:p w14:paraId="1F971563" w14:textId="77777777" w:rsidR="005A4263" w:rsidRDefault="005A4263" w:rsidP="004D43E8">
      <w:pPr>
        <w:rPr>
          <w:b w:val="0"/>
          <w:sz w:val="28"/>
          <w:szCs w:val="28"/>
        </w:rPr>
      </w:pPr>
    </w:p>
    <w:p w14:paraId="021C3024" w14:textId="13213162" w:rsidR="005A4263" w:rsidRPr="00A75340" w:rsidRDefault="007230FA" w:rsidP="007230FA">
      <w:pPr>
        <w:rPr>
          <w:sz w:val="28"/>
          <w:szCs w:val="28"/>
        </w:rPr>
      </w:pPr>
      <w:r w:rsidRPr="00A75340">
        <w:rPr>
          <w:sz w:val="28"/>
          <w:szCs w:val="28"/>
        </w:rPr>
        <w:t>4</w:t>
      </w:r>
      <w:r w:rsidR="005A4263" w:rsidRPr="00A75340">
        <w:rPr>
          <w:sz w:val="28"/>
          <w:szCs w:val="28"/>
        </w:rPr>
        <w:t xml:space="preserve">.5. Вопрос </w:t>
      </w:r>
      <w:r w:rsidRPr="00A75340">
        <w:rPr>
          <w:sz w:val="28"/>
          <w:szCs w:val="28"/>
        </w:rPr>
        <w:t xml:space="preserve">об обоснованности и наличия разрешительной документации на установку шлагбаума на территории Пенсионного фонда по адресу г.Гатчина </w:t>
      </w:r>
      <w:proofErr w:type="spellStart"/>
      <w:r w:rsidRPr="00A75340">
        <w:rPr>
          <w:sz w:val="28"/>
          <w:szCs w:val="28"/>
        </w:rPr>
        <w:t>ул.Рощинская</w:t>
      </w:r>
      <w:proofErr w:type="spellEnd"/>
      <w:r w:rsidRPr="00A75340">
        <w:rPr>
          <w:sz w:val="28"/>
          <w:szCs w:val="28"/>
        </w:rPr>
        <w:t xml:space="preserve"> д. 2 «в», обращение Пономаревой Е.В., проживающей по адресу г.Гатчина </w:t>
      </w:r>
      <w:proofErr w:type="spellStart"/>
      <w:r w:rsidRPr="00A75340">
        <w:rPr>
          <w:sz w:val="28"/>
          <w:szCs w:val="28"/>
        </w:rPr>
        <w:t>ул.Рощинская</w:t>
      </w:r>
      <w:proofErr w:type="spellEnd"/>
      <w:r w:rsidRPr="00A75340">
        <w:rPr>
          <w:sz w:val="28"/>
          <w:szCs w:val="28"/>
        </w:rPr>
        <w:t xml:space="preserve"> д.2б кв.52.</w:t>
      </w:r>
    </w:p>
    <w:p w14:paraId="31D05CC0" w14:textId="54A2BB41" w:rsidR="007230FA" w:rsidRDefault="00E854B2" w:rsidP="00492472">
      <w:pPr>
        <w:rPr>
          <w:b w:val="0"/>
          <w:bCs/>
          <w:sz w:val="28"/>
          <w:szCs w:val="28"/>
        </w:rPr>
      </w:pPr>
      <w:r>
        <w:rPr>
          <w:b w:val="0"/>
          <w:bCs/>
          <w:sz w:val="28"/>
          <w:szCs w:val="28"/>
        </w:rPr>
        <w:t>Федоров Н.И.</w:t>
      </w:r>
      <w:r w:rsidR="007230FA">
        <w:rPr>
          <w:b w:val="0"/>
          <w:bCs/>
          <w:sz w:val="28"/>
          <w:szCs w:val="28"/>
        </w:rPr>
        <w:t>:</w:t>
      </w:r>
    </w:p>
    <w:p w14:paraId="7E1E4D66" w14:textId="0559B4AC" w:rsidR="00E854B2" w:rsidRPr="00E854B2" w:rsidRDefault="00E854B2" w:rsidP="00E854B2">
      <w:pPr>
        <w:rPr>
          <w:b w:val="0"/>
          <w:kern w:val="36"/>
          <w:sz w:val="28"/>
          <w:szCs w:val="28"/>
        </w:rPr>
      </w:pPr>
      <w:r w:rsidRPr="00E854B2">
        <w:rPr>
          <w:b w:val="0"/>
          <w:kern w:val="36"/>
          <w:sz w:val="28"/>
          <w:szCs w:val="28"/>
        </w:rPr>
        <w:t xml:space="preserve">Указанный </w:t>
      </w:r>
      <w:r>
        <w:rPr>
          <w:b w:val="0"/>
          <w:kern w:val="36"/>
          <w:sz w:val="28"/>
          <w:szCs w:val="28"/>
        </w:rPr>
        <w:t>в заявлении</w:t>
      </w:r>
      <w:r w:rsidRPr="00E854B2">
        <w:rPr>
          <w:b w:val="0"/>
          <w:kern w:val="36"/>
          <w:sz w:val="28"/>
          <w:szCs w:val="28"/>
        </w:rPr>
        <w:t xml:space="preserve"> земельный участок сформирован и поставлен на государственный кадастровый учет (</w:t>
      </w:r>
      <w:proofErr w:type="spellStart"/>
      <w:r w:rsidRPr="00E854B2">
        <w:rPr>
          <w:b w:val="0"/>
          <w:kern w:val="36"/>
          <w:sz w:val="28"/>
          <w:szCs w:val="28"/>
        </w:rPr>
        <w:t>кад</w:t>
      </w:r>
      <w:proofErr w:type="spellEnd"/>
      <w:r w:rsidRPr="00E854B2">
        <w:rPr>
          <w:b w:val="0"/>
          <w:kern w:val="36"/>
          <w:sz w:val="28"/>
          <w:szCs w:val="28"/>
        </w:rPr>
        <w:t>. номер: 47:25:0102001:25).</w:t>
      </w:r>
      <w:r>
        <w:rPr>
          <w:b w:val="0"/>
          <w:kern w:val="36"/>
          <w:sz w:val="28"/>
          <w:szCs w:val="28"/>
        </w:rPr>
        <w:t xml:space="preserve"> </w:t>
      </w:r>
      <w:r w:rsidRPr="00E854B2">
        <w:rPr>
          <w:b w:val="0"/>
          <w:kern w:val="36"/>
          <w:sz w:val="28"/>
          <w:szCs w:val="28"/>
        </w:rPr>
        <w:t>При этом, данный земельный является собственностью публично-правовых образований и предназначен для размещения административных зданий.</w:t>
      </w:r>
      <w:r>
        <w:rPr>
          <w:b w:val="0"/>
          <w:kern w:val="36"/>
          <w:sz w:val="28"/>
          <w:szCs w:val="28"/>
        </w:rPr>
        <w:t xml:space="preserve"> </w:t>
      </w:r>
      <w:r w:rsidRPr="00E854B2">
        <w:rPr>
          <w:b w:val="0"/>
          <w:kern w:val="36"/>
          <w:sz w:val="28"/>
          <w:szCs w:val="28"/>
        </w:rPr>
        <w:t xml:space="preserve">В силу пункта 1 статьи 209 Гражданского кодекса Российской Федерации (далее – ГК РФ) </w:t>
      </w:r>
      <w:r w:rsidRPr="00E854B2">
        <w:rPr>
          <w:b w:val="0"/>
          <w:sz w:val="28"/>
          <w:szCs w:val="28"/>
        </w:rPr>
        <w:t>собственнику принадлежат права владения, пользования и распоряжения своим имуществом.</w:t>
      </w:r>
      <w:r>
        <w:rPr>
          <w:b w:val="0"/>
          <w:sz w:val="28"/>
          <w:szCs w:val="28"/>
        </w:rPr>
        <w:t xml:space="preserve"> </w:t>
      </w:r>
      <w:r w:rsidRPr="00E854B2">
        <w:rPr>
          <w:b w:val="0"/>
          <w:sz w:val="28"/>
          <w:szCs w:val="28"/>
        </w:rPr>
        <w:t xml:space="preserve">В соответствии с </w:t>
      </w:r>
      <w:r w:rsidRPr="00E854B2">
        <w:rPr>
          <w:b w:val="0"/>
          <w:kern w:val="36"/>
          <w:sz w:val="28"/>
          <w:szCs w:val="28"/>
        </w:rPr>
        <w:t>пунктом</w:t>
      </w:r>
      <w:r w:rsidRPr="00E854B2">
        <w:rPr>
          <w:b w:val="0"/>
          <w:sz w:val="28"/>
          <w:szCs w:val="28"/>
        </w:rPr>
        <w:t xml:space="preserve"> 2 </w:t>
      </w:r>
      <w:r w:rsidRPr="00E854B2">
        <w:rPr>
          <w:b w:val="0"/>
          <w:kern w:val="36"/>
          <w:sz w:val="28"/>
          <w:szCs w:val="28"/>
        </w:rPr>
        <w:t xml:space="preserve">статьи 209 ГК РФ </w:t>
      </w:r>
      <w:r w:rsidRPr="00E854B2">
        <w:rPr>
          <w:b w:val="0"/>
          <w:sz w:val="28"/>
          <w:szCs w:val="28"/>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r w:rsidRPr="00E854B2">
        <w:rPr>
          <w:b w:val="0"/>
          <w:kern w:val="36"/>
          <w:sz w:val="28"/>
          <w:szCs w:val="28"/>
        </w:rPr>
        <w:t xml:space="preserve"> </w:t>
      </w:r>
    </w:p>
    <w:p w14:paraId="38E997C2" w14:textId="421F7F85" w:rsidR="00E854B2" w:rsidRPr="00E854B2" w:rsidRDefault="00E854B2" w:rsidP="00E854B2">
      <w:pPr>
        <w:rPr>
          <w:b w:val="0"/>
          <w:sz w:val="28"/>
          <w:szCs w:val="28"/>
          <w:shd w:val="clear" w:color="auto" w:fill="FFFFFF"/>
        </w:rPr>
      </w:pPr>
      <w:r w:rsidRPr="00E854B2">
        <w:rPr>
          <w:b w:val="0"/>
          <w:kern w:val="36"/>
          <w:sz w:val="28"/>
          <w:szCs w:val="28"/>
        </w:rPr>
        <w:t>Таким образом, на основании договора аренды земельного участка от 16.03.2019 № 2774 (далее - Договор) указанная выше территория предоставлена арендатору за плату в долгосрочную аренду сроком до 12.03.2052.</w:t>
      </w:r>
      <w:r>
        <w:rPr>
          <w:b w:val="0"/>
          <w:kern w:val="36"/>
          <w:sz w:val="28"/>
          <w:szCs w:val="28"/>
        </w:rPr>
        <w:t xml:space="preserve"> </w:t>
      </w:r>
      <w:r w:rsidRPr="00E854B2">
        <w:rPr>
          <w:b w:val="0"/>
          <w:kern w:val="36"/>
          <w:sz w:val="28"/>
          <w:szCs w:val="28"/>
        </w:rPr>
        <w:t>Из содержания пункта 4.4.2 Договора следует, что Арендатор обязан использовать предоставленный ему земельный участок в соответствии с его прямым назначением.</w:t>
      </w:r>
      <w:r>
        <w:rPr>
          <w:b w:val="0"/>
          <w:kern w:val="36"/>
          <w:sz w:val="28"/>
          <w:szCs w:val="28"/>
        </w:rPr>
        <w:t xml:space="preserve"> </w:t>
      </w:r>
      <w:r w:rsidRPr="00E854B2">
        <w:rPr>
          <w:b w:val="0"/>
          <w:kern w:val="36"/>
          <w:sz w:val="28"/>
          <w:szCs w:val="28"/>
        </w:rPr>
        <w:t xml:space="preserve">Согласно пункту 2 статьи 616 ГК РФ </w:t>
      </w:r>
      <w:r w:rsidRPr="00E854B2">
        <w:rPr>
          <w:b w:val="0"/>
          <w:sz w:val="28"/>
          <w:szCs w:val="28"/>
          <w:shd w:val="clear" w:color="auto" w:fill="FFFFFF"/>
        </w:rPr>
        <w:t>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w:t>
      </w:r>
      <w:r w:rsidRPr="00E854B2">
        <w:rPr>
          <w:b w:val="0"/>
          <w:sz w:val="28"/>
          <w:szCs w:val="28"/>
        </w:rPr>
        <w:t>законом</w:t>
      </w:r>
      <w:r w:rsidRPr="00E854B2">
        <w:rPr>
          <w:b w:val="0"/>
          <w:sz w:val="28"/>
          <w:szCs w:val="28"/>
          <w:shd w:val="clear" w:color="auto" w:fill="FFFFFF"/>
        </w:rPr>
        <w:t> или договором аренды.</w:t>
      </w:r>
    </w:p>
    <w:p w14:paraId="0E6F78E6" w14:textId="746FAE70" w:rsidR="005A4263" w:rsidRPr="00E854B2" w:rsidRDefault="00E854B2" w:rsidP="00E854B2">
      <w:pPr>
        <w:rPr>
          <w:b w:val="0"/>
          <w:sz w:val="28"/>
          <w:szCs w:val="28"/>
        </w:rPr>
      </w:pPr>
      <w:r w:rsidRPr="00E854B2">
        <w:rPr>
          <w:b w:val="0"/>
          <w:sz w:val="28"/>
          <w:szCs w:val="28"/>
          <w:shd w:val="clear" w:color="auto" w:fill="FFFFFF"/>
        </w:rPr>
        <w:t>Учитывая, что земельный участок используется арендатором в соответствии с его целевым назначением, а также то, что арендатор обязан обеспечивать его сохранность, установка шлагбаума является правомерной.</w:t>
      </w:r>
    </w:p>
    <w:p w14:paraId="776CB0EF" w14:textId="03577A26" w:rsidR="00BE501E" w:rsidRDefault="00BE501E" w:rsidP="001F2DF8">
      <w:pPr>
        <w:rPr>
          <w:b w:val="0"/>
          <w:bCs/>
          <w:sz w:val="28"/>
          <w:szCs w:val="28"/>
        </w:rPr>
      </w:pPr>
      <w:r>
        <w:rPr>
          <w:b w:val="0"/>
          <w:bCs/>
          <w:sz w:val="28"/>
          <w:szCs w:val="28"/>
        </w:rPr>
        <w:t>Материков Т.Ф.:</w:t>
      </w:r>
    </w:p>
    <w:p w14:paraId="4E234C71" w14:textId="387EE6E5" w:rsidR="005A4263" w:rsidRDefault="005A4263" w:rsidP="001F2DF8">
      <w:pPr>
        <w:rPr>
          <w:b w:val="0"/>
          <w:bCs/>
          <w:sz w:val="28"/>
          <w:szCs w:val="28"/>
        </w:rPr>
      </w:pPr>
      <w:r>
        <w:rPr>
          <w:b w:val="0"/>
          <w:bCs/>
          <w:sz w:val="28"/>
          <w:szCs w:val="28"/>
        </w:rPr>
        <w:t>Предлагаю принять решение:</w:t>
      </w:r>
    </w:p>
    <w:p w14:paraId="6980DF0F" w14:textId="061923E5" w:rsidR="00362B5F" w:rsidRPr="00362B5F" w:rsidRDefault="00362B5F" w:rsidP="00B81F4B">
      <w:pPr>
        <w:rPr>
          <w:b w:val="0"/>
          <w:bCs/>
          <w:sz w:val="28"/>
          <w:szCs w:val="28"/>
        </w:rPr>
      </w:pPr>
      <w:r w:rsidRPr="00362B5F">
        <w:rPr>
          <w:b w:val="0"/>
          <w:bCs/>
          <w:sz w:val="28"/>
          <w:szCs w:val="28"/>
        </w:rPr>
        <w:t xml:space="preserve">Сообщить заявителю, что </w:t>
      </w:r>
      <w:r w:rsidR="00E854B2">
        <w:rPr>
          <w:b w:val="0"/>
          <w:bCs/>
          <w:sz w:val="28"/>
          <w:szCs w:val="28"/>
        </w:rPr>
        <w:t xml:space="preserve">шлагбаум, расположенный </w:t>
      </w:r>
      <w:r w:rsidRPr="00362B5F">
        <w:rPr>
          <w:b w:val="0"/>
          <w:bCs/>
          <w:sz w:val="28"/>
          <w:szCs w:val="28"/>
        </w:rPr>
        <w:t xml:space="preserve">по адресу г.Гатчина </w:t>
      </w:r>
      <w:proofErr w:type="spellStart"/>
      <w:r w:rsidRPr="00362B5F">
        <w:rPr>
          <w:b w:val="0"/>
          <w:bCs/>
          <w:sz w:val="28"/>
          <w:szCs w:val="28"/>
        </w:rPr>
        <w:t>ул.Рощинская</w:t>
      </w:r>
      <w:proofErr w:type="spellEnd"/>
      <w:r w:rsidRPr="00362B5F">
        <w:rPr>
          <w:b w:val="0"/>
          <w:bCs/>
          <w:sz w:val="28"/>
          <w:szCs w:val="28"/>
        </w:rPr>
        <w:t xml:space="preserve"> д. 2 «в»</w:t>
      </w:r>
      <w:r w:rsidR="00E854B2">
        <w:rPr>
          <w:b w:val="0"/>
          <w:bCs/>
          <w:sz w:val="28"/>
          <w:szCs w:val="28"/>
        </w:rPr>
        <w:t xml:space="preserve">, </w:t>
      </w:r>
      <w:r w:rsidR="005520DF">
        <w:rPr>
          <w:b w:val="0"/>
          <w:bCs/>
          <w:sz w:val="28"/>
          <w:szCs w:val="28"/>
        </w:rPr>
        <w:t xml:space="preserve">не противоречит требованиям </w:t>
      </w:r>
      <w:r w:rsidR="00E854B2">
        <w:rPr>
          <w:b w:val="0"/>
          <w:bCs/>
          <w:sz w:val="28"/>
          <w:szCs w:val="28"/>
        </w:rPr>
        <w:t>действующ</w:t>
      </w:r>
      <w:r w:rsidR="005520DF">
        <w:rPr>
          <w:b w:val="0"/>
          <w:bCs/>
          <w:sz w:val="28"/>
          <w:szCs w:val="28"/>
        </w:rPr>
        <w:t>его</w:t>
      </w:r>
      <w:r w:rsidR="00E854B2">
        <w:rPr>
          <w:b w:val="0"/>
          <w:bCs/>
          <w:sz w:val="28"/>
          <w:szCs w:val="28"/>
        </w:rPr>
        <w:t xml:space="preserve"> законодательства РФ</w:t>
      </w:r>
      <w:r w:rsidRPr="00362B5F">
        <w:rPr>
          <w:b w:val="0"/>
          <w:bCs/>
          <w:sz w:val="28"/>
          <w:szCs w:val="28"/>
        </w:rPr>
        <w:t>.</w:t>
      </w:r>
    </w:p>
    <w:p w14:paraId="3220F8AF" w14:textId="38B3D709" w:rsidR="005A4263" w:rsidRDefault="005A4263" w:rsidP="00B81F4B">
      <w:pPr>
        <w:rPr>
          <w:b w:val="0"/>
          <w:bCs/>
          <w:sz w:val="28"/>
          <w:szCs w:val="28"/>
        </w:rPr>
      </w:pPr>
      <w:r>
        <w:rPr>
          <w:b w:val="0"/>
          <w:bCs/>
          <w:sz w:val="28"/>
          <w:szCs w:val="28"/>
        </w:rPr>
        <w:t xml:space="preserve">Предложение принято </w:t>
      </w:r>
      <w:r w:rsidR="00362B5F">
        <w:rPr>
          <w:b w:val="0"/>
          <w:bCs/>
          <w:sz w:val="28"/>
          <w:szCs w:val="28"/>
        </w:rPr>
        <w:t>единогласно</w:t>
      </w:r>
      <w:r>
        <w:rPr>
          <w:b w:val="0"/>
          <w:bCs/>
          <w:sz w:val="28"/>
          <w:szCs w:val="28"/>
        </w:rPr>
        <w:t>.</w:t>
      </w:r>
    </w:p>
    <w:p w14:paraId="35F120D9" w14:textId="77777777" w:rsidR="005A4263" w:rsidRDefault="005A4263" w:rsidP="00B81F4B">
      <w:pPr>
        <w:rPr>
          <w:b w:val="0"/>
          <w:bCs/>
          <w:sz w:val="28"/>
          <w:szCs w:val="28"/>
        </w:rPr>
      </w:pPr>
      <w:r>
        <w:rPr>
          <w:b w:val="0"/>
          <w:bCs/>
          <w:sz w:val="28"/>
          <w:szCs w:val="28"/>
        </w:rPr>
        <w:t>Решение:</w:t>
      </w:r>
    </w:p>
    <w:p w14:paraId="1E59C749" w14:textId="06A9CA5C" w:rsidR="005A4263" w:rsidRDefault="00BE501E" w:rsidP="004D43E8">
      <w:pPr>
        <w:rPr>
          <w:b w:val="0"/>
          <w:bCs/>
          <w:sz w:val="28"/>
          <w:szCs w:val="28"/>
        </w:rPr>
      </w:pPr>
      <w:r w:rsidRPr="00362B5F">
        <w:rPr>
          <w:b w:val="0"/>
          <w:bCs/>
          <w:sz w:val="28"/>
          <w:szCs w:val="28"/>
        </w:rPr>
        <w:t xml:space="preserve">Сообщить заявителю, что </w:t>
      </w:r>
      <w:r>
        <w:rPr>
          <w:b w:val="0"/>
          <w:bCs/>
          <w:sz w:val="28"/>
          <w:szCs w:val="28"/>
        </w:rPr>
        <w:t xml:space="preserve">шлагбаум, расположенный </w:t>
      </w:r>
      <w:r w:rsidRPr="00362B5F">
        <w:rPr>
          <w:b w:val="0"/>
          <w:bCs/>
          <w:sz w:val="28"/>
          <w:szCs w:val="28"/>
        </w:rPr>
        <w:t xml:space="preserve">по адресу г.Гатчина </w:t>
      </w:r>
      <w:proofErr w:type="spellStart"/>
      <w:r w:rsidRPr="00362B5F">
        <w:rPr>
          <w:b w:val="0"/>
          <w:bCs/>
          <w:sz w:val="28"/>
          <w:szCs w:val="28"/>
        </w:rPr>
        <w:t>ул.Рощинская</w:t>
      </w:r>
      <w:proofErr w:type="spellEnd"/>
      <w:r w:rsidRPr="00362B5F">
        <w:rPr>
          <w:b w:val="0"/>
          <w:bCs/>
          <w:sz w:val="28"/>
          <w:szCs w:val="28"/>
        </w:rPr>
        <w:t xml:space="preserve"> д. 2 «в»</w:t>
      </w:r>
      <w:r>
        <w:rPr>
          <w:b w:val="0"/>
          <w:bCs/>
          <w:sz w:val="28"/>
          <w:szCs w:val="28"/>
        </w:rPr>
        <w:t xml:space="preserve">, </w:t>
      </w:r>
      <w:r w:rsidR="005520DF">
        <w:rPr>
          <w:b w:val="0"/>
          <w:bCs/>
          <w:sz w:val="28"/>
          <w:szCs w:val="28"/>
        </w:rPr>
        <w:t>не противоречит требованиям действующего законодательства РФ</w:t>
      </w:r>
      <w:r w:rsidRPr="00362B5F">
        <w:rPr>
          <w:b w:val="0"/>
          <w:bCs/>
          <w:sz w:val="28"/>
          <w:szCs w:val="28"/>
        </w:rPr>
        <w:t>.</w:t>
      </w:r>
      <w:r>
        <w:rPr>
          <w:b w:val="0"/>
          <w:bCs/>
          <w:sz w:val="28"/>
          <w:szCs w:val="28"/>
        </w:rPr>
        <w:t xml:space="preserve"> </w:t>
      </w:r>
      <w:r w:rsidR="00362B5F">
        <w:rPr>
          <w:b w:val="0"/>
          <w:bCs/>
          <w:sz w:val="28"/>
          <w:szCs w:val="28"/>
        </w:rPr>
        <w:t>Отв.: Материков Т.Ф. Срок: 25.12.2019.</w:t>
      </w:r>
    </w:p>
    <w:p w14:paraId="201E6262" w14:textId="77777777" w:rsidR="00362B5F" w:rsidRDefault="00362B5F" w:rsidP="004D43E8">
      <w:pPr>
        <w:rPr>
          <w:b w:val="0"/>
          <w:sz w:val="28"/>
          <w:szCs w:val="28"/>
        </w:rPr>
      </w:pPr>
    </w:p>
    <w:p w14:paraId="753F0432" w14:textId="10E89E93" w:rsidR="005A4263" w:rsidRPr="00362B5F" w:rsidRDefault="00362B5F" w:rsidP="00362B5F">
      <w:pPr>
        <w:rPr>
          <w:bCs/>
          <w:sz w:val="28"/>
          <w:szCs w:val="28"/>
        </w:rPr>
      </w:pPr>
      <w:r w:rsidRPr="00362B5F">
        <w:rPr>
          <w:sz w:val="28"/>
          <w:szCs w:val="28"/>
        </w:rPr>
        <w:lastRenderedPageBreak/>
        <w:t>4</w:t>
      </w:r>
      <w:r w:rsidR="005A4263" w:rsidRPr="00362B5F">
        <w:rPr>
          <w:sz w:val="28"/>
          <w:szCs w:val="28"/>
        </w:rPr>
        <w:t xml:space="preserve">.6. </w:t>
      </w:r>
      <w:r w:rsidR="005A4263" w:rsidRPr="00362B5F">
        <w:rPr>
          <w:bCs/>
          <w:sz w:val="28"/>
          <w:szCs w:val="28"/>
        </w:rPr>
        <w:t xml:space="preserve">Вопрос </w:t>
      </w:r>
      <w:r w:rsidR="005A4263" w:rsidRPr="00362B5F">
        <w:rPr>
          <w:sz w:val="28"/>
          <w:szCs w:val="28"/>
        </w:rPr>
        <w:t>об</w:t>
      </w:r>
      <w:r w:rsidRPr="00362B5F">
        <w:rPr>
          <w:sz w:val="28"/>
          <w:szCs w:val="28"/>
        </w:rPr>
        <w:t xml:space="preserve"> оборудовании искусственных неровностей по улицам микрорайона Большая Загвоздка и о сроках благоустройства </w:t>
      </w:r>
      <w:proofErr w:type="spellStart"/>
      <w:r w:rsidRPr="00362B5F">
        <w:rPr>
          <w:sz w:val="28"/>
          <w:szCs w:val="28"/>
        </w:rPr>
        <w:t>ул.Шоссейная</w:t>
      </w:r>
      <w:proofErr w:type="spellEnd"/>
      <w:r w:rsidRPr="00362B5F">
        <w:rPr>
          <w:sz w:val="28"/>
          <w:szCs w:val="28"/>
        </w:rPr>
        <w:t xml:space="preserve"> г.Гатчина</w:t>
      </w:r>
      <w:r w:rsidR="005A4263" w:rsidRPr="00362B5F">
        <w:rPr>
          <w:sz w:val="28"/>
          <w:szCs w:val="28"/>
        </w:rPr>
        <w:t xml:space="preserve">, обращение </w:t>
      </w:r>
      <w:r w:rsidRPr="00362B5F">
        <w:rPr>
          <w:bCs/>
          <w:sz w:val="28"/>
          <w:szCs w:val="28"/>
        </w:rPr>
        <w:t xml:space="preserve">Кузьминой О.Ю., проживающего по адресу г.Гатчина </w:t>
      </w:r>
      <w:proofErr w:type="spellStart"/>
      <w:r w:rsidRPr="00362B5F">
        <w:rPr>
          <w:bCs/>
          <w:sz w:val="28"/>
          <w:szCs w:val="28"/>
        </w:rPr>
        <w:t>ул.Шоссейная</w:t>
      </w:r>
      <w:proofErr w:type="spellEnd"/>
      <w:r w:rsidRPr="00362B5F">
        <w:rPr>
          <w:bCs/>
          <w:sz w:val="28"/>
          <w:szCs w:val="28"/>
        </w:rPr>
        <w:t xml:space="preserve"> д.11</w:t>
      </w:r>
      <w:r w:rsidR="005A4263" w:rsidRPr="00362B5F">
        <w:rPr>
          <w:bCs/>
          <w:sz w:val="28"/>
          <w:szCs w:val="28"/>
        </w:rPr>
        <w:t>,</w:t>
      </w:r>
    </w:p>
    <w:p w14:paraId="0D90F9B6" w14:textId="77777777" w:rsidR="005A4263" w:rsidRDefault="005A4263" w:rsidP="001F2DF8">
      <w:pPr>
        <w:rPr>
          <w:b w:val="0"/>
          <w:sz w:val="28"/>
          <w:szCs w:val="28"/>
        </w:rPr>
      </w:pPr>
      <w:r>
        <w:rPr>
          <w:b w:val="0"/>
          <w:sz w:val="28"/>
          <w:szCs w:val="28"/>
        </w:rPr>
        <w:t>Супренок А.А.</w:t>
      </w:r>
      <w:r w:rsidRPr="001F2DF8">
        <w:rPr>
          <w:b w:val="0"/>
          <w:sz w:val="28"/>
          <w:szCs w:val="28"/>
        </w:rPr>
        <w:t>:</w:t>
      </w:r>
    </w:p>
    <w:p w14:paraId="1C770D6D" w14:textId="7287B3D2" w:rsidR="000F65D5" w:rsidRDefault="00362B5F" w:rsidP="001F2DF8">
      <w:pPr>
        <w:rPr>
          <w:b w:val="0"/>
          <w:sz w:val="28"/>
          <w:szCs w:val="28"/>
          <w:shd w:val="clear" w:color="auto" w:fill="FFFFFF"/>
        </w:rPr>
      </w:pPr>
      <w:r>
        <w:rPr>
          <w:b w:val="0"/>
          <w:sz w:val="28"/>
          <w:szCs w:val="28"/>
        </w:rPr>
        <w:t xml:space="preserve">Считаю необходимым данные вопросы адресовать МКУ Служба координации и развития коммунального хозяйства и строительства, так как </w:t>
      </w:r>
      <w:r w:rsidRPr="000F65D5">
        <w:rPr>
          <w:b w:val="0"/>
          <w:sz w:val="28"/>
          <w:szCs w:val="28"/>
        </w:rPr>
        <w:t xml:space="preserve">одной из основных задач данного МКУ является </w:t>
      </w:r>
      <w:r w:rsidRPr="000F65D5">
        <w:rPr>
          <w:b w:val="0"/>
          <w:sz w:val="28"/>
          <w:szCs w:val="28"/>
          <w:shd w:val="clear" w:color="auto" w:fill="FFFFFF"/>
        </w:rPr>
        <w:t>дорожная деятельность  в отношении автомобильных дорог местного значения в границах МО "Город Гатчина" в части организации капитального ремонта и ремонта автомобильных дорог общего пользования местного  значения и дорожная деятельность  в отношении автомобильных дорог местного значения вне границ населенных пунктов в границах Гатчинского муниципального района,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r w:rsidR="000F65D5" w:rsidRPr="000F65D5">
        <w:rPr>
          <w:b w:val="0"/>
          <w:sz w:val="28"/>
          <w:szCs w:val="28"/>
          <w:shd w:val="clear" w:color="auto" w:fill="FFFFFF"/>
        </w:rPr>
        <w:t>.</w:t>
      </w:r>
    </w:p>
    <w:p w14:paraId="5B0A60FF" w14:textId="7BC127DE" w:rsidR="000F65D5" w:rsidRDefault="000F65D5" w:rsidP="001F2DF8">
      <w:pPr>
        <w:rPr>
          <w:b w:val="0"/>
          <w:sz w:val="28"/>
          <w:szCs w:val="28"/>
          <w:shd w:val="clear" w:color="auto" w:fill="FFFFFF"/>
        </w:rPr>
      </w:pPr>
      <w:r>
        <w:rPr>
          <w:b w:val="0"/>
          <w:sz w:val="28"/>
          <w:szCs w:val="28"/>
          <w:shd w:val="clear" w:color="auto" w:fill="FFFFFF"/>
        </w:rPr>
        <w:t>Материков Т.Ф.:</w:t>
      </w:r>
    </w:p>
    <w:p w14:paraId="3C236A62" w14:textId="7354150E" w:rsidR="000F65D5" w:rsidRDefault="000F65D5" w:rsidP="001F2DF8">
      <w:pPr>
        <w:rPr>
          <w:b w:val="0"/>
          <w:sz w:val="28"/>
          <w:szCs w:val="28"/>
          <w:shd w:val="clear" w:color="auto" w:fill="FFFFFF"/>
        </w:rPr>
      </w:pPr>
      <w:r>
        <w:rPr>
          <w:b w:val="0"/>
          <w:sz w:val="28"/>
          <w:szCs w:val="28"/>
          <w:shd w:val="clear" w:color="auto" w:fill="FFFFFF"/>
        </w:rPr>
        <w:t>Предлагаю принять решение:</w:t>
      </w:r>
    </w:p>
    <w:p w14:paraId="7BB8A382" w14:textId="5FFCC371" w:rsidR="000F65D5" w:rsidRDefault="000F65D5" w:rsidP="001F2DF8">
      <w:pPr>
        <w:rPr>
          <w:b w:val="0"/>
          <w:sz w:val="28"/>
          <w:szCs w:val="28"/>
        </w:rPr>
      </w:pPr>
      <w:r>
        <w:rPr>
          <w:b w:val="0"/>
          <w:sz w:val="28"/>
          <w:szCs w:val="28"/>
          <w:shd w:val="clear" w:color="auto" w:fill="FFFFFF"/>
        </w:rPr>
        <w:t xml:space="preserve">Сообщить заявителю, что с указанными вопросами необходимо обратиться в </w:t>
      </w:r>
      <w:r>
        <w:rPr>
          <w:b w:val="0"/>
          <w:sz w:val="28"/>
          <w:szCs w:val="28"/>
        </w:rPr>
        <w:t>МКУ Служба координации и развития коммунального хозяйства и строительства.</w:t>
      </w:r>
    </w:p>
    <w:p w14:paraId="7EE2A309" w14:textId="770D0DC6" w:rsidR="000F65D5" w:rsidRDefault="000F65D5" w:rsidP="001F2DF8">
      <w:pPr>
        <w:rPr>
          <w:b w:val="0"/>
          <w:sz w:val="28"/>
          <w:szCs w:val="28"/>
        </w:rPr>
      </w:pPr>
      <w:r>
        <w:rPr>
          <w:b w:val="0"/>
          <w:sz w:val="28"/>
          <w:szCs w:val="28"/>
        </w:rPr>
        <w:t>Предложение принято единогласно.</w:t>
      </w:r>
    </w:p>
    <w:p w14:paraId="4AD66B6D" w14:textId="547E2F20" w:rsidR="000F65D5" w:rsidRDefault="000F65D5" w:rsidP="001F2DF8">
      <w:pPr>
        <w:rPr>
          <w:b w:val="0"/>
          <w:sz w:val="28"/>
          <w:szCs w:val="28"/>
        </w:rPr>
      </w:pPr>
      <w:r>
        <w:rPr>
          <w:b w:val="0"/>
          <w:sz w:val="28"/>
          <w:szCs w:val="28"/>
        </w:rPr>
        <w:t>Решение:</w:t>
      </w:r>
    </w:p>
    <w:p w14:paraId="07E2B086" w14:textId="338A6839" w:rsidR="000F65D5" w:rsidRDefault="000F65D5" w:rsidP="001F2DF8">
      <w:pPr>
        <w:rPr>
          <w:b w:val="0"/>
          <w:bCs/>
          <w:sz w:val="28"/>
          <w:szCs w:val="28"/>
        </w:rPr>
      </w:pPr>
      <w:r>
        <w:rPr>
          <w:b w:val="0"/>
          <w:sz w:val="28"/>
          <w:szCs w:val="28"/>
          <w:shd w:val="clear" w:color="auto" w:fill="FFFFFF"/>
        </w:rPr>
        <w:t xml:space="preserve">Сообщить заявителю, что с указанными вопросами необходимо обратиться в </w:t>
      </w:r>
      <w:r>
        <w:rPr>
          <w:b w:val="0"/>
          <w:sz w:val="28"/>
          <w:szCs w:val="28"/>
        </w:rPr>
        <w:t xml:space="preserve">МКУ Служба координации и развития коммунального хозяйства и строительства. </w:t>
      </w:r>
      <w:r>
        <w:rPr>
          <w:b w:val="0"/>
          <w:bCs/>
          <w:sz w:val="28"/>
          <w:szCs w:val="28"/>
        </w:rPr>
        <w:t>Отв.: Материков Т.Ф. Срок: 25.12.2019.</w:t>
      </w:r>
    </w:p>
    <w:p w14:paraId="5950858F" w14:textId="77777777" w:rsidR="005A4263" w:rsidRPr="006857CB" w:rsidRDefault="005A4263" w:rsidP="0037593D">
      <w:pPr>
        <w:rPr>
          <w:b w:val="0"/>
          <w:bCs/>
          <w:sz w:val="28"/>
          <w:szCs w:val="28"/>
        </w:rPr>
      </w:pPr>
    </w:p>
    <w:p w14:paraId="0120939F" w14:textId="57FFC41C" w:rsidR="005A4263" w:rsidRPr="000F65D5" w:rsidRDefault="000F65D5" w:rsidP="006857CB">
      <w:pPr>
        <w:rPr>
          <w:bCs/>
          <w:sz w:val="28"/>
          <w:szCs w:val="28"/>
        </w:rPr>
      </w:pPr>
      <w:r w:rsidRPr="000F65D5">
        <w:rPr>
          <w:sz w:val="28"/>
          <w:szCs w:val="28"/>
        </w:rPr>
        <w:t>4</w:t>
      </w:r>
      <w:r w:rsidR="005A4263" w:rsidRPr="000F65D5">
        <w:rPr>
          <w:sz w:val="28"/>
          <w:szCs w:val="28"/>
        </w:rPr>
        <w:t xml:space="preserve">.7. </w:t>
      </w:r>
      <w:r w:rsidR="005A4263" w:rsidRPr="000F65D5">
        <w:rPr>
          <w:bCs/>
          <w:sz w:val="28"/>
          <w:szCs w:val="28"/>
        </w:rPr>
        <w:t xml:space="preserve">Вопрос </w:t>
      </w:r>
      <w:r w:rsidRPr="000F65D5">
        <w:rPr>
          <w:bCs/>
          <w:sz w:val="28"/>
          <w:szCs w:val="28"/>
        </w:rPr>
        <w:t xml:space="preserve">о </w:t>
      </w:r>
      <w:r w:rsidRPr="000F65D5">
        <w:rPr>
          <w:sz w:val="28"/>
          <w:szCs w:val="28"/>
        </w:rPr>
        <w:t xml:space="preserve">принятия мер для безопасности движения детей школьного возраста в районе МБОУ Гатчинская начальная общеобразовательная школа №5 расположенной по адресу г.Гатчина </w:t>
      </w:r>
      <w:proofErr w:type="spellStart"/>
      <w:r w:rsidRPr="000F65D5">
        <w:rPr>
          <w:sz w:val="28"/>
          <w:szCs w:val="28"/>
        </w:rPr>
        <w:t>ул.Генерала</w:t>
      </w:r>
      <w:proofErr w:type="spellEnd"/>
      <w:r w:rsidRPr="000F65D5">
        <w:rPr>
          <w:sz w:val="28"/>
          <w:szCs w:val="28"/>
        </w:rPr>
        <w:t xml:space="preserve"> </w:t>
      </w:r>
      <w:proofErr w:type="spellStart"/>
      <w:r w:rsidRPr="000F65D5">
        <w:rPr>
          <w:sz w:val="28"/>
          <w:szCs w:val="28"/>
        </w:rPr>
        <w:t>Кныша</w:t>
      </w:r>
      <w:proofErr w:type="spellEnd"/>
      <w:r w:rsidRPr="000F65D5">
        <w:rPr>
          <w:sz w:val="28"/>
          <w:szCs w:val="28"/>
        </w:rPr>
        <w:t xml:space="preserve"> д.7А</w:t>
      </w:r>
      <w:r w:rsidR="005A4263" w:rsidRPr="000F65D5">
        <w:rPr>
          <w:bCs/>
          <w:sz w:val="28"/>
          <w:szCs w:val="28"/>
        </w:rPr>
        <w:t xml:space="preserve">, обращение </w:t>
      </w:r>
      <w:proofErr w:type="spellStart"/>
      <w:r w:rsidRPr="000F65D5">
        <w:rPr>
          <w:bCs/>
          <w:sz w:val="28"/>
          <w:szCs w:val="28"/>
        </w:rPr>
        <w:t>Башмаковой</w:t>
      </w:r>
      <w:proofErr w:type="spellEnd"/>
      <w:r w:rsidRPr="000F65D5">
        <w:rPr>
          <w:bCs/>
          <w:sz w:val="28"/>
          <w:szCs w:val="28"/>
        </w:rPr>
        <w:t xml:space="preserve"> Е.В.</w:t>
      </w:r>
    </w:p>
    <w:p w14:paraId="0CC1F429" w14:textId="77777777" w:rsidR="00FF2CCC" w:rsidRDefault="00FF2CCC" w:rsidP="005C3CD8">
      <w:pPr>
        <w:rPr>
          <w:b w:val="0"/>
          <w:sz w:val="28"/>
          <w:szCs w:val="28"/>
        </w:rPr>
      </w:pPr>
      <w:r>
        <w:rPr>
          <w:b w:val="0"/>
          <w:sz w:val="28"/>
          <w:szCs w:val="28"/>
        </w:rPr>
        <w:t>Материков Т.Ф.:</w:t>
      </w:r>
    </w:p>
    <w:p w14:paraId="59CBF7FA" w14:textId="169CC0AD" w:rsidR="005A4263" w:rsidRDefault="00FF2CCC" w:rsidP="005C3CD8">
      <w:pPr>
        <w:rPr>
          <w:b w:val="0"/>
          <w:sz w:val="28"/>
          <w:szCs w:val="28"/>
        </w:rPr>
      </w:pPr>
      <w:r>
        <w:rPr>
          <w:b w:val="0"/>
          <w:sz w:val="28"/>
          <w:szCs w:val="28"/>
        </w:rPr>
        <w:t>По улице, идущей от площади Имени Станислава Богданова между домами №13 корп.1,2,3</w:t>
      </w:r>
      <w:r w:rsidR="000E1603">
        <w:rPr>
          <w:b w:val="0"/>
          <w:sz w:val="28"/>
          <w:szCs w:val="28"/>
        </w:rPr>
        <w:t xml:space="preserve"> по </w:t>
      </w:r>
      <w:proofErr w:type="spellStart"/>
      <w:r w:rsidR="000E1603">
        <w:rPr>
          <w:b w:val="0"/>
          <w:sz w:val="28"/>
          <w:szCs w:val="28"/>
        </w:rPr>
        <w:t>ул.Слепнева</w:t>
      </w:r>
      <w:proofErr w:type="spellEnd"/>
      <w:r>
        <w:rPr>
          <w:b w:val="0"/>
          <w:sz w:val="28"/>
          <w:szCs w:val="28"/>
        </w:rPr>
        <w:t xml:space="preserve"> и домами </w:t>
      </w:r>
      <w:r w:rsidR="000E1603">
        <w:rPr>
          <w:b w:val="0"/>
          <w:sz w:val="28"/>
          <w:szCs w:val="28"/>
        </w:rPr>
        <w:t xml:space="preserve">№5 </w:t>
      </w:r>
      <w:r>
        <w:rPr>
          <w:b w:val="0"/>
          <w:sz w:val="28"/>
          <w:szCs w:val="28"/>
        </w:rPr>
        <w:t xml:space="preserve"> </w:t>
      </w:r>
      <w:r w:rsidR="000E1603">
        <w:rPr>
          <w:b w:val="0"/>
          <w:sz w:val="28"/>
          <w:szCs w:val="28"/>
        </w:rPr>
        <w:t xml:space="preserve">корп.2, №3 корп.2 по </w:t>
      </w:r>
      <w:proofErr w:type="spellStart"/>
      <w:r w:rsidR="000E1603">
        <w:rPr>
          <w:b w:val="0"/>
          <w:sz w:val="28"/>
          <w:szCs w:val="28"/>
        </w:rPr>
        <w:t>ул.Авиатриссы</w:t>
      </w:r>
      <w:proofErr w:type="spellEnd"/>
      <w:r w:rsidR="000E1603">
        <w:rPr>
          <w:b w:val="0"/>
          <w:sz w:val="28"/>
          <w:szCs w:val="28"/>
        </w:rPr>
        <w:t xml:space="preserve"> Зверевой</w:t>
      </w:r>
      <w:r w:rsidR="0038029E">
        <w:rPr>
          <w:b w:val="0"/>
          <w:sz w:val="28"/>
          <w:szCs w:val="28"/>
        </w:rPr>
        <w:t>,</w:t>
      </w:r>
      <w:r>
        <w:rPr>
          <w:b w:val="0"/>
          <w:sz w:val="28"/>
          <w:szCs w:val="28"/>
        </w:rPr>
        <w:t xml:space="preserve"> обустроены искусственные неровности в двух местах</w:t>
      </w:r>
      <w:r w:rsidR="000E1603">
        <w:rPr>
          <w:b w:val="0"/>
          <w:sz w:val="28"/>
          <w:szCs w:val="28"/>
        </w:rPr>
        <w:t xml:space="preserve">: напротив площади Имени Станислава Богданова и напротив дома №3 корп.2 по </w:t>
      </w:r>
      <w:proofErr w:type="spellStart"/>
      <w:r w:rsidR="000E1603">
        <w:rPr>
          <w:b w:val="0"/>
          <w:sz w:val="28"/>
          <w:szCs w:val="28"/>
        </w:rPr>
        <w:t>ул.Авиатриссы</w:t>
      </w:r>
      <w:proofErr w:type="spellEnd"/>
      <w:r w:rsidR="000E1603">
        <w:rPr>
          <w:b w:val="0"/>
          <w:sz w:val="28"/>
          <w:szCs w:val="28"/>
        </w:rPr>
        <w:t xml:space="preserve"> Зверевой. Так же установлены дорожные знаки 1.17 «Искусственная неровность».</w:t>
      </w:r>
    </w:p>
    <w:p w14:paraId="718B9D77" w14:textId="3383231E" w:rsidR="000E1603" w:rsidRDefault="000E1603" w:rsidP="005C3CD8">
      <w:pPr>
        <w:rPr>
          <w:b w:val="0"/>
          <w:sz w:val="28"/>
          <w:szCs w:val="28"/>
        </w:rPr>
      </w:pPr>
      <w:r>
        <w:rPr>
          <w:b w:val="0"/>
          <w:sz w:val="28"/>
          <w:szCs w:val="28"/>
        </w:rPr>
        <w:t xml:space="preserve">Имеется искусственная неровность и дорожный знак 1.17 «Искусственная </w:t>
      </w:r>
      <w:r w:rsidRPr="000E1603">
        <w:rPr>
          <w:b w:val="0"/>
          <w:sz w:val="28"/>
          <w:szCs w:val="28"/>
        </w:rPr>
        <w:t>неровность» сразу послу поворота с указанной улицы направо в сторону МБОУ Гатчинская начальная общеобразовательная школа №5.</w:t>
      </w:r>
    </w:p>
    <w:p w14:paraId="48E7058C" w14:textId="3097238B" w:rsidR="0038029E" w:rsidRDefault="0038029E" w:rsidP="005C3CD8">
      <w:pPr>
        <w:rPr>
          <w:b w:val="0"/>
          <w:sz w:val="28"/>
          <w:szCs w:val="28"/>
        </w:rPr>
      </w:pPr>
      <w:r>
        <w:rPr>
          <w:b w:val="0"/>
          <w:sz w:val="28"/>
          <w:szCs w:val="28"/>
        </w:rPr>
        <w:t>По обоим сторонам указанной дороги имеется асфальтированные тротуары.</w:t>
      </w:r>
    </w:p>
    <w:p w14:paraId="022E8423" w14:textId="30A0EBA3" w:rsidR="0038029E" w:rsidRDefault="0038029E" w:rsidP="005C3CD8">
      <w:pPr>
        <w:rPr>
          <w:b w:val="0"/>
          <w:sz w:val="28"/>
          <w:szCs w:val="28"/>
        </w:rPr>
      </w:pPr>
      <w:r>
        <w:rPr>
          <w:b w:val="0"/>
          <w:sz w:val="28"/>
          <w:szCs w:val="28"/>
        </w:rPr>
        <w:t>Пешеходные переходы на указанном перекрестке не оборудованы.</w:t>
      </w:r>
    </w:p>
    <w:p w14:paraId="287CAB27" w14:textId="5E01B2F8" w:rsidR="0038029E" w:rsidRDefault="0038029E" w:rsidP="005C3CD8">
      <w:pPr>
        <w:rPr>
          <w:b w:val="0"/>
          <w:sz w:val="28"/>
          <w:szCs w:val="28"/>
        </w:rPr>
      </w:pPr>
      <w:r>
        <w:rPr>
          <w:b w:val="0"/>
          <w:sz w:val="28"/>
          <w:szCs w:val="28"/>
        </w:rPr>
        <w:t>Установить дорожные знаки 1.23 «Дети» считаю необходимым.</w:t>
      </w:r>
    </w:p>
    <w:p w14:paraId="74D53697" w14:textId="313B6988" w:rsidR="0038029E" w:rsidRDefault="0038029E" w:rsidP="005C3CD8">
      <w:pPr>
        <w:rPr>
          <w:b w:val="0"/>
          <w:sz w:val="28"/>
          <w:szCs w:val="28"/>
        </w:rPr>
      </w:pPr>
      <w:bookmarkStart w:id="4" w:name="_Hlk26260797"/>
      <w:r>
        <w:rPr>
          <w:b w:val="0"/>
          <w:sz w:val="28"/>
          <w:szCs w:val="28"/>
        </w:rPr>
        <w:t>Супренок А.А.:</w:t>
      </w:r>
    </w:p>
    <w:p w14:paraId="4F4C5EAC" w14:textId="219BCF77" w:rsidR="0038029E" w:rsidRDefault="0038029E" w:rsidP="005C3CD8">
      <w:pPr>
        <w:rPr>
          <w:b w:val="0"/>
          <w:spacing w:val="2"/>
          <w:sz w:val="28"/>
          <w:szCs w:val="28"/>
        </w:rPr>
      </w:pPr>
      <w:r>
        <w:rPr>
          <w:b w:val="0"/>
          <w:spacing w:val="2"/>
          <w:sz w:val="28"/>
          <w:szCs w:val="28"/>
        </w:rPr>
        <w:lastRenderedPageBreak/>
        <w:t>В конце декабря 2019 года будет готов Проект организации дорожного движения на территории г.Гатчина, который разрабатывается специализированной организацией. Полагаю необходимым, по получению данного проекта, ориентироваться на рекомендованные меры по обеспечению безопасности дорожного в пределах территории города Гатчина в том числе и по улицам</w:t>
      </w:r>
      <w:bookmarkEnd w:id="4"/>
      <w:r>
        <w:rPr>
          <w:b w:val="0"/>
          <w:spacing w:val="2"/>
          <w:sz w:val="28"/>
          <w:szCs w:val="28"/>
        </w:rPr>
        <w:t xml:space="preserve"> в районе расположения </w:t>
      </w:r>
      <w:r w:rsidRPr="000E1603">
        <w:rPr>
          <w:b w:val="0"/>
          <w:sz w:val="28"/>
          <w:szCs w:val="28"/>
        </w:rPr>
        <w:t>МБОУ Гатчинская начальная общеобразовательная школа №5</w:t>
      </w:r>
      <w:r>
        <w:rPr>
          <w:b w:val="0"/>
          <w:spacing w:val="2"/>
          <w:sz w:val="28"/>
          <w:szCs w:val="28"/>
        </w:rPr>
        <w:t>.</w:t>
      </w:r>
    </w:p>
    <w:p w14:paraId="5B48E597" w14:textId="0B567E71" w:rsidR="0038029E" w:rsidRDefault="0038029E" w:rsidP="005C3CD8">
      <w:pPr>
        <w:rPr>
          <w:b w:val="0"/>
          <w:sz w:val="28"/>
          <w:szCs w:val="28"/>
        </w:rPr>
      </w:pPr>
      <w:r>
        <w:rPr>
          <w:b w:val="0"/>
          <w:sz w:val="28"/>
          <w:szCs w:val="28"/>
        </w:rPr>
        <w:t>Материков Т.Ф.:</w:t>
      </w:r>
    </w:p>
    <w:p w14:paraId="103D5F50" w14:textId="5A4D12FE" w:rsidR="0038029E" w:rsidRDefault="0038029E" w:rsidP="005C3CD8">
      <w:pPr>
        <w:rPr>
          <w:b w:val="0"/>
          <w:sz w:val="28"/>
          <w:szCs w:val="28"/>
        </w:rPr>
      </w:pPr>
      <w:r>
        <w:rPr>
          <w:b w:val="0"/>
          <w:sz w:val="28"/>
          <w:szCs w:val="28"/>
        </w:rPr>
        <w:t>Предлагаю принять решение:</w:t>
      </w:r>
    </w:p>
    <w:p w14:paraId="59DE912F" w14:textId="16E13DF9" w:rsidR="0038029E" w:rsidRDefault="00BE501E" w:rsidP="00BE501E">
      <w:pPr>
        <w:rPr>
          <w:b w:val="0"/>
          <w:sz w:val="28"/>
          <w:szCs w:val="28"/>
        </w:rPr>
      </w:pPr>
      <w:r w:rsidRPr="00BE501E">
        <w:rPr>
          <w:b w:val="0"/>
          <w:sz w:val="28"/>
          <w:szCs w:val="28"/>
        </w:rPr>
        <w:t>1.</w:t>
      </w:r>
      <w:r>
        <w:rPr>
          <w:b w:val="0"/>
          <w:sz w:val="28"/>
          <w:szCs w:val="28"/>
        </w:rPr>
        <w:t xml:space="preserve"> </w:t>
      </w:r>
      <w:r w:rsidR="0038029E">
        <w:rPr>
          <w:b w:val="0"/>
          <w:sz w:val="28"/>
          <w:szCs w:val="28"/>
        </w:rPr>
        <w:t xml:space="preserve">Установить </w:t>
      </w:r>
      <w:r w:rsidR="0022499F">
        <w:rPr>
          <w:b w:val="0"/>
          <w:sz w:val="28"/>
          <w:szCs w:val="28"/>
        </w:rPr>
        <w:t>дорожные знаки</w:t>
      </w:r>
      <w:r w:rsidR="00A56C45">
        <w:rPr>
          <w:b w:val="0"/>
          <w:sz w:val="28"/>
          <w:szCs w:val="28"/>
        </w:rPr>
        <w:t xml:space="preserve"> «Дети»</w:t>
      </w:r>
      <w:r w:rsidR="0022499F">
        <w:rPr>
          <w:b w:val="0"/>
          <w:sz w:val="28"/>
          <w:szCs w:val="28"/>
        </w:rPr>
        <w:t xml:space="preserve"> при подъезде к </w:t>
      </w:r>
      <w:r w:rsidR="0022499F" w:rsidRPr="000E1603">
        <w:rPr>
          <w:b w:val="0"/>
          <w:sz w:val="28"/>
          <w:szCs w:val="28"/>
        </w:rPr>
        <w:t>МБОУ Гатчинская начальная общеобразовательная школа №5</w:t>
      </w:r>
      <w:r w:rsidR="00A56C45">
        <w:rPr>
          <w:b w:val="0"/>
          <w:sz w:val="28"/>
          <w:szCs w:val="28"/>
        </w:rPr>
        <w:t>.</w:t>
      </w:r>
    </w:p>
    <w:p w14:paraId="41A3805B" w14:textId="2FEE591F" w:rsidR="00BE501E" w:rsidRDefault="00BE501E" w:rsidP="00BE501E">
      <w:pPr>
        <w:rPr>
          <w:b w:val="0"/>
          <w:sz w:val="28"/>
          <w:szCs w:val="28"/>
        </w:rPr>
      </w:pPr>
      <w:r>
        <w:rPr>
          <w:b w:val="0"/>
          <w:sz w:val="28"/>
          <w:szCs w:val="28"/>
        </w:rPr>
        <w:t xml:space="preserve">2. </w:t>
      </w:r>
      <w:r w:rsidR="00AA1E45">
        <w:rPr>
          <w:b w:val="0"/>
          <w:sz w:val="28"/>
          <w:szCs w:val="28"/>
        </w:rPr>
        <w:t xml:space="preserve">В план на 2020 год включить оборудование пешеходных переходов в местах пересечения проезжих частей маршрутов движения детей школьного возраста вблизи </w:t>
      </w:r>
      <w:r w:rsidR="00AA1E45" w:rsidRPr="000E1603">
        <w:rPr>
          <w:b w:val="0"/>
          <w:sz w:val="28"/>
          <w:szCs w:val="28"/>
        </w:rPr>
        <w:t>МБОУ Гатчинская начальная общеобразовательная школа №5</w:t>
      </w:r>
      <w:r w:rsidR="00AA1E45">
        <w:rPr>
          <w:b w:val="0"/>
          <w:sz w:val="28"/>
          <w:szCs w:val="28"/>
        </w:rPr>
        <w:t>.</w:t>
      </w:r>
    </w:p>
    <w:p w14:paraId="0681E50F" w14:textId="1D015B9C" w:rsidR="0022499F" w:rsidRDefault="0022499F" w:rsidP="0038029E">
      <w:pPr>
        <w:rPr>
          <w:b w:val="0"/>
          <w:spacing w:val="2"/>
          <w:sz w:val="28"/>
          <w:szCs w:val="28"/>
        </w:rPr>
      </w:pPr>
      <w:r>
        <w:rPr>
          <w:b w:val="0"/>
          <w:sz w:val="28"/>
          <w:szCs w:val="28"/>
        </w:rPr>
        <w:t xml:space="preserve">2. </w:t>
      </w:r>
      <w:r>
        <w:rPr>
          <w:b w:val="0"/>
          <w:spacing w:val="2"/>
          <w:sz w:val="28"/>
          <w:szCs w:val="28"/>
        </w:rPr>
        <w:t>При получении проекта организации дорожного движения обратить внимание и в кратчайшие возможные сроки принять</w:t>
      </w:r>
      <w:r w:rsidR="00AA1E45">
        <w:rPr>
          <w:b w:val="0"/>
          <w:spacing w:val="2"/>
          <w:sz w:val="28"/>
          <w:szCs w:val="28"/>
        </w:rPr>
        <w:t xml:space="preserve"> </w:t>
      </w:r>
      <w:r>
        <w:rPr>
          <w:b w:val="0"/>
          <w:spacing w:val="2"/>
          <w:sz w:val="28"/>
          <w:szCs w:val="28"/>
        </w:rPr>
        <w:t xml:space="preserve">к действию рекомендованные </w:t>
      </w:r>
      <w:r w:rsidR="00AA1E45">
        <w:rPr>
          <w:b w:val="0"/>
          <w:spacing w:val="2"/>
          <w:sz w:val="28"/>
          <w:szCs w:val="28"/>
        </w:rPr>
        <w:t xml:space="preserve">иные </w:t>
      </w:r>
      <w:r>
        <w:rPr>
          <w:b w:val="0"/>
          <w:spacing w:val="2"/>
          <w:sz w:val="28"/>
          <w:szCs w:val="28"/>
        </w:rPr>
        <w:t xml:space="preserve">меры по обеспечению безопасности </w:t>
      </w:r>
      <w:r>
        <w:rPr>
          <w:b w:val="0"/>
          <w:sz w:val="28"/>
          <w:szCs w:val="28"/>
        </w:rPr>
        <w:t xml:space="preserve">при подъезде к </w:t>
      </w:r>
      <w:r w:rsidRPr="000E1603">
        <w:rPr>
          <w:b w:val="0"/>
          <w:sz w:val="28"/>
          <w:szCs w:val="28"/>
        </w:rPr>
        <w:t>МБОУ Гатчинская начальная общеобразовательная школа №5</w:t>
      </w:r>
      <w:r>
        <w:rPr>
          <w:b w:val="0"/>
          <w:sz w:val="28"/>
          <w:szCs w:val="28"/>
        </w:rPr>
        <w:t>. Необходимые мероприятия внести в план работ на 2020 год.</w:t>
      </w:r>
      <w:r>
        <w:rPr>
          <w:b w:val="0"/>
          <w:spacing w:val="2"/>
          <w:sz w:val="28"/>
          <w:szCs w:val="28"/>
        </w:rPr>
        <w:t xml:space="preserve"> Отв.: Супренок А.А.</w:t>
      </w:r>
    </w:p>
    <w:p w14:paraId="582442FE" w14:textId="6AD5DDA5" w:rsidR="00A56C45" w:rsidRDefault="00A56C45" w:rsidP="0038029E">
      <w:pPr>
        <w:rPr>
          <w:b w:val="0"/>
          <w:spacing w:val="2"/>
          <w:sz w:val="28"/>
          <w:szCs w:val="28"/>
        </w:rPr>
      </w:pPr>
      <w:r>
        <w:rPr>
          <w:b w:val="0"/>
          <w:spacing w:val="2"/>
          <w:sz w:val="28"/>
          <w:szCs w:val="28"/>
        </w:rPr>
        <w:t>Предложение принято большинством голосов.</w:t>
      </w:r>
    </w:p>
    <w:p w14:paraId="29A4FDD3" w14:textId="46F01FFD" w:rsidR="00A56C45" w:rsidRDefault="00A56C45" w:rsidP="0038029E">
      <w:pPr>
        <w:rPr>
          <w:b w:val="0"/>
          <w:spacing w:val="2"/>
          <w:sz w:val="28"/>
          <w:szCs w:val="28"/>
        </w:rPr>
      </w:pPr>
      <w:r>
        <w:rPr>
          <w:b w:val="0"/>
          <w:spacing w:val="2"/>
          <w:sz w:val="28"/>
          <w:szCs w:val="28"/>
        </w:rPr>
        <w:t>Решение:</w:t>
      </w:r>
    </w:p>
    <w:p w14:paraId="0DA9ABEF" w14:textId="04D6766F" w:rsidR="00A56C45" w:rsidRDefault="00A56C45" w:rsidP="00A56C45">
      <w:pPr>
        <w:rPr>
          <w:b w:val="0"/>
          <w:sz w:val="28"/>
          <w:szCs w:val="28"/>
        </w:rPr>
      </w:pPr>
      <w:r w:rsidRPr="00BE501E">
        <w:rPr>
          <w:b w:val="0"/>
          <w:sz w:val="28"/>
          <w:szCs w:val="28"/>
        </w:rPr>
        <w:t>1.</w:t>
      </w:r>
      <w:r>
        <w:rPr>
          <w:b w:val="0"/>
          <w:sz w:val="28"/>
          <w:szCs w:val="28"/>
        </w:rPr>
        <w:t xml:space="preserve"> Установить дорожные знаки «Дети» при подъезде к </w:t>
      </w:r>
      <w:r w:rsidRPr="000E1603">
        <w:rPr>
          <w:b w:val="0"/>
          <w:sz w:val="28"/>
          <w:szCs w:val="28"/>
        </w:rPr>
        <w:t>МБОУ Гатчинская начальная общеобразовательная школа №5</w:t>
      </w:r>
      <w:r>
        <w:rPr>
          <w:b w:val="0"/>
          <w:sz w:val="28"/>
          <w:szCs w:val="28"/>
        </w:rPr>
        <w:t xml:space="preserve">. Отв.: </w:t>
      </w:r>
      <w:proofErr w:type="spellStart"/>
      <w:r>
        <w:rPr>
          <w:b w:val="0"/>
          <w:sz w:val="28"/>
          <w:szCs w:val="28"/>
        </w:rPr>
        <w:t>Рящин</w:t>
      </w:r>
      <w:proofErr w:type="spellEnd"/>
      <w:r>
        <w:rPr>
          <w:b w:val="0"/>
          <w:sz w:val="28"/>
          <w:szCs w:val="28"/>
        </w:rPr>
        <w:t xml:space="preserve"> В.А. Срок: 25.12.2019.</w:t>
      </w:r>
    </w:p>
    <w:p w14:paraId="4135B8E1" w14:textId="77777777" w:rsidR="00A56C45" w:rsidRDefault="00A56C45" w:rsidP="00A56C45">
      <w:pPr>
        <w:rPr>
          <w:b w:val="0"/>
          <w:sz w:val="28"/>
          <w:szCs w:val="28"/>
        </w:rPr>
      </w:pPr>
      <w:r>
        <w:rPr>
          <w:b w:val="0"/>
          <w:sz w:val="28"/>
          <w:szCs w:val="28"/>
        </w:rPr>
        <w:t xml:space="preserve">2. В план на 2020 год включить оборудование пешеходных переходов в местах пересечения проезжих частей маршрутов движения детей школьного возраста вблизи </w:t>
      </w:r>
      <w:r w:rsidRPr="000E1603">
        <w:rPr>
          <w:b w:val="0"/>
          <w:sz w:val="28"/>
          <w:szCs w:val="28"/>
        </w:rPr>
        <w:t>МБОУ Гатчинская начальная общеобразовательная школа №5</w:t>
      </w:r>
      <w:r>
        <w:rPr>
          <w:b w:val="0"/>
          <w:sz w:val="28"/>
          <w:szCs w:val="28"/>
        </w:rPr>
        <w:t>. Отв.: Супренок А.А. Срок: 31.12.2019.</w:t>
      </w:r>
    </w:p>
    <w:p w14:paraId="45026D66" w14:textId="77777777" w:rsidR="00A56C45" w:rsidRDefault="00A56C45" w:rsidP="00A56C45">
      <w:pPr>
        <w:rPr>
          <w:b w:val="0"/>
          <w:spacing w:val="2"/>
          <w:sz w:val="28"/>
          <w:szCs w:val="28"/>
        </w:rPr>
      </w:pPr>
      <w:r>
        <w:rPr>
          <w:b w:val="0"/>
          <w:sz w:val="28"/>
          <w:szCs w:val="28"/>
        </w:rPr>
        <w:t xml:space="preserve">2. </w:t>
      </w:r>
      <w:r>
        <w:rPr>
          <w:b w:val="0"/>
          <w:spacing w:val="2"/>
          <w:sz w:val="28"/>
          <w:szCs w:val="28"/>
        </w:rPr>
        <w:t xml:space="preserve">При получении проекта организации дорожного движения обратить внимание и в кратчайшие возможные сроки принять к действию рекомендованные иные меры по обеспечению безопасности </w:t>
      </w:r>
      <w:r>
        <w:rPr>
          <w:b w:val="0"/>
          <w:sz w:val="28"/>
          <w:szCs w:val="28"/>
        </w:rPr>
        <w:t xml:space="preserve">при подъезде к </w:t>
      </w:r>
      <w:r w:rsidRPr="000E1603">
        <w:rPr>
          <w:b w:val="0"/>
          <w:sz w:val="28"/>
          <w:szCs w:val="28"/>
        </w:rPr>
        <w:t>МБОУ Гатчинская начальная общеобразовательная школа №5</w:t>
      </w:r>
      <w:r>
        <w:rPr>
          <w:b w:val="0"/>
          <w:sz w:val="28"/>
          <w:szCs w:val="28"/>
        </w:rPr>
        <w:t>. Необходимые мероприятия внести в план работ на 2020 год.</w:t>
      </w:r>
      <w:r>
        <w:rPr>
          <w:b w:val="0"/>
          <w:spacing w:val="2"/>
          <w:sz w:val="28"/>
          <w:szCs w:val="28"/>
        </w:rPr>
        <w:t xml:space="preserve"> Отв.: Супренок А.А.</w:t>
      </w:r>
    </w:p>
    <w:p w14:paraId="05080495" w14:textId="77777777" w:rsidR="00A56C45" w:rsidRDefault="00A56C45" w:rsidP="0038029E">
      <w:pPr>
        <w:rPr>
          <w:b w:val="0"/>
          <w:sz w:val="28"/>
          <w:szCs w:val="28"/>
        </w:rPr>
      </w:pPr>
    </w:p>
    <w:p w14:paraId="03793024" w14:textId="77777777" w:rsidR="0038029E" w:rsidRDefault="0038029E" w:rsidP="005C3CD8">
      <w:pPr>
        <w:rPr>
          <w:b w:val="0"/>
          <w:sz w:val="28"/>
          <w:szCs w:val="28"/>
        </w:rPr>
      </w:pPr>
    </w:p>
    <w:p w14:paraId="4C0929C1" w14:textId="306915A2" w:rsidR="005A4263" w:rsidRPr="0022499F" w:rsidRDefault="0022499F" w:rsidP="00BA56E8">
      <w:pPr>
        <w:pStyle w:val="a7"/>
        <w:jc w:val="both"/>
        <w:rPr>
          <w:rFonts w:ascii="Times New Roman" w:hAnsi="Times New Roman"/>
          <w:b/>
          <w:bCs/>
          <w:sz w:val="28"/>
          <w:szCs w:val="28"/>
          <w:lang w:val="ru-RU"/>
        </w:rPr>
      </w:pPr>
      <w:r w:rsidRPr="0022499F">
        <w:rPr>
          <w:rFonts w:ascii="Times New Roman" w:hAnsi="Times New Roman"/>
          <w:b/>
          <w:bCs/>
          <w:sz w:val="28"/>
          <w:szCs w:val="28"/>
          <w:lang w:val="ru-RU"/>
        </w:rPr>
        <w:t>4</w:t>
      </w:r>
      <w:r w:rsidR="005A4263" w:rsidRPr="0022499F">
        <w:rPr>
          <w:rFonts w:ascii="Times New Roman" w:hAnsi="Times New Roman"/>
          <w:b/>
          <w:bCs/>
          <w:sz w:val="28"/>
          <w:szCs w:val="28"/>
          <w:lang w:val="ru-RU"/>
        </w:rPr>
        <w:t xml:space="preserve">.8. Вопрос </w:t>
      </w:r>
      <w:r w:rsidRPr="0022499F">
        <w:rPr>
          <w:rFonts w:ascii="Times New Roman" w:hAnsi="Times New Roman"/>
          <w:b/>
          <w:bCs/>
          <w:sz w:val="28"/>
          <w:szCs w:val="28"/>
          <w:lang w:val="ru-RU"/>
        </w:rPr>
        <w:t xml:space="preserve">принятия мер по ликвидации возможности сквозного проезда по дворовой территории д.3 и 5 по </w:t>
      </w:r>
      <w:proofErr w:type="spellStart"/>
      <w:r w:rsidRPr="0022499F">
        <w:rPr>
          <w:rFonts w:ascii="Times New Roman" w:hAnsi="Times New Roman"/>
          <w:b/>
          <w:bCs/>
          <w:sz w:val="28"/>
          <w:szCs w:val="28"/>
          <w:lang w:val="ru-RU"/>
        </w:rPr>
        <w:t>ул.Гагарина</w:t>
      </w:r>
      <w:proofErr w:type="spellEnd"/>
      <w:r w:rsidRPr="0022499F">
        <w:rPr>
          <w:rFonts w:ascii="Times New Roman" w:hAnsi="Times New Roman"/>
          <w:b/>
          <w:bCs/>
          <w:sz w:val="28"/>
          <w:szCs w:val="28"/>
          <w:lang w:val="ru-RU"/>
        </w:rPr>
        <w:t xml:space="preserve"> г.Гатчина</w:t>
      </w:r>
      <w:r w:rsidR="005A4263" w:rsidRPr="0022499F">
        <w:rPr>
          <w:rFonts w:ascii="Times New Roman" w:hAnsi="Times New Roman"/>
          <w:b/>
          <w:bCs/>
          <w:sz w:val="28"/>
          <w:szCs w:val="28"/>
          <w:lang w:val="ru-RU"/>
        </w:rPr>
        <w:t xml:space="preserve">, обращение </w:t>
      </w:r>
      <w:r w:rsidRPr="0022499F">
        <w:rPr>
          <w:rFonts w:ascii="Times New Roman" w:hAnsi="Times New Roman"/>
          <w:b/>
          <w:bCs/>
          <w:sz w:val="28"/>
          <w:szCs w:val="28"/>
          <w:lang w:val="ru-RU"/>
        </w:rPr>
        <w:t>Рыжих И.А.</w:t>
      </w:r>
      <w:r w:rsidR="005A4263" w:rsidRPr="0022499F">
        <w:rPr>
          <w:rFonts w:ascii="Times New Roman" w:hAnsi="Times New Roman"/>
          <w:b/>
          <w:bCs/>
          <w:sz w:val="28"/>
          <w:szCs w:val="28"/>
          <w:lang w:val="ru-RU"/>
        </w:rPr>
        <w:t>,</w:t>
      </w:r>
    </w:p>
    <w:p w14:paraId="3E3D3629" w14:textId="77777777" w:rsidR="0022499F" w:rsidRDefault="0022499F" w:rsidP="0022499F">
      <w:pPr>
        <w:rPr>
          <w:b w:val="0"/>
          <w:sz w:val="28"/>
          <w:szCs w:val="28"/>
        </w:rPr>
      </w:pPr>
      <w:r>
        <w:rPr>
          <w:b w:val="0"/>
          <w:sz w:val="28"/>
          <w:szCs w:val="28"/>
        </w:rPr>
        <w:t>Материков Т.Ф.:</w:t>
      </w:r>
    </w:p>
    <w:p w14:paraId="4D5397CA" w14:textId="77777777" w:rsidR="0022499F" w:rsidRDefault="0022499F" w:rsidP="0022499F">
      <w:pPr>
        <w:rPr>
          <w:b w:val="0"/>
          <w:sz w:val="28"/>
          <w:szCs w:val="28"/>
        </w:rPr>
      </w:pPr>
      <w:r>
        <w:rPr>
          <w:b w:val="0"/>
          <w:sz w:val="28"/>
          <w:szCs w:val="28"/>
        </w:rPr>
        <w:t>Согласно ст.36 Жилищного кодекса РФ и ст.16 Федерального закона № 189-ФЗ «О введении в действие ЖК РФ» земельный участок, на котором расположены многоквартирный дом и иные входящие в состав дома объекты недвижимого имущества, является общей долевой собственностью собственников помещений в многоквартирном доме.</w:t>
      </w:r>
    </w:p>
    <w:p w14:paraId="1AF2F282" w14:textId="3A801009" w:rsidR="0022499F" w:rsidRDefault="0022499F" w:rsidP="0022499F">
      <w:pPr>
        <w:rPr>
          <w:b w:val="0"/>
          <w:bCs/>
          <w:sz w:val="28"/>
          <w:szCs w:val="28"/>
        </w:rPr>
      </w:pPr>
      <w:r>
        <w:rPr>
          <w:b w:val="0"/>
          <w:sz w:val="28"/>
          <w:szCs w:val="28"/>
        </w:rPr>
        <w:lastRenderedPageBreak/>
        <w:t>Решение об установке и оборудованию технических средств организации дорожного движения, принимается общим собранием собственников помещений в многоквартирном доме.</w:t>
      </w:r>
    </w:p>
    <w:p w14:paraId="754E1BB2" w14:textId="77777777" w:rsidR="0022499F" w:rsidRDefault="0022499F" w:rsidP="0022499F">
      <w:pPr>
        <w:rPr>
          <w:b w:val="0"/>
          <w:bCs/>
          <w:sz w:val="28"/>
          <w:szCs w:val="28"/>
        </w:rPr>
      </w:pPr>
      <w:r w:rsidRPr="00B91173">
        <w:rPr>
          <w:b w:val="0"/>
          <w:bCs/>
          <w:sz w:val="28"/>
          <w:szCs w:val="28"/>
        </w:rPr>
        <w:t>Кузнецов Д.В.:</w:t>
      </w:r>
    </w:p>
    <w:p w14:paraId="50897DE4" w14:textId="77777777" w:rsidR="0022499F" w:rsidRPr="00B91173" w:rsidRDefault="0022499F" w:rsidP="0022499F">
      <w:pPr>
        <w:rPr>
          <w:b w:val="0"/>
          <w:bCs/>
          <w:sz w:val="28"/>
          <w:szCs w:val="28"/>
        </w:rPr>
      </w:pPr>
      <w:r>
        <w:rPr>
          <w:b w:val="0"/>
          <w:sz w:val="28"/>
          <w:szCs w:val="28"/>
        </w:rPr>
        <w:t>В соответствии с разделом 17 ПДД определены правила движения в жилых зонах в том числе запрещено сквозное движение механических транспортных средств, пунктом 17.4 указанного раздела дворовая территория, расположенная во дворе многоквартирных домов приравнена к жилой зоне, и на ней действуют аналогичные требования ПДД.</w:t>
      </w:r>
    </w:p>
    <w:p w14:paraId="45AF61FA" w14:textId="77777777" w:rsidR="0022499F" w:rsidRDefault="0022499F" w:rsidP="0022499F">
      <w:pPr>
        <w:pStyle w:val="1"/>
        <w:shd w:val="clear" w:color="auto" w:fill="FFFFFF"/>
        <w:spacing w:before="0" w:beforeAutospacing="0" w:after="0" w:afterAutospacing="0"/>
        <w:jc w:val="both"/>
        <w:textAlignment w:val="baseline"/>
        <w:rPr>
          <w:b w:val="0"/>
          <w:spacing w:val="2"/>
          <w:sz w:val="28"/>
          <w:szCs w:val="28"/>
        </w:rPr>
      </w:pPr>
      <w:r w:rsidRPr="00B91173">
        <w:rPr>
          <w:b w:val="0"/>
          <w:spacing w:val="2"/>
          <w:sz w:val="28"/>
          <w:szCs w:val="28"/>
        </w:rP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запрещает размещение посторонних предметов, в том числе железобетонных блоков</w:t>
      </w:r>
      <w:r>
        <w:rPr>
          <w:b w:val="0"/>
          <w:spacing w:val="2"/>
          <w:sz w:val="28"/>
          <w:szCs w:val="28"/>
        </w:rPr>
        <w:t xml:space="preserve"> и иных заграждений</w:t>
      </w:r>
      <w:r w:rsidRPr="00B91173">
        <w:rPr>
          <w:b w:val="0"/>
          <w:spacing w:val="2"/>
          <w:sz w:val="28"/>
          <w:szCs w:val="28"/>
        </w:rPr>
        <w:t>, на проезжей части.</w:t>
      </w:r>
    </w:p>
    <w:p w14:paraId="744E9EF7" w14:textId="77777777" w:rsidR="0022499F" w:rsidRPr="00B91173" w:rsidRDefault="0022499F" w:rsidP="0022499F">
      <w:pPr>
        <w:pStyle w:val="1"/>
        <w:shd w:val="clear" w:color="auto" w:fill="FFFFFF"/>
        <w:spacing w:before="0" w:beforeAutospacing="0" w:after="0" w:afterAutospacing="0"/>
        <w:jc w:val="both"/>
        <w:textAlignment w:val="baseline"/>
        <w:rPr>
          <w:b w:val="0"/>
          <w:sz w:val="28"/>
          <w:szCs w:val="28"/>
        </w:rPr>
      </w:pPr>
      <w:r w:rsidRPr="00DB5261">
        <w:rPr>
          <w:b w:val="0"/>
          <w:sz w:val="28"/>
          <w:szCs w:val="28"/>
        </w:rPr>
        <w:t xml:space="preserve">В случае выявления нарушений правил дорожного движения </w:t>
      </w:r>
      <w:r>
        <w:rPr>
          <w:b w:val="0"/>
          <w:sz w:val="28"/>
          <w:szCs w:val="28"/>
        </w:rPr>
        <w:t>любой гражданин</w:t>
      </w:r>
      <w:r w:rsidRPr="00DB5261">
        <w:rPr>
          <w:b w:val="0"/>
          <w:sz w:val="28"/>
          <w:szCs w:val="28"/>
        </w:rPr>
        <w:t xml:space="preserve"> вправе сообщить в органы ГИБДД о данном факте</w:t>
      </w:r>
      <w:r>
        <w:rPr>
          <w:b w:val="0"/>
          <w:sz w:val="28"/>
          <w:szCs w:val="28"/>
        </w:rPr>
        <w:t>,</w:t>
      </w:r>
      <w:r w:rsidRPr="00DB5261">
        <w:rPr>
          <w:b w:val="0"/>
          <w:sz w:val="28"/>
          <w:szCs w:val="28"/>
        </w:rPr>
        <w:t xml:space="preserve"> подав заявление по почте, при личном посещении отдела ГИБДД</w:t>
      </w:r>
      <w:r>
        <w:rPr>
          <w:b w:val="0"/>
          <w:sz w:val="28"/>
          <w:szCs w:val="28"/>
        </w:rPr>
        <w:t>,</w:t>
      </w:r>
      <w:r w:rsidRPr="00DB5261">
        <w:rPr>
          <w:b w:val="0"/>
          <w:sz w:val="28"/>
          <w:szCs w:val="28"/>
        </w:rPr>
        <w:t xml:space="preserve"> либо заполнив форму обращения на официальном сайте Госавтоинспекции</w:t>
      </w:r>
      <w:r>
        <w:rPr>
          <w:b w:val="0"/>
          <w:sz w:val="28"/>
          <w:szCs w:val="28"/>
        </w:rPr>
        <w:t>.</w:t>
      </w:r>
    </w:p>
    <w:p w14:paraId="07356032" w14:textId="77777777" w:rsidR="0022499F" w:rsidRDefault="0022499F" w:rsidP="0022499F">
      <w:pPr>
        <w:rPr>
          <w:b w:val="0"/>
          <w:bCs/>
          <w:sz w:val="28"/>
          <w:szCs w:val="28"/>
        </w:rPr>
      </w:pPr>
      <w:r>
        <w:rPr>
          <w:b w:val="0"/>
          <w:bCs/>
          <w:sz w:val="28"/>
          <w:szCs w:val="28"/>
        </w:rPr>
        <w:t>Материков Т.Ф.:</w:t>
      </w:r>
    </w:p>
    <w:p w14:paraId="25B81863" w14:textId="77777777" w:rsidR="0022499F" w:rsidRDefault="0022499F" w:rsidP="0022499F">
      <w:pPr>
        <w:rPr>
          <w:b w:val="0"/>
          <w:bCs/>
          <w:sz w:val="28"/>
          <w:szCs w:val="28"/>
        </w:rPr>
      </w:pPr>
      <w:r>
        <w:rPr>
          <w:b w:val="0"/>
          <w:bCs/>
          <w:sz w:val="28"/>
          <w:szCs w:val="28"/>
        </w:rPr>
        <w:t>Предлагаю принять решение:</w:t>
      </w:r>
    </w:p>
    <w:p w14:paraId="228C469D" w14:textId="5DF3FD56" w:rsidR="0022499F" w:rsidRPr="00F233D9" w:rsidRDefault="0022499F" w:rsidP="0022499F">
      <w:pPr>
        <w:rPr>
          <w:b w:val="0"/>
          <w:bCs/>
          <w:sz w:val="28"/>
          <w:szCs w:val="28"/>
        </w:rPr>
      </w:pPr>
      <w:r>
        <w:rPr>
          <w:b w:val="0"/>
          <w:bCs/>
          <w:sz w:val="28"/>
          <w:szCs w:val="28"/>
        </w:rPr>
        <w:t xml:space="preserve">В установке каких-либо заграждений для ликвидации возможности сквозного проезда </w:t>
      </w:r>
      <w:r w:rsidRPr="0022499F">
        <w:rPr>
          <w:b w:val="0"/>
          <w:bCs/>
          <w:sz w:val="28"/>
          <w:szCs w:val="28"/>
        </w:rPr>
        <w:t xml:space="preserve">по дворовой территории д.3 и 5 по </w:t>
      </w:r>
      <w:proofErr w:type="spellStart"/>
      <w:r w:rsidRPr="0022499F">
        <w:rPr>
          <w:b w:val="0"/>
          <w:bCs/>
          <w:sz w:val="28"/>
          <w:szCs w:val="28"/>
        </w:rPr>
        <w:t>ул.Гагарина</w:t>
      </w:r>
      <w:proofErr w:type="spellEnd"/>
      <w:r>
        <w:rPr>
          <w:b w:val="0"/>
          <w:bCs/>
          <w:sz w:val="28"/>
          <w:szCs w:val="28"/>
        </w:rPr>
        <w:t xml:space="preserve"> отказать.  </w:t>
      </w:r>
    </w:p>
    <w:p w14:paraId="7A7DB4CC" w14:textId="77777777" w:rsidR="0022499F" w:rsidRDefault="0022499F" w:rsidP="0022499F">
      <w:pPr>
        <w:rPr>
          <w:b w:val="0"/>
          <w:bCs/>
          <w:sz w:val="28"/>
          <w:szCs w:val="28"/>
        </w:rPr>
      </w:pPr>
      <w:r>
        <w:rPr>
          <w:b w:val="0"/>
          <w:bCs/>
          <w:sz w:val="28"/>
          <w:szCs w:val="28"/>
        </w:rPr>
        <w:t>Предложение принято единогласно.</w:t>
      </w:r>
    </w:p>
    <w:p w14:paraId="438DE60D" w14:textId="77777777" w:rsidR="0022499F" w:rsidRDefault="0022499F" w:rsidP="0022499F">
      <w:pPr>
        <w:rPr>
          <w:b w:val="0"/>
          <w:bCs/>
          <w:sz w:val="28"/>
          <w:szCs w:val="28"/>
        </w:rPr>
      </w:pPr>
      <w:r>
        <w:rPr>
          <w:b w:val="0"/>
          <w:bCs/>
          <w:sz w:val="28"/>
          <w:szCs w:val="28"/>
        </w:rPr>
        <w:t>Решение:</w:t>
      </w:r>
    </w:p>
    <w:p w14:paraId="35BF68F3" w14:textId="744AC4CD" w:rsidR="0022499F" w:rsidRDefault="0022499F" w:rsidP="0022499F">
      <w:pPr>
        <w:rPr>
          <w:b w:val="0"/>
          <w:bCs/>
          <w:sz w:val="28"/>
          <w:szCs w:val="28"/>
        </w:rPr>
      </w:pPr>
      <w:r>
        <w:rPr>
          <w:b w:val="0"/>
          <w:bCs/>
          <w:sz w:val="28"/>
          <w:szCs w:val="28"/>
        </w:rPr>
        <w:t xml:space="preserve">В установке каких-либо заграждений для ликвидации возможности сквозного проезда </w:t>
      </w:r>
      <w:r w:rsidRPr="0022499F">
        <w:rPr>
          <w:b w:val="0"/>
          <w:bCs/>
          <w:sz w:val="28"/>
          <w:szCs w:val="28"/>
        </w:rPr>
        <w:t xml:space="preserve">по дворовой территории д.3 и 5 по </w:t>
      </w:r>
      <w:proofErr w:type="spellStart"/>
      <w:r w:rsidRPr="0022499F">
        <w:rPr>
          <w:b w:val="0"/>
          <w:bCs/>
          <w:sz w:val="28"/>
          <w:szCs w:val="28"/>
        </w:rPr>
        <w:t>ул.Гагарина</w:t>
      </w:r>
      <w:proofErr w:type="spellEnd"/>
      <w:r>
        <w:rPr>
          <w:b w:val="0"/>
          <w:bCs/>
          <w:sz w:val="28"/>
          <w:szCs w:val="28"/>
        </w:rPr>
        <w:t xml:space="preserve"> отказать.</w:t>
      </w:r>
    </w:p>
    <w:p w14:paraId="0F189C9F" w14:textId="77777777" w:rsidR="0022499F" w:rsidRDefault="0022499F" w:rsidP="007546E6">
      <w:pPr>
        <w:rPr>
          <w:b w:val="0"/>
          <w:sz w:val="28"/>
          <w:szCs w:val="28"/>
        </w:rPr>
      </w:pPr>
    </w:p>
    <w:p w14:paraId="10007B8B" w14:textId="2FDFAF4E" w:rsidR="005A4263" w:rsidRPr="0022499F" w:rsidRDefault="0022499F" w:rsidP="00810A16">
      <w:pPr>
        <w:rPr>
          <w:bCs/>
          <w:sz w:val="28"/>
          <w:szCs w:val="28"/>
        </w:rPr>
      </w:pPr>
      <w:r w:rsidRPr="0022499F">
        <w:rPr>
          <w:bCs/>
          <w:sz w:val="28"/>
          <w:szCs w:val="28"/>
        </w:rPr>
        <w:t>4</w:t>
      </w:r>
      <w:r w:rsidR="005A4263" w:rsidRPr="0022499F">
        <w:rPr>
          <w:bCs/>
          <w:sz w:val="28"/>
          <w:szCs w:val="28"/>
        </w:rPr>
        <w:t xml:space="preserve">.9. Вопрос </w:t>
      </w:r>
      <w:r w:rsidRPr="0022499F">
        <w:rPr>
          <w:sz w:val="28"/>
          <w:szCs w:val="28"/>
        </w:rPr>
        <w:t xml:space="preserve">об оборудовании искусственных неровностей на </w:t>
      </w:r>
      <w:proofErr w:type="spellStart"/>
      <w:r w:rsidRPr="0022499F">
        <w:rPr>
          <w:sz w:val="28"/>
          <w:szCs w:val="28"/>
        </w:rPr>
        <w:t>Корпиковском</w:t>
      </w:r>
      <w:proofErr w:type="spellEnd"/>
      <w:r w:rsidRPr="0022499F">
        <w:rPr>
          <w:sz w:val="28"/>
          <w:szCs w:val="28"/>
        </w:rPr>
        <w:t xml:space="preserve"> шоссе г.Гатчина в районе остановки общественного транспорта</w:t>
      </w:r>
      <w:r>
        <w:rPr>
          <w:sz w:val="28"/>
          <w:szCs w:val="28"/>
        </w:rPr>
        <w:t>,</w:t>
      </w:r>
      <w:r w:rsidRPr="0022499F">
        <w:rPr>
          <w:sz w:val="28"/>
          <w:szCs w:val="28"/>
        </w:rPr>
        <w:t xml:space="preserve"> расположенной возле д.49 по указанному шоссе</w:t>
      </w:r>
      <w:r w:rsidR="005A4263" w:rsidRPr="0022499F">
        <w:rPr>
          <w:bCs/>
          <w:sz w:val="28"/>
          <w:szCs w:val="28"/>
        </w:rPr>
        <w:t xml:space="preserve">, обращение </w:t>
      </w:r>
      <w:r w:rsidRPr="0022499F">
        <w:rPr>
          <w:sz w:val="28"/>
          <w:szCs w:val="28"/>
        </w:rPr>
        <w:t>Никифоровой С.</w:t>
      </w:r>
      <w:r w:rsidR="005A4263" w:rsidRPr="0022499F">
        <w:rPr>
          <w:bCs/>
          <w:sz w:val="28"/>
          <w:szCs w:val="28"/>
        </w:rPr>
        <w:t>,</w:t>
      </w:r>
    </w:p>
    <w:p w14:paraId="7D904C2C" w14:textId="77777777" w:rsidR="005A4263" w:rsidRDefault="005A4263" w:rsidP="007546E6">
      <w:pPr>
        <w:rPr>
          <w:b w:val="0"/>
          <w:sz w:val="28"/>
          <w:szCs w:val="28"/>
        </w:rPr>
      </w:pPr>
      <w:r>
        <w:rPr>
          <w:b w:val="0"/>
          <w:sz w:val="28"/>
          <w:szCs w:val="28"/>
        </w:rPr>
        <w:t>Материков Т.Ф.:</w:t>
      </w:r>
    </w:p>
    <w:p w14:paraId="4C413357" w14:textId="31905764" w:rsidR="002B2D01" w:rsidRDefault="002B2D01" w:rsidP="007546E6">
      <w:pPr>
        <w:rPr>
          <w:b w:val="0"/>
          <w:sz w:val="28"/>
          <w:szCs w:val="28"/>
        </w:rPr>
      </w:pPr>
      <w:r>
        <w:rPr>
          <w:b w:val="0"/>
          <w:sz w:val="28"/>
          <w:szCs w:val="28"/>
        </w:rPr>
        <w:t>Необходимость устройства искусственных неровностей для снижения скоростного режима по указанной улице имеется.</w:t>
      </w:r>
    </w:p>
    <w:p w14:paraId="09755FCA" w14:textId="33D85BF4" w:rsidR="002B2D01" w:rsidRDefault="005520DF" w:rsidP="007546E6">
      <w:pPr>
        <w:rPr>
          <w:b w:val="0"/>
          <w:sz w:val="28"/>
          <w:szCs w:val="28"/>
        </w:rPr>
      </w:pPr>
      <w:r>
        <w:rPr>
          <w:b w:val="0"/>
          <w:sz w:val="28"/>
          <w:szCs w:val="28"/>
        </w:rPr>
        <w:t>Кузнецов Д.В.:</w:t>
      </w:r>
    </w:p>
    <w:p w14:paraId="0E4C6F25" w14:textId="1D5FA88A" w:rsidR="005520DF" w:rsidRDefault="005520DF" w:rsidP="007546E6">
      <w:pPr>
        <w:rPr>
          <w:b w:val="0"/>
          <w:spacing w:val="2"/>
          <w:sz w:val="28"/>
          <w:szCs w:val="28"/>
        </w:rPr>
      </w:pPr>
      <w:r>
        <w:rPr>
          <w:b w:val="0"/>
          <w:sz w:val="28"/>
          <w:szCs w:val="28"/>
        </w:rPr>
        <w:t>Разделом 6 ГОСТа 52605-2006. «Технические средства организации дорожного движения. Искусственные неровности. Общие технические требования. Правила применения» определены правила применения искусственных неровностей, в соответствии с которым и</w:t>
      </w:r>
      <w:r w:rsidRPr="00C97192">
        <w:rPr>
          <w:b w:val="0"/>
          <w:sz w:val="28"/>
          <w:szCs w:val="28"/>
        </w:rPr>
        <w:t xml:space="preserve">скусственные неровности </w:t>
      </w:r>
      <w:r w:rsidRPr="00C97192">
        <w:rPr>
          <w:b w:val="0"/>
          <w:spacing w:val="2"/>
          <w:sz w:val="28"/>
          <w:szCs w:val="28"/>
        </w:rPr>
        <w:t>допускается устраивать на основе анализа причин аварийности на конкретных участках дорог с учетом состава и интенсивности движения и доро</w:t>
      </w:r>
      <w:r>
        <w:rPr>
          <w:b w:val="0"/>
          <w:spacing w:val="2"/>
          <w:sz w:val="28"/>
          <w:szCs w:val="28"/>
        </w:rPr>
        <w:t>жных условий. Таким образом основания обустройства искусственных неровностей по указанной улице отсутствуют. Единственным возможным вариантом ограничения является установка дорожных знаков «Ограничение максимальной скорости» до 40 км/ч.</w:t>
      </w:r>
    </w:p>
    <w:p w14:paraId="79D17704" w14:textId="20996017" w:rsidR="005520DF" w:rsidRDefault="005520DF" w:rsidP="007546E6">
      <w:pPr>
        <w:rPr>
          <w:b w:val="0"/>
          <w:spacing w:val="2"/>
          <w:sz w:val="28"/>
          <w:szCs w:val="28"/>
        </w:rPr>
      </w:pPr>
      <w:r>
        <w:rPr>
          <w:b w:val="0"/>
          <w:spacing w:val="2"/>
          <w:sz w:val="28"/>
          <w:szCs w:val="28"/>
        </w:rPr>
        <w:t>Материков Т.Ф.:</w:t>
      </w:r>
    </w:p>
    <w:p w14:paraId="3708156B" w14:textId="5CCA07CE" w:rsidR="005520DF" w:rsidRDefault="005520DF" w:rsidP="007546E6">
      <w:pPr>
        <w:rPr>
          <w:b w:val="0"/>
          <w:spacing w:val="2"/>
          <w:sz w:val="28"/>
          <w:szCs w:val="28"/>
        </w:rPr>
      </w:pPr>
      <w:r>
        <w:rPr>
          <w:b w:val="0"/>
          <w:spacing w:val="2"/>
          <w:sz w:val="28"/>
          <w:szCs w:val="28"/>
        </w:rPr>
        <w:lastRenderedPageBreak/>
        <w:t>В таком случае предлагаю принять решение:</w:t>
      </w:r>
    </w:p>
    <w:p w14:paraId="4D9A5655" w14:textId="62BB1FA1" w:rsidR="005520DF" w:rsidRDefault="005520DF" w:rsidP="007546E6">
      <w:pPr>
        <w:rPr>
          <w:b w:val="0"/>
          <w:sz w:val="28"/>
          <w:szCs w:val="28"/>
        </w:rPr>
      </w:pPr>
      <w:r>
        <w:rPr>
          <w:b w:val="0"/>
          <w:spacing w:val="2"/>
          <w:sz w:val="28"/>
          <w:szCs w:val="28"/>
        </w:rPr>
        <w:t xml:space="preserve">Ограничить скорость движения транспорта по </w:t>
      </w:r>
      <w:proofErr w:type="spellStart"/>
      <w:r>
        <w:rPr>
          <w:b w:val="0"/>
          <w:spacing w:val="2"/>
          <w:sz w:val="28"/>
          <w:szCs w:val="28"/>
        </w:rPr>
        <w:t>Корпиковскому</w:t>
      </w:r>
      <w:proofErr w:type="spellEnd"/>
      <w:r>
        <w:rPr>
          <w:b w:val="0"/>
          <w:spacing w:val="2"/>
          <w:sz w:val="28"/>
          <w:szCs w:val="28"/>
        </w:rPr>
        <w:t xml:space="preserve"> шоссе до 40 км/ч путем установки дорожных знаков 3.24. «Ограничение максимальной скорости».</w:t>
      </w:r>
    </w:p>
    <w:p w14:paraId="192174EE" w14:textId="0D40B5B5" w:rsidR="002B2D01" w:rsidRDefault="002B2D01" w:rsidP="007546E6">
      <w:pPr>
        <w:rPr>
          <w:b w:val="0"/>
          <w:sz w:val="28"/>
          <w:szCs w:val="28"/>
        </w:rPr>
      </w:pPr>
      <w:r>
        <w:rPr>
          <w:b w:val="0"/>
          <w:sz w:val="28"/>
          <w:szCs w:val="28"/>
        </w:rPr>
        <w:t>Предложение принято большинством голосов.</w:t>
      </w:r>
    </w:p>
    <w:p w14:paraId="06878D57" w14:textId="292041C0" w:rsidR="00EC137B" w:rsidRDefault="00EC137B" w:rsidP="007546E6">
      <w:pPr>
        <w:rPr>
          <w:b w:val="0"/>
          <w:sz w:val="28"/>
          <w:szCs w:val="28"/>
        </w:rPr>
      </w:pPr>
      <w:r>
        <w:rPr>
          <w:b w:val="0"/>
          <w:sz w:val="28"/>
          <w:szCs w:val="28"/>
        </w:rPr>
        <w:t>Решение:</w:t>
      </w:r>
    </w:p>
    <w:p w14:paraId="55871B78" w14:textId="25013495" w:rsidR="00EC137B" w:rsidRDefault="005520DF" w:rsidP="007546E6">
      <w:pPr>
        <w:rPr>
          <w:b w:val="0"/>
          <w:sz w:val="28"/>
          <w:szCs w:val="28"/>
        </w:rPr>
      </w:pPr>
      <w:r>
        <w:rPr>
          <w:b w:val="0"/>
          <w:spacing w:val="2"/>
          <w:sz w:val="28"/>
          <w:szCs w:val="28"/>
        </w:rPr>
        <w:t xml:space="preserve">Ограничить скорость движения транспорта по </w:t>
      </w:r>
      <w:proofErr w:type="spellStart"/>
      <w:r>
        <w:rPr>
          <w:b w:val="0"/>
          <w:spacing w:val="2"/>
          <w:sz w:val="28"/>
          <w:szCs w:val="28"/>
        </w:rPr>
        <w:t>Корпиковскому</w:t>
      </w:r>
      <w:proofErr w:type="spellEnd"/>
      <w:r>
        <w:rPr>
          <w:b w:val="0"/>
          <w:spacing w:val="2"/>
          <w:sz w:val="28"/>
          <w:szCs w:val="28"/>
        </w:rPr>
        <w:t xml:space="preserve"> шоссе до 40 км/ч путем установки дорожных знаков 3.24. «Ограничение максимальной скорости».</w:t>
      </w:r>
      <w:r w:rsidR="00DC3772">
        <w:rPr>
          <w:b w:val="0"/>
          <w:sz w:val="28"/>
          <w:szCs w:val="28"/>
        </w:rPr>
        <w:t xml:space="preserve"> </w:t>
      </w:r>
      <w:proofErr w:type="spellStart"/>
      <w:r w:rsidR="00DC3772">
        <w:rPr>
          <w:b w:val="0"/>
          <w:sz w:val="28"/>
          <w:szCs w:val="28"/>
        </w:rPr>
        <w:t>Отв.Супренок</w:t>
      </w:r>
      <w:proofErr w:type="spellEnd"/>
      <w:r w:rsidR="00DC3772">
        <w:rPr>
          <w:b w:val="0"/>
          <w:sz w:val="28"/>
          <w:szCs w:val="28"/>
        </w:rPr>
        <w:t xml:space="preserve"> А.А. Срок: </w:t>
      </w:r>
      <w:r>
        <w:rPr>
          <w:b w:val="0"/>
          <w:sz w:val="28"/>
          <w:szCs w:val="28"/>
        </w:rPr>
        <w:t>По наступлению климатически возможных условий не позднее 15.05.2019</w:t>
      </w:r>
      <w:r w:rsidR="00DC3772">
        <w:rPr>
          <w:b w:val="0"/>
          <w:sz w:val="28"/>
          <w:szCs w:val="28"/>
        </w:rPr>
        <w:t>.</w:t>
      </w:r>
    </w:p>
    <w:p w14:paraId="6A58BD91" w14:textId="77777777" w:rsidR="002B2D01" w:rsidRDefault="002B2D01" w:rsidP="007546E6">
      <w:pPr>
        <w:rPr>
          <w:b w:val="0"/>
          <w:sz w:val="28"/>
          <w:szCs w:val="28"/>
        </w:rPr>
      </w:pPr>
    </w:p>
    <w:p w14:paraId="2D80F9A5" w14:textId="0E23388A" w:rsidR="005A4263" w:rsidRPr="00EC137B" w:rsidRDefault="00EC137B" w:rsidP="00171544">
      <w:pPr>
        <w:rPr>
          <w:bCs/>
          <w:sz w:val="28"/>
          <w:szCs w:val="28"/>
        </w:rPr>
      </w:pPr>
      <w:r w:rsidRPr="00EC137B">
        <w:rPr>
          <w:bCs/>
          <w:sz w:val="28"/>
          <w:szCs w:val="28"/>
        </w:rPr>
        <w:t>4</w:t>
      </w:r>
      <w:r w:rsidR="005A4263" w:rsidRPr="00EC137B">
        <w:rPr>
          <w:bCs/>
          <w:sz w:val="28"/>
          <w:szCs w:val="28"/>
        </w:rPr>
        <w:t xml:space="preserve">.10. Вопрос </w:t>
      </w:r>
      <w:r w:rsidRPr="00EC137B">
        <w:rPr>
          <w:sz w:val="28"/>
          <w:szCs w:val="28"/>
        </w:rPr>
        <w:t xml:space="preserve">о строительстве тротуара и оборудовании дополнительных пешеходных переходов в районе перекрестка ул.7-ой Армии и </w:t>
      </w:r>
      <w:proofErr w:type="spellStart"/>
      <w:r w:rsidRPr="00EC137B">
        <w:rPr>
          <w:sz w:val="28"/>
          <w:szCs w:val="28"/>
        </w:rPr>
        <w:t>ул.Волкова</w:t>
      </w:r>
      <w:proofErr w:type="spellEnd"/>
      <w:r w:rsidRPr="00EC137B">
        <w:rPr>
          <w:sz w:val="28"/>
          <w:szCs w:val="28"/>
        </w:rPr>
        <w:t xml:space="preserve"> г.Гатчина</w:t>
      </w:r>
      <w:r w:rsidR="005A4263" w:rsidRPr="00EC137B">
        <w:rPr>
          <w:bCs/>
          <w:sz w:val="28"/>
          <w:szCs w:val="28"/>
        </w:rPr>
        <w:t xml:space="preserve">, обращение </w:t>
      </w:r>
      <w:r w:rsidRPr="00EC137B">
        <w:rPr>
          <w:sz w:val="28"/>
          <w:szCs w:val="28"/>
        </w:rPr>
        <w:t>депутатов Совета депутатов МО «Город Гатчина» Григорьевой М.А. и Макаревич Ю.Н.</w:t>
      </w:r>
      <w:r w:rsidR="005A4263" w:rsidRPr="00EC137B">
        <w:rPr>
          <w:bCs/>
          <w:sz w:val="28"/>
          <w:szCs w:val="28"/>
        </w:rPr>
        <w:t>,</w:t>
      </w:r>
    </w:p>
    <w:p w14:paraId="30BE82D3" w14:textId="37D4F940" w:rsidR="00EC137B" w:rsidRDefault="00EC137B" w:rsidP="00171544">
      <w:pPr>
        <w:rPr>
          <w:b w:val="0"/>
          <w:bCs/>
          <w:sz w:val="28"/>
          <w:szCs w:val="28"/>
        </w:rPr>
      </w:pPr>
      <w:r>
        <w:rPr>
          <w:b w:val="0"/>
          <w:bCs/>
          <w:sz w:val="28"/>
          <w:szCs w:val="28"/>
        </w:rPr>
        <w:t>Коновалов Д.В.:</w:t>
      </w:r>
    </w:p>
    <w:p w14:paraId="033DE6BC" w14:textId="77777777" w:rsidR="00B96532" w:rsidRDefault="00EC137B" w:rsidP="00171544">
      <w:pPr>
        <w:rPr>
          <w:b w:val="0"/>
          <w:bCs/>
          <w:sz w:val="28"/>
          <w:szCs w:val="28"/>
        </w:rPr>
      </w:pPr>
      <w:r>
        <w:rPr>
          <w:b w:val="0"/>
          <w:bCs/>
          <w:sz w:val="28"/>
          <w:szCs w:val="28"/>
        </w:rPr>
        <w:t xml:space="preserve">Вдоль домов № 1 корп.1, №1 корп.2, №1 корп.3, №1 корп.4 по улице Волкова г.Гатчина </w:t>
      </w:r>
      <w:r w:rsidR="00B96532">
        <w:rPr>
          <w:b w:val="0"/>
          <w:bCs/>
          <w:sz w:val="28"/>
          <w:szCs w:val="28"/>
        </w:rPr>
        <w:t>тротуар имеется.</w:t>
      </w:r>
    </w:p>
    <w:p w14:paraId="47F5F2FA" w14:textId="35845505" w:rsidR="005A4263" w:rsidRDefault="005A4263" w:rsidP="00171544">
      <w:pPr>
        <w:rPr>
          <w:b w:val="0"/>
          <w:bCs/>
          <w:sz w:val="28"/>
          <w:szCs w:val="28"/>
        </w:rPr>
      </w:pPr>
      <w:r>
        <w:rPr>
          <w:b w:val="0"/>
          <w:bCs/>
          <w:sz w:val="28"/>
          <w:szCs w:val="28"/>
        </w:rPr>
        <w:t>Фараонова Е.Ю.:</w:t>
      </w:r>
    </w:p>
    <w:p w14:paraId="73637AE5" w14:textId="77777777" w:rsidR="00B96532" w:rsidRDefault="00B96532" w:rsidP="00171544">
      <w:pPr>
        <w:rPr>
          <w:b w:val="0"/>
          <w:bCs/>
          <w:sz w:val="28"/>
          <w:szCs w:val="28"/>
        </w:rPr>
      </w:pPr>
      <w:r>
        <w:rPr>
          <w:b w:val="0"/>
          <w:bCs/>
          <w:sz w:val="28"/>
          <w:szCs w:val="28"/>
        </w:rPr>
        <w:t xml:space="preserve">Необходимо обустроить пешеходный переход через </w:t>
      </w:r>
      <w:proofErr w:type="spellStart"/>
      <w:r>
        <w:rPr>
          <w:b w:val="0"/>
          <w:bCs/>
          <w:sz w:val="28"/>
          <w:szCs w:val="28"/>
        </w:rPr>
        <w:t>ул.Волкова</w:t>
      </w:r>
      <w:proofErr w:type="spellEnd"/>
      <w:r>
        <w:rPr>
          <w:b w:val="0"/>
          <w:bCs/>
          <w:sz w:val="28"/>
          <w:szCs w:val="28"/>
        </w:rPr>
        <w:t xml:space="preserve"> на перекрестке </w:t>
      </w:r>
      <w:proofErr w:type="spellStart"/>
      <w:r>
        <w:rPr>
          <w:b w:val="0"/>
          <w:bCs/>
          <w:sz w:val="28"/>
          <w:szCs w:val="28"/>
        </w:rPr>
        <w:t>ул.Волкова</w:t>
      </w:r>
      <w:proofErr w:type="spellEnd"/>
      <w:r>
        <w:rPr>
          <w:b w:val="0"/>
          <w:bCs/>
          <w:sz w:val="28"/>
          <w:szCs w:val="28"/>
        </w:rPr>
        <w:t xml:space="preserve"> и ул.7-й Армии.</w:t>
      </w:r>
    </w:p>
    <w:p w14:paraId="5B984439" w14:textId="77777777" w:rsidR="00B96532" w:rsidRDefault="00B96532" w:rsidP="00171544">
      <w:pPr>
        <w:rPr>
          <w:b w:val="0"/>
          <w:bCs/>
          <w:sz w:val="28"/>
          <w:szCs w:val="28"/>
        </w:rPr>
      </w:pPr>
      <w:r>
        <w:rPr>
          <w:b w:val="0"/>
          <w:bCs/>
          <w:sz w:val="28"/>
          <w:szCs w:val="28"/>
        </w:rPr>
        <w:t>Предлагаю принять решение:</w:t>
      </w:r>
    </w:p>
    <w:p w14:paraId="5F1482E4" w14:textId="678CE17E" w:rsidR="00B96532" w:rsidRDefault="00B96532" w:rsidP="00171544">
      <w:pPr>
        <w:rPr>
          <w:b w:val="0"/>
          <w:bCs/>
          <w:sz w:val="28"/>
          <w:szCs w:val="28"/>
        </w:rPr>
      </w:pPr>
      <w:r>
        <w:rPr>
          <w:b w:val="0"/>
          <w:bCs/>
          <w:sz w:val="28"/>
          <w:szCs w:val="28"/>
        </w:rPr>
        <w:t xml:space="preserve">Обустройство пешеходного перехода через </w:t>
      </w:r>
      <w:proofErr w:type="spellStart"/>
      <w:r>
        <w:rPr>
          <w:b w:val="0"/>
          <w:bCs/>
          <w:sz w:val="28"/>
          <w:szCs w:val="28"/>
        </w:rPr>
        <w:t>ул.Волкова</w:t>
      </w:r>
      <w:proofErr w:type="spellEnd"/>
      <w:r>
        <w:rPr>
          <w:b w:val="0"/>
          <w:bCs/>
          <w:sz w:val="28"/>
          <w:szCs w:val="28"/>
        </w:rPr>
        <w:t xml:space="preserve"> на перекрестке </w:t>
      </w:r>
      <w:proofErr w:type="spellStart"/>
      <w:r>
        <w:rPr>
          <w:b w:val="0"/>
          <w:bCs/>
          <w:sz w:val="28"/>
          <w:szCs w:val="28"/>
        </w:rPr>
        <w:t>ул.Волкова</w:t>
      </w:r>
      <w:proofErr w:type="spellEnd"/>
      <w:r>
        <w:rPr>
          <w:b w:val="0"/>
          <w:bCs/>
          <w:sz w:val="28"/>
          <w:szCs w:val="28"/>
        </w:rPr>
        <w:t xml:space="preserve"> и ул.7-й Армии включить в план работ на 2020 год.</w:t>
      </w:r>
    </w:p>
    <w:p w14:paraId="22B381C1" w14:textId="31EE997F" w:rsidR="00B96532" w:rsidRDefault="00B96532" w:rsidP="00171544">
      <w:pPr>
        <w:rPr>
          <w:b w:val="0"/>
          <w:bCs/>
          <w:sz w:val="28"/>
          <w:szCs w:val="28"/>
        </w:rPr>
      </w:pPr>
      <w:proofErr w:type="spellStart"/>
      <w:r>
        <w:rPr>
          <w:b w:val="0"/>
          <w:bCs/>
          <w:sz w:val="28"/>
          <w:szCs w:val="28"/>
        </w:rPr>
        <w:t>Прдложение</w:t>
      </w:r>
      <w:proofErr w:type="spellEnd"/>
      <w:r>
        <w:rPr>
          <w:b w:val="0"/>
          <w:bCs/>
          <w:sz w:val="28"/>
          <w:szCs w:val="28"/>
        </w:rPr>
        <w:t xml:space="preserve"> принято единогласно.</w:t>
      </w:r>
    </w:p>
    <w:p w14:paraId="298378ED" w14:textId="3A267D9A" w:rsidR="00B96532" w:rsidRDefault="00B96532" w:rsidP="00171544">
      <w:pPr>
        <w:rPr>
          <w:b w:val="0"/>
          <w:bCs/>
          <w:sz w:val="28"/>
          <w:szCs w:val="28"/>
        </w:rPr>
      </w:pPr>
      <w:r>
        <w:rPr>
          <w:b w:val="0"/>
          <w:bCs/>
          <w:sz w:val="28"/>
          <w:szCs w:val="28"/>
        </w:rPr>
        <w:t>Решение:</w:t>
      </w:r>
    </w:p>
    <w:p w14:paraId="71AD41D7" w14:textId="374D7E71" w:rsidR="00B96532" w:rsidRDefault="00B96532" w:rsidP="00171544">
      <w:pPr>
        <w:rPr>
          <w:b w:val="0"/>
          <w:bCs/>
          <w:sz w:val="28"/>
          <w:szCs w:val="28"/>
        </w:rPr>
      </w:pPr>
      <w:r>
        <w:rPr>
          <w:b w:val="0"/>
          <w:bCs/>
          <w:sz w:val="28"/>
          <w:szCs w:val="28"/>
        </w:rPr>
        <w:t xml:space="preserve">Обустройство пешеходного перехода через </w:t>
      </w:r>
      <w:proofErr w:type="spellStart"/>
      <w:r>
        <w:rPr>
          <w:b w:val="0"/>
          <w:bCs/>
          <w:sz w:val="28"/>
          <w:szCs w:val="28"/>
        </w:rPr>
        <w:t>ул.Волкова</w:t>
      </w:r>
      <w:proofErr w:type="spellEnd"/>
      <w:r>
        <w:rPr>
          <w:b w:val="0"/>
          <w:bCs/>
          <w:sz w:val="28"/>
          <w:szCs w:val="28"/>
        </w:rPr>
        <w:t xml:space="preserve"> на перекрестке </w:t>
      </w:r>
      <w:proofErr w:type="spellStart"/>
      <w:r>
        <w:rPr>
          <w:b w:val="0"/>
          <w:bCs/>
          <w:sz w:val="28"/>
          <w:szCs w:val="28"/>
        </w:rPr>
        <w:t>ул.Волкова</w:t>
      </w:r>
      <w:proofErr w:type="spellEnd"/>
      <w:r>
        <w:rPr>
          <w:b w:val="0"/>
          <w:bCs/>
          <w:sz w:val="28"/>
          <w:szCs w:val="28"/>
        </w:rPr>
        <w:t xml:space="preserve"> и ул.7-й Армии включить в план работ на 2020 год. Отв.: Супренок А.А.. Срок: 31.12.2019.</w:t>
      </w:r>
    </w:p>
    <w:p w14:paraId="035840F0" w14:textId="77777777" w:rsidR="005A4263" w:rsidRDefault="005A4263" w:rsidP="00171544">
      <w:pPr>
        <w:rPr>
          <w:b w:val="0"/>
          <w:bCs/>
          <w:sz w:val="28"/>
          <w:szCs w:val="28"/>
        </w:rPr>
      </w:pPr>
    </w:p>
    <w:p w14:paraId="6BBFD95A" w14:textId="69F810CF" w:rsidR="005A4263" w:rsidRPr="0020734A" w:rsidRDefault="00B96532" w:rsidP="0022109C">
      <w:pPr>
        <w:rPr>
          <w:sz w:val="28"/>
          <w:szCs w:val="28"/>
        </w:rPr>
      </w:pPr>
      <w:r w:rsidRPr="0020734A">
        <w:rPr>
          <w:sz w:val="28"/>
          <w:szCs w:val="28"/>
        </w:rPr>
        <w:t>4</w:t>
      </w:r>
      <w:r w:rsidR="005A4263" w:rsidRPr="0020734A">
        <w:rPr>
          <w:sz w:val="28"/>
          <w:szCs w:val="28"/>
        </w:rPr>
        <w:t xml:space="preserve">.11. Вопрос </w:t>
      </w:r>
      <w:r w:rsidR="0020734A" w:rsidRPr="0020734A">
        <w:rPr>
          <w:sz w:val="28"/>
          <w:szCs w:val="28"/>
        </w:rPr>
        <w:t xml:space="preserve">об установке дорожных знаков, информирующих о выезде на дорогу с односторонним движением по всей протяженности </w:t>
      </w:r>
      <w:proofErr w:type="spellStart"/>
      <w:r w:rsidR="0020734A" w:rsidRPr="0020734A">
        <w:rPr>
          <w:sz w:val="28"/>
          <w:szCs w:val="28"/>
        </w:rPr>
        <w:t>ул.Володарского</w:t>
      </w:r>
      <w:proofErr w:type="spellEnd"/>
      <w:r w:rsidR="0020734A" w:rsidRPr="0020734A">
        <w:rPr>
          <w:sz w:val="28"/>
          <w:szCs w:val="28"/>
        </w:rPr>
        <w:t xml:space="preserve"> г.Гатчина</w:t>
      </w:r>
      <w:r w:rsidR="005A4263" w:rsidRPr="0020734A">
        <w:rPr>
          <w:sz w:val="28"/>
          <w:szCs w:val="28"/>
        </w:rPr>
        <w:t xml:space="preserve">, обращение </w:t>
      </w:r>
      <w:r w:rsidR="0020734A" w:rsidRPr="0020734A">
        <w:rPr>
          <w:sz w:val="28"/>
          <w:szCs w:val="28"/>
        </w:rPr>
        <w:t>Васильева А.П.</w:t>
      </w:r>
    </w:p>
    <w:p w14:paraId="30D5A4E2" w14:textId="68CEBFBD" w:rsidR="0020734A" w:rsidRDefault="0020734A" w:rsidP="0022109C">
      <w:pPr>
        <w:rPr>
          <w:b w:val="0"/>
          <w:bCs/>
          <w:sz w:val="28"/>
          <w:szCs w:val="28"/>
        </w:rPr>
      </w:pPr>
      <w:r>
        <w:rPr>
          <w:b w:val="0"/>
          <w:bCs/>
          <w:sz w:val="28"/>
          <w:szCs w:val="28"/>
        </w:rPr>
        <w:t>Кузнецов Д.В.:</w:t>
      </w:r>
    </w:p>
    <w:p w14:paraId="05866112" w14:textId="77777777" w:rsidR="0020734A" w:rsidRDefault="0020734A" w:rsidP="0020734A">
      <w:pPr>
        <w:rPr>
          <w:b w:val="0"/>
          <w:sz w:val="28"/>
          <w:szCs w:val="28"/>
        </w:rPr>
      </w:pPr>
      <w:r w:rsidRPr="00142D91">
        <w:rPr>
          <w:b w:val="0"/>
          <w:sz w:val="28"/>
          <w:szCs w:val="28"/>
        </w:rPr>
        <w:t xml:space="preserve">При </w:t>
      </w:r>
      <w:r>
        <w:rPr>
          <w:b w:val="0"/>
          <w:sz w:val="28"/>
          <w:szCs w:val="28"/>
        </w:rPr>
        <w:t>выезде с дворовой территории на дорогу с односторонним движением в соответствии с требованием ГОСТ Р 52289 - 2004 должен быть установлен дорожный знак 5.7.1. «Выезд на дорогу с односторонним движением».</w:t>
      </w:r>
    </w:p>
    <w:p w14:paraId="5E9E99FD" w14:textId="0F46A112" w:rsidR="0020734A" w:rsidRDefault="0020734A" w:rsidP="0020734A">
      <w:pPr>
        <w:rPr>
          <w:b w:val="0"/>
          <w:bCs/>
          <w:sz w:val="28"/>
          <w:szCs w:val="28"/>
        </w:rPr>
      </w:pPr>
      <w:r>
        <w:rPr>
          <w:b w:val="0"/>
          <w:sz w:val="28"/>
          <w:szCs w:val="28"/>
        </w:rPr>
        <w:t>Фараонова Е.Ю.:</w:t>
      </w:r>
    </w:p>
    <w:p w14:paraId="290C0F28" w14:textId="77777777" w:rsidR="0020734A" w:rsidRDefault="0020734A" w:rsidP="0020734A">
      <w:pPr>
        <w:rPr>
          <w:b w:val="0"/>
          <w:sz w:val="28"/>
          <w:szCs w:val="28"/>
        </w:rPr>
      </w:pPr>
      <w:r>
        <w:rPr>
          <w:b w:val="0"/>
          <w:sz w:val="28"/>
          <w:szCs w:val="28"/>
        </w:rPr>
        <w:t>Предлагаю принять решение:</w:t>
      </w:r>
    </w:p>
    <w:p w14:paraId="4EAE497F" w14:textId="05A8E752" w:rsidR="0020734A" w:rsidRDefault="0020734A" w:rsidP="0020734A">
      <w:pPr>
        <w:rPr>
          <w:b w:val="0"/>
          <w:sz w:val="28"/>
          <w:szCs w:val="28"/>
        </w:rPr>
      </w:pPr>
      <w:r>
        <w:rPr>
          <w:b w:val="0"/>
          <w:sz w:val="28"/>
          <w:szCs w:val="28"/>
        </w:rPr>
        <w:t>1. Провести обследование по всей протяженности улицы Володарского г.Гатчина на предмет наличия указанных знаков на всех выездах с дворовых территорий.</w:t>
      </w:r>
    </w:p>
    <w:p w14:paraId="3FAD45BD" w14:textId="6D18021C" w:rsidR="0020734A" w:rsidRDefault="0020734A" w:rsidP="0020734A">
      <w:pPr>
        <w:rPr>
          <w:b w:val="0"/>
          <w:bCs/>
          <w:sz w:val="28"/>
          <w:szCs w:val="28"/>
        </w:rPr>
      </w:pPr>
      <w:r>
        <w:rPr>
          <w:b w:val="0"/>
          <w:sz w:val="28"/>
          <w:szCs w:val="28"/>
        </w:rPr>
        <w:t>2. В случае отсутствия знаков включить в план на 2020 год установку данных знаков на всех выездах с дворовых территорий на улицу Володарского г.Гатчина.</w:t>
      </w:r>
    </w:p>
    <w:p w14:paraId="5A14B37C" w14:textId="33625A59" w:rsidR="0020734A" w:rsidRDefault="0020734A" w:rsidP="0022109C">
      <w:pPr>
        <w:rPr>
          <w:b w:val="0"/>
          <w:bCs/>
          <w:sz w:val="28"/>
          <w:szCs w:val="28"/>
        </w:rPr>
      </w:pPr>
      <w:r>
        <w:rPr>
          <w:b w:val="0"/>
          <w:bCs/>
          <w:sz w:val="28"/>
          <w:szCs w:val="28"/>
        </w:rPr>
        <w:t>Предложение принято единогласно.</w:t>
      </w:r>
    </w:p>
    <w:p w14:paraId="5F30DF66" w14:textId="25693671" w:rsidR="0020734A" w:rsidRDefault="0020734A" w:rsidP="0022109C">
      <w:pPr>
        <w:rPr>
          <w:b w:val="0"/>
          <w:bCs/>
          <w:sz w:val="28"/>
          <w:szCs w:val="28"/>
        </w:rPr>
      </w:pPr>
      <w:r>
        <w:rPr>
          <w:b w:val="0"/>
          <w:bCs/>
          <w:sz w:val="28"/>
          <w:szCs w:val="28"/>
        </w:rPr>
        <w:lastRenderedPageBreak/>
        <w:t>Решение:</w:t>
      </w:r>
    </w:p>
    <w:p w14:paraId="4BB7476A" w14:textId="125C7289" w:rsidR="0020734A" w:rsidRDefault="0020734A" w:rsidP="0020734A">
      <w:pPr>
        <w:rPr>
          <w:b w:val="0"/>
          <w:sz w:val="28"/>
          <w:szCs w:val="28"/>
        </w:rPr>
      </w:pPr>
      <w:r>
        <w:rPr>
          <w:b w:val="0"/>
          <w:sz w:val="28"/>
          <w:szCs w:val="28"/>
        </w:rPr>
        <w:t>1. Провести обследование по всей протяженности улицы Володарского г.Гатчина на предмет наличия указанных знаков на всех выездах с дворовых территорий. Отв.: Супренок А.А.. Срок: 13.12.2019.</w:t>
      </w:r>
    </w:p>
    <w:p w14:paraId="513B8F10" w14:textId="2FE2F0B7" w:rsidR="0020734A" w:rsidRDefault="0020734A" w:rsidP="0020734A">
      <w:pPr>
        <w:rPr>
          <w:b w:val="0"/>
          <w:bCs/>
          <w:sz w:val="28"/>
          <w:szCs w:val="28"/>
        </w:rPr>
      </w:pPr>
      <w:r>
        <w:rPr>
          <w:b w:val="0"/>
          <w:sz w:val="28"/>
          <w:szCs w:val="28"/>
        </w:rPr>
        <w:t>2. В случае отсутствия знаков включить в план на 2020 год установку данных знаков на всех выездах с дворовых территорий на улицу Володарского г.Гатчина. Отв.: Супренок А.А.. Срок: 31.12.2019.</w:t>
      </w:r>
    </w:p>
    <w:p w14:paraId="217A588B" w14:textId="77777777" w:rsidR="005A4263" w:rsidRDefault="005A4263" w:rsidP="0022109C">
      <w:pPr>
        <w:rPr>
          <w:b w:val="0"/>
          <w:bCs/>
          <w:sz w:val="28"/>
          <w:szCs w:val="28"/>
        </w:rPr>
      </w:pPr>
    </w:p>
    <w:p w14:paraId="6DA39ADE" w14:textId="05411F90" w:rsidR="005A4263" w:rsidRPr="002503A5" w:rsidRDefault="0020734A" w:rsidP="00B4080B">
      <w:pPr>
        <w:rPr>
          <w:sz w:val="28"/>
          <w:szCs w:val="28"/>
        </w:rPr>
      </w:pPr>
      <w:r w:rsidRPr="002503A5">
        <w:rPr>
          <w:sz w:val="28"/>
          <w:szCs w:val="28"/>
        </w:rPr>
        <w:t>4</w:t>
      </w:r>
      <w:r w:rsidR="005A4263" w:rsidRPr="002503A5">
        <w:rPr>
          <w:sz w:val="28"/>
          <w:szCs w:val="28"/>
        </w:rPr>
        <w:t xml:space="preserve">.12. Вопрос </w:t>
      </w:r>
      <w:r w:rsidRPr="002503A5">
        <w:rPr>
          <w:sz w:val="28"/>
          <w:szCs w:val="28"/>
        </w:rPr>
        <w:t xml:space="preserve">об оборудовании остановки общественного транспорта расположенной возле д.2 по </w:t>
      </w:r>
      <w:proofErr w:type="spellStart"/>
      <w:r w:rsidRPr="002503A5">
        <w:rPr>
          <w:sz w:val="28"/>
          <w:szCs w:val="28"/>
        </w:rPr>
        <w:t>ул.Хохлова</w:t>
      </w:r>
      <w:proofErr w:type="spellEnd"/>
      <w:r w:rsidRPr="002503A5">
        <w:rPr>
          <w:sz w:val="28"/>
          <w:szCs w:val="28"/>
        </w:rPr>
        <w:t xml:space="preserve"> г.Гатчина</w:t>
      </w:r>
      <w:r w:rsidR="005A4263" w:rsidRPr="002503A5">
        <w:rPr>
          <w:sz w:val="28"/>
          <w:szCs w:val="28"/>
        </w:rPr>
        <w:t xml:space="preserve">, обращение </w:t>
      </w:r>
      <w:r w:rsidR="002503A5" w:rsidRPr="002503A5">
        <w:rPr>
          <w:sz w:val="28"/>
          <w:szCs w:val="28"/>
        </w:rPr>
        <w:t xml:space="preserve">депутата Совета депутатов МО «Город Гатчина» </w:t>
      </w:r>
      <w:proofErr w:type="spellStart"/>
      <w:r w:rsidR="002503A5" w:rsidRPr="002503A5">
        <w:rPr>
          <w:sz w:val="28"/>
          <w:szCs w:val="28"/>
        </w:rPr>
        <w:t>Суралевой</w:t>
      </w:r>
      <w:proofErr w:type="spellEnd"/>
      <w:r w:rsidR="002503A5" w:rsidRPr="002503A5">
        <w:rPr>
          <w:sz w:val="28"/>
          <w:szCs w:val="28"/>
        </w:rPr>
        <w:t xml:space="preserve"> Е.И.</w:t>
      </w:r>
      <w:r w:rsidR="005A4263" w:rsidRPr="002503A5">
        <w:rPr>
          <w:sz w:val="28"/>
          <w:szCs w:val="28"/>
        </w:rPr>
        <w:t>.</w:t>
      </w:r>
    </w:p>
    <w:p w14:paraId="1FD790E6" w14:textId="5C88A00C" w:rsidR="002503A5" w:rsidRDefault="002503A5" w:rsidP="00B4080B">
      <w:pPr>
        <w:rPr>
          <w:b w:val="0"/>
          <w:bCs/>
          <w:sz w:val="28"/>
          <w:szCs w:val="28"/>
        </w:rPr>
      </w:pPr>
      <w:r>
        <w:rPr>
          <w:b w:val="0"/>
          <w:bCs/>
          <w:sz w:val="28"/>
          <w:szCs w:val="28"/>
        </w:rPr>
        <w:t>Фараонова Е.Ю.:</w:t>
      </w:r>
    </w:p>
    <w:p w14:paraId="0070E4A0" w14:textId="0E83858B" w:rsidR="002503A5" w:rsidRDefault="002503A5" w:rsidP="00B4080B">
      <w:pPr>
        <w:rPr>
          <w:b w:val="0"/>
          <w:bCs/>
          <w:sz w:val="28"/>
          <w:szCs w:val="28"/>
        </w:rPr>
      </w:pPr>
      <w:r>
        <w:rPr>
          <w:b w:val="0"/>
          <w:bCs/>
          <w:sz w:val="28"/>
          <w:szCs w:val="28"/>
        </w:rPr>
        <w:t xml:space="preserve">Необходимость восстановления остановок общественного транспорта имеется, так как в указанном месте общественный транспорт осуществляет посадку и высадку пассажиров. Полагаю необходимым комитету по строительству совместно с комитетом градостроительства и архитектуры провести обследование участка на месте соединения </w:t>
      </w:r>
      <w:proofErr w:type="spellStart"/>
      <w:r>
        <w:rPr>
          <w:b w:val="0"/>
          <w:bCs/>
          <w:sz w:val="28"/>
          <w:szCs w:val="28"/>
        </w:rPr>
        <w:t>ул.Хохлова</w:t>
      </w:r>
      <w:proofErr w:type="spellEnd"/>
      <w:r>
        <w:rPr>
          <w:b w:val="0"/>
          <w:bCs/>
          <w:sz w:val="28"/>
          <w:szCs w:val="28"/>
        </w:rPr>
        <w:t xml:space="preserve"> и </w:t>
      </w:r>
      <w:proofErr w:type="spellStart"/>
      <w:r>
        <w:rPr>
          <w:b w:val="0"/>
          <w:bCs/>
          <w:sz w:val="28"/>
          <w:szCs w:val="28"/>
        </w:rPr>
        <w:t>ул.Коли</w:t>
      </w:r>
      <w:proofErr w:type="spellEnd"/>
      <w:r>
        <w:rPr>
          <w:b w:val="0"/>
          <w:bCs/>
          <w:sz w:val="28"/>
          <w:szCs w:val="28"/>
        </w:rPr>
        <w:t xml:space="preserve"> </w:t>
      </w:r>
      <w:proofErr w:type="spellStart"/>
      <w:r>
        <w:rPr>
          <w:b w:val="0"/>
          <w:bCs/>
          <w:sz w:val="28"/>
          <w:szCs w:val="28"/>
        </w:rPr>
        <w:t>Подрядчикова</w:t>
      </w:r>
      <w:proofErr w:type="spellEnd"/>
      <w:r>
        <w:rPr>
          <w:b w:val="0"/>
          <w:bCs/>
          <w:sz w:val="28"/>
          <w:szCs w:val="28"/>
        </w:rPr>
        <w:t xml:space="preserve"> г.Гатчина перед домом №2 по </w:t>
      </w:r>
      <w:proofErr w:type="spellStart"/>
      <w:r>
        <w:rPr>
          <w:b w:val="0"/>
          <w:bCs/>
          <w:sz w:val="28"/>
          <w:szCs w:val="28"/>
        </w:rPr>
        <w:t>ул.Хохлова</w:t>
      </w:r>
      <w:proofErr w:type="spellEnd"/>
      <w:r>
        <w:rPr>
          <w:b w:val="0"/>
          <w:bCs/>
          <w:sz w:val="28"/>
          <w:szCs w:val="28"/>
        </w:rPr>
        <w:t xml:space="preserve"> на предмет возможности строительства остановок общественного транспорта с учетом необходимости подъезда грузовых автомобилей </w:t>
      </w:r>
      <w:r w:rsidR="00244CCA">
        <w:rPr>
          <w:b w:val="0"/>
          <w:bCs/>
          <w:sz w:val="28"/>
          <w:szCs w:val="28"/>
        </w:rPr>
        <w:t>к магазину Магнит.</w:t>
      </w:r>
    </w:p>
    <w:p w14:paraId="66A6E69B" w14:textId="7E32E390" w:rsidR="00244CCA" w:rsidRDefault="00244CCA" w:rsidP="00B4080B">
      <w:pPr>
        <w:rPr>
          <w:b w:val="0"/>
          <w:bCs/>
          <w:sz w:val="28"/>
          <w:szCs w:val="28"/>
        </w:rPr>
      </w:pPr>
      <w:r>
        <w:rPr>
          <w:b w:val="0"/>
          <w:bCs/>
          <w:sz w:val="28"/>
          <w:szCs w:val="28"/>
        </w:rPr>
        <w:t>Предлагаю принять решение:</w:t>
      </w:r>
    </w:p>
    <w:p w14:paraId="01510753" w14:textId="5B062F44" w:rsidR="00244CCA" w:rsidRDefault="00244CCA" w:rsidP="00244CCA">
      <w:pPr>
        <w:rPr>
          <w:b w:val="0"/>
          <w:bCs/>
          <w:sz w:val="28"/>
          <w:szCs w:val="28"/>
        </w:rPr>
      </w:pPr>
      <w:r w:rsidRPr="00244CCA">
        <w:rPr>
          <w:b w:val="0"/>
          <w:bCs/>
          <w:sz w:val="28"/>
          <w:szCs w:val="28"/>
        </w:rPr>
        <w:t>1.</w:t>
      </w:r>
      <w:r>
        <w:rPr>
          <w:b w:val="0"/>
          <w:bCs/>
          <w:sz w:val="28"/>
          <w:szCs w:val="28"/>
        </w:rPr>
        <w:t xml:space="preserve"> Комитету по строительству совместно с комитетом градостроительства и архитектуры провести обследование участка на месте соединения </w:t>
      </w:r>
      <w:proofErr w:type="spellStart"/>
      <w:r>
        <w:rPr>
          <w:b w:val="0"/>
          <w:bCs/>
          <w:sz w:val="28"/>
          <w:szCs w:val="28"/>
        </w:rPr>
        <w:t>ул.Хохлова</w:t>
      </w:r>
      <w:proofErr w:type="spellEnd"/>
      <w:r>
        <w:rPr>
          <w:b w:val="0"/>
          <w:bCs/>
          <w:sz w:val="28"/>
          <w:szCs w:val="28"/>
        </w:rPr>
        <w:t xml:space="preserve"> и </w:t>
      </w:r>
      <w:proofErr w:type="spellStart"/>
      <w:r>
        <w:rPr>
          <w:b w:val="0"/>
          <w:bCs/>
          <w:sz w:val="28"/>
          <w:szCs w:val="28"/>
        </w:rPr>
        <w:t>ул.Коли</w:t>
      </w:r>
      <w:proofErr w:type="spellEnd"/>
      <w:r>
        <w:rPr>
          <w:b w:val="0"/>
          <w:bCs/>
          <w:sz w:val="28"/>
          <w:szCs w:val="28"/>
        </w:rPr>
        <w:t xml:space="preserve"> </w:t>
      </w:r>
      <w:proofErr w:type="spellStart"/>
      <w:r>
        <w:rPr>
          <w:b w:val="0"/>
          <w:bCs/>
          <w:sz w:val="28"/>
          <w:szCs w:val="28"/>
        </w:rPr>
        <w:t>Подрядчикова</w:t>
      </w:r>
      <w:proofErr w:type="spellEnd"/>
      <w:r>
        <w:rPr>
          <w:b w:val="0"/>
          <w:bCs/>
          <w:sz w:val="28"/>
          <w:szCs w:val="28"/>
        </w:rPr>
        <w:t xml:space="preserve"> г.Гатчина перед домом №2 по </w:t>
      </w:r>
      <w:proofErr w:type="spellStart"/>
      <w:r>
        <w:rPr>
          <w:b w:val="0"/>
          <w:bCs/>
          <w:sz w:val="28"/>
          <w:szCs w:val="28"/>
        </w:rPr>
        <w:t>ул.Хохлова</w:t>
      </w:r>
      <w:proofErr w:type="spellEnd"/>
      <w:r>
        <w:rPr>
          <w:b w:val="0"/>
          <w:bCs/>
          <w:sz w:val="28"/>
          <w:szCs w:val="28"/>
        </w:rPr>
        <w:t xml:space="preserve"> на предмет возможности строительства остановок общественного транспорта с учетом необходимости подъезда грузовых автомобилей к магазину Магнит.</w:t>
      </w:r>
    </w:p>
    <w:p w14:paraId="28E4F2CF" w14:textId="300252EC" w:rsidR="00244CCA" w:rsidRDefault="00244CCA" w:rsidP="00B4080B">
      <w:pPr>
        <w:rPr>
          <w:b w:val="0"/>
          <w:bCs/>
          <w:sz w:val="28"/>
          <w:szCs w:val="28"/>
        </w:rPr>
      </w:pPr>
      <w:r>
        <w:rPr>
          <w:b w:val="0"/>
          <w:bCs/>
          <w:sz w:val="28"/>
          <w:szCs w:val="28"/>
        </w:rPr>
        <w:t>2. В случае имеющейся возможности строительства указанных остановок, их строительство включить в план работ на 2020 год.</w:t>
      </w:r>
    </w:p>
    <w:p w14:paraId="6434040B" w14:textId="0D5028E5" w:rsidR="00244CCA" w:rsidRDefault="00244CCA" w:rsidP="00B4080B">
      <w:pPr>
        <w:rPr>
          <w:b w:val="0"/>
          <w:bCs/>
          <w:sz w:val="28"/>
          <w:szCs w:val="28"/>
        </w:rPr>
      </w:pPr>
      <w:r>
        <w:rPr>
          <w:b w:val="0"/>
          <w:bCs/>
          <w:sz w:val="28"/>
          <w:szCs w:val="28"/>
        </w:rPr>
        <w:t>Предложение принято единогласно.</w:t>
      </w:r>
    </w:p>
    <w:p w14:paraId="12276302" w14:textId="3AD308EF" w:rsidR="00244CCA" w:rsidRDefault="00244CCA" w:rsidP="00B4080B">
      <w:pPr>
        <w:rPr>
          <w:b w:val="0"/>
          <w:bCs/>
          <w:sz w:val="28"/>
          <w:szCs w:val="28"/>
        </w:rPr>
      </w:pPr>
      <w:r>
        <w:rPr>
          <w:b w:val="0"/>
          <w:bCs/>
          <w:sz w:val="28"/>
          <w:szCs w:val="28"/>
        </w:rPr>
        <w:t>Решение:</w:t>
      </w:r>
    </w:p>
    <w:p w14:paraId="7B4B038F" w14:textId="612A9B54" w:rsidR="00244CCA" w:rsidRDefault="00244CCA" w:rsidP="00244CCA">
      <w:pPr>
        <w:rPr>
          <w:b w:val="0"/>
          <w:bCs/>
          <w:sz w:val="28"/>
          <w:szCs w:val="28"/>
        </w:rPr>
      </w:pPr>
      <w:r w:rsidRPr="00244CCA">
        <w:rPr>
          <w:b w:val="0"/>
          <w:bCs/>
          <w:sz w:val="28"/>
          <w:szCs w:val="28"/>
        </w:rPr>
        <w:t>1.</w:t>
      </w:r>
      <w:r>
        <w:rPr>
          <w:b w:val="0"/>
          <w:bCs/>
          <w:sz w:val="28"/>
          <w:szCs w:val="28"/>
        </w:rPr>
        <w:t xml:space="preserve"> Комитету по строительству совместно с комитетом градостроительства и архитектуры провести обследование участка на месте соединения </w:t>
      </w:r>
      <w:proofErr w:type="spellStart"/>
      <w:r>
        <w:rPr>
          <w:b w:val="0"/>
          <w:bCs/>
          <w:sz w:val="28"/>
          <w:szCs w:val="28"/>
        </w:rPr>
        <w:t>ул.Хохлова</w:t>
      </w:r>
      <w:proofErr w:type="spellEnd"/>
      <w:r>
        <w:rPr>
          <w:b w:val="0"/>
          <w:bCs/>
          <w:sz w:val="28"/>
          <w:szCs w:val="28"/>
        </w:rPr>
        <w:t xml:space="preserve"> и </w:t>
      </w:r>
      <w:proofErr w:type="spellStart"/>
      <w:r>
        <w:rPr>
          <w:b w:val="0"/>
          <w:bCs/>
          <w:sz w:val="28"/>
          <w:szCs w:val="28"/>
        </w:rPr>
        <w:t>ул.Коли</w:t>
      </w:r>
      <w:proofErr w:type="spellEnd"/>
      <w:r>
        <w:rPr>
          <w:b w:val="0"/>
          <w:bCs/>
          <w:sz w:val="28"/>
          <w:szCs w:val="28"/>
        </w:rPr>
        <w:t xml:space="preserve"> </w:t>
      </w:r>
      <w:proofErr w:type="spellStart"/>
      <w:r>
        <w:rPr>
          <w:b w:val="0"/>
          <w:bCs/>
          <w:sz w:val="28"/>
          <w:szCs w:val="28"/>
        </w:rPr>
        <w:t>Подрядчикова</w:t>
      </w:r>
      <w:proofErr w:type="spellEnd"/>
      <w:r>
        <w:rPr>
          <w:b w:val="0"/>
          <w:bCs/>
          <w:sz w:val="28"/>
          <w:szCs w:val="28"/>
        </w:rPr>
        <w:t xml:space="preserve"> г.Гатчина перед домом №2 по </w:t>
      </w:r>
      <w:proofErr w:type="spellStart"/>
      <w:r>
        <w:rPr>
          <w:b w:val="0"/>
          <w:bCs/>
          <w:sz w:val="28"/>
          <w:szCs w:val="28"/>
        </w:rPr>
        <w:t>ул.Хохлова</w:t>
      </w:r>
      <w:proofErr w:type="spellEnd"/>
      <w:r>
        <w:rPr>
          <w:b w:val="0"/>
          <w:bCs/>
          <w:sz w:val="28"/>
          <w:szCs w:val="28"/>
        </w:rPr>
        <w:t xml:space="preserve"> на предмет возможности строительства остановок общественного транспорта с учетом необходимости подъезда грузовых автомобилей к магазину Магнит. Отв.: Коновалов Д.В. Срок: 18.12.2019.</w:t>
      </w:r>
    </w:p>
    <w:p w14:paraId="07D47772" w14:textId="2A22D139" w:rsidR="00244CCA" w:rsidRDefault="00244CCA" w:rsidP="00244CCA">
      <w:pPr>
        <w:rPr>
          <w:b w:val="0"/>
          <w:bCs/>
          <w:sz w:val="28"/>
          <w:szCs w:val="28"/>
        </w:rPr>
      </w:pPr>
      <w:r>
        <w:rPr>
          <w:b w:val="0"/>
          <w:bCs/>
          <w:sz w:val="28"/>
          <w:szCs w:val="28"/>
        </w:rPr>
        <w:t>2. В случае имеющейся возможности строительства указанных остановок, их строительство включить в план работ на 2020 год.</w:t>
      </w:r>
      <w:r w:rsidRPr="00244CCA">
        <w:rPr>
          <w:b w:val="0"/>
          <w:bCs/>
          <w:sz w:val="28"/>
          <w:szCs w:val="28"/>
        </w:rPr>
        <w:t xml:space="preserve"> </w:t>
      </w:r>
      <w:r>
        <w:rPr>
          <w:b w:val="0"/>
          <w:bCs/>
          <w:sz w:val="28"/>
          <w:szCs w:val="28"/>
        </w:rPr>
        <w:t>Отв.: Коновалов Д.В. Срок: 31.12.2019.</w:t>
      </w:r>
    </w:p>
    <w:p w14:paraId="41DF0654" w14:textId="14C137EC" w:rsidR="005A4263" w:rsidRDefault="005A4263" w:rsidP="0022109C">
      <w:pPr>
        <w:rPr>
          <w:b w:val="0"/>
          <w:bCs/>
          <w:sz w:val="28"/>
          <w:szCs w:val="28"/>
        </w:rPr>
      </w:pPr>
    </w:p>
    <w:p w14:paraId="538B25C3" w14:textId="077C89F3" w:rsidR="00244CCA" w:rsidRPr="00244CCA" w:rsidRDefault="00244CCA" w:rsidP="0022109C">
      <w:pPr>
        <w:rPr>
          <w:sz w:val="28"/>
          <w:szCs w:val="28"/>
        </w:rPr>
      </w:pPr>
      <w:r w:rsidRPr="00244CCA">
        <w:rPr>
          <w:sz w:val="28"/>
          <w:szCs w:val="28"/>
        </w:rPr>
        <w:t xml:space="preserve">4.13. Вопрос принятия мер для ликвидации сквозного проезда через дворовую территорию вдоль домов № 11, 13 и 15 по </w:t>
      </w:r>
      <w:proofErr w:type="spellStart"/>
      <w:r w:rsidRPr="00244CCA">
        <w:rPr>
          <w:sz w:val="28"/>
          <w:szCs w:val="28"/>
        </w:rPr>
        <w:t>ул.Коли</w:t>
      </w:r>
      <w:proofErr w:type="spellEnd"/>
      <w:r w:rsidRPr="00244CCA">
        <w:rPr>
          <w:sz w:val="28"/>
          <w:szCs w:val="28"/>
        </w:rPr>
        <w:t xml:space="preserve"> </w:t>
      </w:r>
      <w:proofErr w:type="spellStart"/>
      <w:r w:rsidRPr="00244CCA">
        <w:rPr>
          <w:sz w:val="28"/>
          <w:szCs w:val="28"/>
        </w:rPr>
        <w:t>Подрядчикова</w:t>
      </w:r>
      <w:proofErr w:type="spellEnd"/>
      <w:r w:rsidRPr="00244CCA">
        <w:rPr>
          <w:sz w:val="28"/>
          <w:szCs w:val="28"/>
        </w:rPr>
        <w:t xml:space="preserve"> г.Гатчина, обращение Александровой Н.</w:t>
      </w:r>
    </w:p>
    <w:p w14:paraId="5F1A8D84" w14:textId="77777777" w:rsidR="00244CCA" w:rsidRDefault="00244CCA" w:rsidP="00244CCA">
      <w:pPr>
        <w:rPr>
          <w:b w:val="0"/>
          <w:sz w:val="28"/>
          <w:szCs w:val="28"/>
        </w:rPr>
      </w:pPr>
      <w:r>
        <w:rPr>
          <w:b w:val="0"/>
          <w:sz w:val="28"/>
          <w:szCs w:val="28"/>
        </w:rPr>
        <w:t>Материков Т.Ф.:</w:t>
      </w:r>
    </w:p>
    <w:p w14:paraId="18B3EEE0" w14:textId="77777777" w:rsidR="00244CCA" w:rsidRDefault="00244CCA" w:rsidP="00244CCA">
      <w:pPr>
        <w:rPr>
          <w:b w:val="0"/>
          <w:sz w:val="28"/>
          <w:szCs w:val="28"/>
        </w:rPr>
      </w:pPr>
      <w:r>
        <w:rPr>
          <w:b w:val="0"/>
          <w:sz w:val="28"/>
          <w:szCs w:val="28"/>
        </w:rPr>
        <w:t xml:space="preserve">Согласно ст.36 Жилищного кодекса РФ и ст.16 Федерального закона № 189-ФЗ «О введении в действие ЖК РФ» земельный участок, на котором </w:t>
      </w:r>
      <w:r>
        <w:rPr>
          <w:b w:val="0"/>
          <w:sz w:val="28"/>
          <w:szCs w:val="28"/>
        </w:rPr>
        <w:lastRenderedPageBreak/>
        <w:t>расположены многоквартирный дом и иные входящие в состав дома объекты недвижимого имущества, является общей долевой собственностью собственников помещений в многоквартирном доме.</w:t>
      </w:r>
    </w:p>
    <w:p w14:paraId="49DFCCC2" w14:textId="3A4AEF0D" w:rsidR="00244CCA" w:rsidRDefault="00244CCA" w:rsidP="00244CCA">
      <w:pPr>
        <w:rPr>
          <w:b w:val="0"/>
          <w:bCs/>
          <w:sz w:val="28"/>
          <w:szCs w:val="28"/>
        </w:rPr>
      </w:pPr>
      <w:r>
        <w:rPr>
          <w:b w:val="0"/>
          <w:sz w:val="28"/>
          <w:szCs w:val="28"/>
        </w:rPr>
        <w:t>Решение об установке и оборудованию технических средств организации дорожного движения, принимается общим собранием собственников помещений в многоквартирном доме.</w:t>
      </w:r>
    </w:p>
    <w:p w14:paraId="29BF0FF6" w14:textId="77777777" w:rsidR="00244CCA" w:rsidRDefault="00244CCA" w:rsidP="00244CCA">
      <w:pPr>
        <w:rPr>
          <w:b w:val="0"/>
          <w:bCs/>
          <w:sz w:val="28"/>
          <w:szCs w:val="28"/>
        </w:rPr>
      </w:pPr>
      <w:r w:rsidRPr="00B91173">
        <w:rPr>
          <w:b w:val="0"/>
          <w:bCs/>
          <w:sz w:val="28"/>
          <w:szCs w:val="28"/>
        </w:rPr>
        <w:t>Кузнецов Д.В.:</w:t>
      </w:r>
    </w:p>
    <w:p w14:paraId="21D40FE9" w14:textId="77777777" w:rsidR="00244CCA" w:rsidRPr="00B91173" w:rsidRDefault="00244CCA" w:rsidP="00244CCA">
      <w:pPr>
        <w:rPr>
          <w:b w:val="0"/>
          <w:bCs/>
          <w:sz w:val="28"/>
          <w:szCs w:val="28"/>
        </w:rPr>
      </w:pPr>
      <w:r>
        <w:rPr>
          <w:b w:val="0"/>
          <w:sz w:val="28"/>
          <w:szCs w:val="28"/>
        </w:rPr>
        <w:t>В соответствии с разделом 17 ПДД определены правила движения в жилых зонах в том числе запрещено сквозное движение механических транспортных средств, пунктом 17.4 указанного раздела дворовая территория, расположенная во дворе многоквартирных домов приравнена к жилой зоне, и на ней действуют аналогичные требования ПДД.</w:t>
      </w:r>
    </w:p>
    <w:p w14:paraId="5F731251" w14:textId="77777777" w:rsidR="00244CCA" w:rsidRDefault="00244CCA" w:rsidP="00244CCA">
      <w:pPr>
        <w:pStyle w:val="1"/>
        <w:shd w:val="clear" w:color="auto" w:fill="FFFFFF"/>
        <w:spacing w:before="0" w:beforeAutospacing="0" w:after="0" w:afterAutospacing="0"/>
        <w:jc w:val="both"/>
        <w:textAlignment w:val="baseline"/>
        <w:rPr>
          <w:b w:val="0"/>
          <w:spacing w:val="2"/>
          <w:sz w:val="28"/>
          <w:szCs w:val="28"/>
        </w:rPr>
      </w:pPr>
      <w:r w:rsidRPr="00B91173">
        <w:rPr>
          <w:b w:val="0"/>
          <w:spacing w:val="2"/>
          <w:sz w:val="28"/>
          <w:szCs w:val="28"/>
        </w:rP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запрещает размещение посторонних предметов, в том числе железобетонных блоков</w:t>
      </w:r>
      <w:r>
        <w:rPr>
          <w:b w:val="0"/>
          <w:spacing w:val="2"/>
          <w:sz w:val="28"/>
          <w:szCs w:val="28"/>
        </w:rPr>
        <w:t xml:space="preserve"> и иных заграждений</w:t>
      </w:r>
      <w:r w:rsidRPr="00B91173">
        <w:rPr>
          <w:b w:val="0"/>
          <w:spacing w:val="2"/>
          <w:sz w:val="28"/>
          <w:szCs w:val="28"/>
        </w:rPr>
        <w:t>, на проезжей части.</w:t>
      </w:r>
    </w:p>
    <w:p w14:paraId="5C92A1DD" w14:textId="77777777" w:rsidR="00244CCA" w:rsidRPr="00B91173" w:rsidRDefault="00244CCA" w:rsidP="00244CCA">
      <w:pPr>
        <w:pStyle w:val="1"/>
        <w:shd w:val="clear" w:color="auto" w:fill="FFFFFF"/>
        <w:spacing w:before="0" w:beforeAutospacing="0" w:after="0" w:afterAutospacing="0"/>
        <w:jc w:val="both"/>
        <w:textAlignment w:val="baseline"/>
        <w:rPr>
          <w:b w:val="0"/>
          <w:sz w:val="28"/>
          <w:szCs w:val="28"/>
        </w:rPr>
      </w:pPr>
      <w:r w:rsidRPr="00DB5261">
        <w:rPr>
          <w:b w:val="0"/>
          <w:sz w:val="28"/>
          <w:szCs w:val="28"/>
        </w:rPr>
        <w:t xml:space="preserve">В случае выявления нарушений правил дорожного движения </w:t>
      </w:r>
      <w:r>
        <w:rPr>
          <w:b w:val="0"/>
          <w:sz w:val="28"/>
          <w:szCs w:val="28"/>
        </w:rPr>
        <w:t>любой гражданин</w:t>
      </w:r>
      <w:r w:rsidRPr="00DB5261">
        <w:rPr>
          <w:b w:val="0"/>
          <w:sz w:val="28"/>
          <w:szCs w:val="28"/>
        </w:rPr>
        <w:t xml:space="preserve"> вправе сообщить в органы ГИБДД о данном факте</w:t>
      </w:r>
      <w:r>
        <w:rPr>
          <w:b w:val="0"/>
          <w:sz w:val="28"/>
          <w:szCs w:val="28"/>
        </w:rPr>
        <w:t>,</w:t>
      </w:r>
      <w:r w:rsidRPr="00DB5261">
        <w:rPr>
          <w:b w:val="0"/>
          <w:sz w:val="28"/>
          <w:szCs w:val="28"/>
        </w:rPr>
        <w:t xml:space="preserve"> подав заявление по почте, при личном посещении отдела ГИБДД</w:t>
      </w:r>
      <w:r>
        <w:rPr>
          <w:b w:val="0"/>
          <w:sz w:val="28"/>
          <w:szCs w:val="28"/>
        </w:rPr>
        <w:t>,</w:t>
      </w:r>
      <w:r w:rsidRPr="00DB5261">
        <w:rPr>
          <w:b w:val="0"/>
          <w:sz w:val="28"/>
          <w:szCs w:val="28"/>
        </w:rPr>
        <w:t xml:space="preserve"> либо заполнив форму обращения на официальном сайте Госавтоинспекции</w:t>
      </w:r>
      <w:r>
        <w:rPr>
          <w:b w:val="0"/>
          <w:sz w:val="28"/>
          <w:szCs w:val="28"/>
        </w:rPr>
        <w:t>.</w:t>
      </w:r>
    </w:p>
    <w:p w14:paraId="00587F78" w14:textId="77777777" w:rsidR="00244CCA" w:rsidRDefault="00244CCA" w:rsidP="00244CCA">
      <w:pPr>
        <w:rPr>
          <w:b w:val="0"/>
          <w:bCs/>
          <w:sz w:val="28"/>
          <w:szCs w:val="28"/>
        </w:rPr>
      </w:pPr>
      <w:r>
        <w:rPr>
          <w:b w:val="0"/>
          <w:bCs/>
          <w:sz w:val="28"/>
          <w:szCs w:val="28"/>
        </w:rPr>
        <w:t>Материков Т.Ф.:</w:t>
      </w:r>
    </w:p>
    <w:p w14:paraId="5E1ECC73" w14:textId="77777777" w:rsidR="00244CCA" w:rsidRDefault="00244CCA" w:rsidP="00244CCA">
      <w:pPr>
        <w:rPr>
          <w:b w:val="0"/>
          <w:bCs/>
          <w:sz w:val="28"/>
          <w:szCs w:val="28"/>
        </w:rPr>
      </w:pPr>
      <w:r>
        <w:rPr>
          <w:b w:val="0"/>
          <w:bCs/>
          <w:sz w:val="28"/>
          <w:szCs w:val="28"/>
        </w:rPr>
        <w:t>Предлагаю принять решение:</w:t>
      </w:r>
    </w:p>
    <w:p w14:paraId="5E9637E9" w14:textId="67C1A508" w:rsidR="00244CCA" w:rsidRPr="00244CCA" w:rsidRDefault="00244CCA" w:rsidP="00244CCA">
      <w:pPr>
        <w:rPr>
          <w:b w:val="0"/>
          <w:bCs/>
          <w:sz w:val="28"/>
          <w:szCs w:val="28"/>
        </w:rPr>
      </w:pPr>
      <w:r w:rsidRPr="00244CCA">
        <w:rPr>
          <w:b w:val="0"/>
          <w:bCs/>
          <w:sz w:val="28"/>
          <w:szCs w:val="28"/>
        </w:rPr>
        <w:t xml:space="preserve">В установке каких-либо заграждений для ликвидации возможности сквозного проезда по дворовой территории домов № 11, 13 и 15 по </w:t>
      </w:r>
      <w:proofErr w:type="spellStart"/>
      <w:r w:rsidRPr="00244CCA">
        <w:rPr>
          <w:b w:val="0"/>
          <w:bCs/>
          <w:sz w:val="28"/>
          <w:szCs w:val="28"/>
        </w:rPr>
        <w:t>ул.Коли</w:t>
      </w:r>
      <w:proofErr w:type="spellEnd"/>
      <w:r w:rsidRPr="00244CCA">
        <w:rPr>
          <w:b w:val="0"/>
          <w:bCs/>
          <w:sz w:val="28"/>
          <w:szCs w:val="28"/>
        </w:rPr>
        <w:t xml:space="preserve"> </w:t>
      </w:r>
      <w:proofErr w:type="spellStart"/>
      <w:r w:rsidRPr="00244CCA">
        <w:rPr>
          <w:b w:val="0"/>
          <w:bCs/>
          <w:sz w:val="28"/>
          <w:szCs w:val="28"/>
        </w:rPr>
        <w:t>Подрядчикова</w:t>
      </w:r>
      <w:proofErr w:type="spellEnd"/>
      <w:r w:rsidRPr="00244CCA">
        <w:rPr>
          <w:b w:val="0"/>
          <w:bCs/>
          <w:sz w:val="28"/>
          <w:szCs w:val="28"/>
        </w:rPr>
        <w:t xml:space="preserve"> г.Гатчина отказать.  </w:t>
      </w:r>
    </w:p>
    <w:p w14:paraId="43EBCF98" w14:textId="77777777" w:rsidR="00244CCA" w:rsidRDefault="00244CCA" w:rsidP="00244CCA">
      <w:pPr>
        <w:rPr>
          <w:b w:val="0"/>
          <w:bCs/>
          <w:sz w:val="28"/>
          <w:szCs w:val="28"/>
        </w:rPr>
      </w:pPr>
      <w:r>
        <w:rPr>
          <w:b w:val="0"/>
          <w:bCs/>
          <w:sz w:val="28"/>
          <w:szCs w:val="28"/>
        </w:rPr>
        <w:t>Предложение принято единогласно.</w:t>
      </w:r>
    </w:p>
    <w:p w14:paraId="4887CDEA" w14:textId="77777777" w:rsidR="00244CCA" w:rsidRDefault="00244CCA" w:rsidP="00244CCA">
      <w:pPr>
        <w:rPr>
          <w:b w:val="0"/>
          <w:bCs/>
          <w:sz w:val="28"/>
          <w:szCs w:val="28"/>
        </w:rPr>
      </w:pPr>
      <w:r>
        <w:rPr>
          <w:b w:val="0"/>
          <w:bCs/>
          <w:sz w:val="28"/>
          <w:szCs w:val="28"/>
        </w:rPr>
        <w:t>Решение:</w:t>
      </w:r>
    </w:p>
    <w:p w14:paraId="1CF35FBA" w14:textId="10A40354" w:rsidR="00244CCA" w:rsidRDefault="00244CCA" w:rsidP="00244CCA">
      <w:pPr>
        <w:rPr>
          <w:b w:val="0"/>
          <w:bCs/>
          <w:sz w:val="28"/>
          <w:szCs w:val="28"/>
        </w:rPr>
      </w:pPr>
      <w:r>
        <w:rPr>
          <w:b w:val="0"/>
          <w:bCs/>
          <w:sz w:val="28"/>
          <w:szCs w:val="28"/>
        </w:rPr>
        <w:t xml:space="preserve">В установке каких-либо заграждений для ликвидации возможности сквозного проезда </w:t>
      </w:r>
      <w:r w:rsidRPr="0022499F">
        <w:rPr>
          <w:b w:val="0"/>
          <w:bCs/>
          <w:sz w:val="28"/>
          <w:szCs w:val="28"/>
        </w:rPr>
        <w:t xml:space="preserve">по дворовой территории </w:t>
      </w:r>
      <w:r w:rsidRPr="00244CCA">
        <w:rPr>
          <w:b w:val="0"/>
          <w:bCs/>
          <w:sz w:val="28"/>
          <w:szCs w:val="28"/>
        </w:rPr>
        <w:t xml:space="preserve">домов № 11, 13 и 15 по </w:t>
      </w:r>
      <w:proofErr w:type="spellStart"/>
      <w:r w:rsidRPr="00244CCA">
        <w:rPr>
          <w:b w:val="0"/>
          <w:bCs/>
          <w:sz w:val="28"/>
          <w:szCs w:val="28"/>
        </w:rPr>
        <w:t>ул.Коли</w:t>
      </w:r>
      <w:proofErr w:type="spellEnd"/>
      <w:r w:rsidRPr="00244CCA">
        <w:rPr>
          <w:b w:val="0"/>
          <w:bCs/>
          <w:sz w:val="28"/>
          <w:szCs w:val="28"/>
        </w:rPr>
        <w:t xml:space="preserve"> </w:t>
      </w:r>
      <w:proofErr w:type="spellStart"/>
      <w:r w:rsidRPr="00244CCA">
        <w:rPr>
          <w:b w:val="0"/>
          <w:bCs/>
          <w:sz w:val="28"/>
          <w:szCs w:val="28"/>
        </w:rPr>
        <w:t>Подрядчикова</w:t>
      </w:r>
      <w:proofErr w:type="spellEnd"/>
      <w:r>
        <w:rPr>
          <w:b w:val="0"/>
          <w:bCs/>
          <w:sz w:val="28"/>
          <w:szCs w:val="28"/>
        </w:rPr>
        <w:t xml:space="preserve"> </w:t>
      </w:r>
      <w:r w:rsidR="005520DF">
        <w:rPr>
          <w:b w:val="0"/>
          <w:bCs/>
          <w:sz w:val="28"/>
          <w:szCs w:val="28"/>
        </w:rPr>
        <w:t xml:space="preserve">г.Гатчина </w:t>
      </w:r>
      <w:r>
        <w:rPr>
          <w:b w:val="0"/>
          <w:bCs/>
          <w:sz w:val="28"/>
          <w:szCs w:val="28"/>
        </w:rPr>
        <w:t>отказать.</w:t>
      </w:r>
    </w:p>
    <w:p w14:paraId="1E930B3B" w14:textId="0A22A93C" w:rsidR="00244CCA" w:rsidRDefault="00244CCA" w:rsidP="00244CCA">
      <w:pPr>
        <w:rPr>
          <w:b w:val="0"/>
          <w:bCs/>
          <w:sz w:val="28"/>
          <w:szCs w:val="28"/>
        </w:rPr>
      </w:pPr>
    </w:p>
    <w:p w14:paraId="6EC30B41" w14:textId="06CBE643" w:rsidR="00244CCA" w:rsidRDefault="00244CCA" w:rsidP="00244CCA">
      <w:pPr>
        <w:rPr>
          <w:sz w:val="28"/>
          <w:szCs w:val="28"/>
        </w:rPr>
      </w:pPr>
      <w:r w:rsidRPr="00244CCA">
        <w:rPr>
          <w:sz w:val="28"/>
          <w:szCs w:val="28"/>
        </w:rPr>
        <w:t xml:space="preserve">4.14. Вопрос об обустройстве искусственных неровностей в районе остановки общественного транспорта около д.1А по ул.120-й Гатчинской Дивизии г.Гатчина, об установке </w:t>
      </w:r>
      <w:bookmarkStart w:id="5" w:name="_Hlk26260821"/>
      <w:r w:rsidRPr="00244CCA">
        <w:rPr>
          <w:sz w:val="28"/>
          <w:szCs w:val="28"/>
        </w:rPr>
        <w:t>дорожных знаков 5.19.1 и 5.19.2 «Пешеходный переход» с подсветкой</w:t>
      </w:r>
      <w:bookmarkEnd w:id="5"/>
      <w:r w:rsidRPr="00244CCA">
        <w:rPr>
          <w:sz w:val="28"/>
          <w:szCs w:val="28"/>
        </w:rPr>
        <w:t xml:space="preserve"> в районе остановки общественного транспорта около д.1А по ул.120-й Гатчинской Дивизии г.Гатчина взамен имеющихся, об установке дорожных знаков 4.4.1 «Велосипедная дорожка» по велосипедной дорожке проходящей вдоль ул.120-й Гатчинской Дивизии г.Гатчина, обращение Яковлевой С.П.</w:t>
      </w:r>
      <w:r>
        <w:rPr>
          <w:sz w:val="28"/>
          <w:szCs w:val="28"/>
        </w:rPr>
        <w:t>.</w:t>
      </w:r>
    </w:p>
    <w:p w14:paraId="42030250" w14:textId="77777777" w:rsidR="00D84D58" w:rsidRDefault="00D84D58" w:rsidP="00D84D58">
      <w:pPr>
        <w:rPr>
          <w:b w:val="0"/>
          <w:sz w:val="28"/>
          <w:szCs w:val="28"/>
        </w:rPr>
      </w:pPr>
      <w:r>
        <w:rPr>
          <w:b w:val="0"/>
          <w:sz w:val="28"/>
          <w:szCs w:val="28"/>
        </w:rPr>
        <w:t>Супренок А.А.:</w:t>
      </w:r>
    </w:p>
    <w:p w14:paraId="574D412D" w14:textId="29167FF0" w:rsidR="00244CCA" w:rsidRDefault="00D84D58" w:rsidP="00D84D58">
      <w:pPr>
        <w:rPr>
          <w:b w:val="0"/>
          <w:spacing w:val="2"/>
          <w:sz w:val="28"/>
          <w:szCs w:val="28"/>
        </w:rPr>
      </w:pPr>
      <w:r>
        <w:rPr>
          <w:b w:val="0"/>
          <w:spacing w:val="2"/>
          <w:sz w:val="28"/>
          <w:szCs w:val="28"/>
        </w:rPr>
        <w:t xml:space="preserve">В отношении искусственных неровностей: в конце декабря 2019 года будет готов Проект организации дорожного движения на территории г.Гатчина, который разрабатывается специализированной организацией. Полагаю необходимым, по получению данного проекта, ориентироваться на рекомендованные меры по обеспечению безопасности дорожного в </w:t>
      </w:r>
      <w:r>
        <w:rPr>
          <w:b w:val="0"/>
          <w:spacing w:val="2"/>
          <w:sz w:val="28"/>
          <w:szCs w:val="28"/>
        </w:rPr>
        <w:lastRenderedPageBreak/>
        <w:t>пределах территории города Гатчина в том числе по ул.120 Гатчинской Дивизии. При наличии рекомендаций на строительство искусственных в указанном месте включить данные мероприятия в план работ на 2020 год.</w:t>
      </w:r>
    </w:p>
    <w:p w14:paraId="0ACE74FA" w14:textId="31E5D543" w:rsidR="005D0724" w:rsidRDefault="005D0724" w:rsidP="005D0724">
      <w:pPr>
        <w:rPr>
          <w:b w:val="0"/>
          <w:sz w:val="28"/>
          <w:szCs w:val="28"/>
        </w:rPr>
      </w:pPr>
      <w:r>
        <w:rPr>
          <w:b w:val="0"/>
          <w:sz w:val="28"/>
          <w:szCs w:val="28"/>
        </w:rPr>
        <w:t>Уханов В.И.:</w:t>
      </w:r>
    </w:p>
    <w:p w14:paraId="2685DDFF" w14:textId="40AB6856" w:rsidR="005D0724" w:rsidRDefault="005D0724" w:rsidP="005D0724">
      <w:pPr>
        <w:rPr>
          <w:b w:val="0"/>
          <w:sz w:val="28"/>
          <w:szCs w:val="28"/>
        </w:rPr>
      </w:pPr>
      <w:r>
        <w:rPr>
          <w:b w:val="0"/>
          <w:sz w:val="28"/>
          <w:szCs w:val="28"/>
        </w:rPr>
        <w:t xml:space="preserve">В отношении камер видеофиксации на указанном пешеходном переходе сообщаю: </w:t>
      </w:r>
    </w:p>
    <w:p w14:paraId="78A24970" w14:textId="77777777" w:rsidR="005D0724" w:rsidRPr="00FA323E" w:rsidRDefault="005D0724" w:rsidP="005D0724">
      <w:pPr>
        <w:rPr>
          <w:b w:val="0"/>
          <w:bCs/>
          <w:sz w:val="28"/>
          <w:szCs w:val="28"/>
        </w:rPr>
      </w:pPr>
      <w:r w:rsidRPr="00FA323E">
        <w:rPr>
          <w:b w:val="0"/>
          <w:bCs/>
          <w:sz w:val="28"/>
          <w:szCs w:val="28"/>
        </w:rPr>
        <w:t xml:space="preserve">Федеральным законодательством и Уставом Гатчинского муниципального района не предусмотрена обязанность органов местного самоуправления устанавливать камеры видеонаблюдения.  Использование средств бюджета муниципального образования на цели, не предусмотренные законом, является нарушением бюджетного законодательства. </w:t>
      </w:r>
    </w:p>
    <w:p w14:paraId="04E84AAC" w14:textId="77777777" w:rsidR="005D0724" w:rsidRPr="00FA323E" w:rsidRDefault="005D0724" w:rsidP="005D0724">
      <w:pPr>
        <w:tabs>
          <w:tab w:val="left" w:pos="0"/>
        </w:tabs>
        <w:autoSpaceDE w:val="0"/>
        <w:autoSpaceDN w:val="0"/>
        <w:adjustRightInd w:val="0"/>
        <w:rPr>
          <w:b w:val="0"/>
          <w:bCs/>
          <w:sz w:val="28"/>
          <w:szCs w:val="28"/>
        </w:rPr>
      </w:pPr>
      <w:r w:rsidRPr="00FA323E">
        <w:rPr>
          <w:b w:val="0"/>
          <w:bCs/>
          <w:sz w:val="28"/>
          <w:szCs w:val="28"/>
        </w:rPr>
        <w:t xml:space="preserve">Постановление Правительства Ленинградской области от 14.11.2013      № 396 "О государственной программе Ленинградской области "Безопасность Ленинградской области" не предусматривает обязанность органов местного самоуправления устанавливать видеокамеры. </w:t>
      </w:r>
    </w:p>
    <w:p w14:paraId="5E855B0F" w14:textId="77777777" w:rsidR="005D0724" w:rsidRDefault="005D0724" w:rsidP="005D0724">
      <w:pPr>
        <w:rPr>
          <w:b w:val="0"/>
          <w:bCs/>
          <w:sz w:val="28"/>
          <w:szCs w:val="28"/>
        </w:rPr>
      </w:pPr>
      <w:r w:rsidRPr="00FA323E">
        <w:rPr>
          <w:b w:val="0"/>
          <w:bCs/>
          <w:sz w:val="28"/>
          <w:szCs w:val="28"/>
        </w:rPr>
        <w:t>В целях реализации на территории Гатчинского муниципального района государственной политики по профилактике правонарушений, укреплению законности и правопорядка, повышению уровня безопасности   Постановлением администрации Гатчинского муниципального района от 28.10.2014 № 4533 была утверждена муниципальная программа «Безопасность Гатчинского муниципального района на 2015-2017 годы».  В соответствии с данной программой в городе Гатчина в целях антитеррористической защищенности установлены в местах массового пребывания населения 135 камер видеонаблюдения АПК АИС «Безопасный город».</w:t>
      </w:r>
    </w:p>
    <w:p w14:paraId="5F36E710" w14:textId="3D033F97" w:rsidR="005D0724" w:rsidRDefault="005D0724" w:rsidP="005D0724">
      <w:pPr>
        <w:rPr>
          <w:b w:val="0"/>
          <w:spacing w:val="2"/>
          <w:sz w:val="28"/>
          <w:szCs w:val="28"/>
        </w:rPr>
      </w:pPr>
      <w:r>
        <w:rPr>
          <w:b w:val="0"/>
          <w:bCs/>
          <w:sz w:val="28"/>
          <w:szCs w:val="28"/>
        </w:rPr>
        <w:t>На данном участке в соответствии с выше указанной программой установка камер видео наблюдения не предусмотрена.</w:t>
      </w:r>
    </w:p>
    <w:p w14:paraId="4B3C8419" w14:textId="49F4735E" w:rsidR="00D84D58" w:rsidRDefault="00D84D58" w:rsidP="00D84D58">
      <w:pPr>
        <w:rPr>
          <w:b w:val="0"/>
          <w:spacing w:val="2"/>
          <w:sz w:val="28"/>
          <w:szCs w:val="28"/>
        </w:rPr>
      </w:pPr>
      <w:r>
        <w:rPr>
          <w:b w:val="0"/>
          <w:spacing w:val="2"/>
          <w:sz w:val="28"/>
          <w:szCs w:val="28"/>
        </w:rPr>
        <w:t>Кузнецов Д.В.:</w:t>
      </w:r>
    </w:p>
    <w:p w14:paraId="41FAB21E" w14:textId="5BCCBF9C" w:rsidR="00D84D58" w:rsidRDefault="00D84D58" w:rsidP="00D84D58">
      <w:pPr>
        <w:rPr>
          <w:b w:val="0"/>
          <w:bCs/>
          <w:sz w:val="28"/>
          <w:szCs w:val="28"/>
        </w:rPr>
      </w:pPr>
      <w:r w:rsidRPr="00D84D58">
        <w:rPr>
          <w:b w:val="0"/>
          <w:bCs/>
          <w:sz w:val="28"/>
          <w:szCs w:val="28"/>
        </w:rPr>
        <w:t xml:space="preserve">Дорожные знаки 5.19.1 и 5.19.2 «Пешеходный переход» с подсветкой устанавливаются только у образовательных </w:t>
      </w:r>
      <w:r w:rsidR="00BE501E">
        <w:rPr>
          <w:b w:val="0"/>
          <w:bCs/>
          <w:sz w:val="28"/>
          <w:szCs w:val="28"/>
        </w:rPr>
        <w:t xml:space="preserve">и дошкольных </w:t>
      </w:r>
      <w:r w:rsidRPr="00D84D58">
        <w:rPr>
          <w:b w:val="0"/>
          <w:bCs/>
          <w:sz w:val="28"/>
          <w:szCs w:val="28"/>
        </w:rPr>
        <w:t>учреждений.</w:t>
      </w:r>
    </w:p>
    <w:p w14:paraId="6CEE24EE" w14:textId="6E2A7917" w:rsidR="00D84D58" w:rsidRDefault="00D84D58" w:rsidP="00D84D58">
      <w:pPr>
        <w:rPr>
          <w:b w:val="0"/>
          <w:bCs/>
          <w:sz w:val="28"/>
          <w:szCs w:val="28"/>
        </w:rPr>
      </w:pPr>
      <w:r>
        <w:rPr>
          <w:b w:val="0"/>
          <w:bCs/>
          <w:sz w:val="28"/>
          <w:szCs w:val="28"/>
        </w:rPr>
        <w:t>Супренок А.А.:</w:t>
      </w:r>
    </w:p>
    <w:p w14:paraId="6E7455A6" w14:textId="5B6C4CC2" w:rsidR="00D84D58" w:rsidRDefault="00D84D58" w:rsidP="00D84D58">
      <w:pPr>
        <w:rPr>
          <w:b w:val="0"/>
          <w:bCs/>
          <w:sz w:val="28"/>
          <w:szCs w:val="28"/>
        </w:rPr>
      </w:pPr>
      <w:r w:rsidRPr="0089638A">
        <w:rPr>
          <w:b w:val="0"/>
          <w:bCs/>
          <w:sz w:val="28"/>
          <w:szCs w:val="28"/>
        </w:rPr>
        <w:t>Дорожные знаки 4.4.1 «Велосипедная дорожка»</w:t>
      </w:r>
      <w:r w:rsidR="0089638A" w:rsidRPr="0089638A">
        <w:rPr>
          <w:b w:val="0"/>
          <w:bCs/>
          <w:sz w:val="28"/>
          <w:szCs w:val="28"/>
        </w:rPr>
        <w:t xml:space="preserve"> установлены в начале и конце данной велосипедной дорожки.</w:t>
      </w:r>
    </w:p>
    <w:p w14:paraId="64C98E02" w14:textId="098FED02" w:rsidR="00EB70E7" w:rsidRDefault="00EB70E7" w:rsidP="00D84D58">
      <w:pPr>
        <w:rPr>
          <w:b w:val="0"/>
          <w:bCs/>
          <w:sz w:val="28"/>
          <w:szCs w:val="28"/>
        </w:rPr>
      </w:pPr>
      <w:r>
        <w:rPr>
          <w:b w:val="0"/>
          <w:bCs/>
          <w:sz w:val="28"/>
          <w:szCs w:val="28"/>
        </w:rPr>
        <w:t>Материков Т.Ф.:</w:t>
      </w:r>
    </w:p>
    <w:p w14:paraId="71841F58" w14:textId="2D77AEC0" w:rsidR="00EB70E7" w:rsidRDefault="00EB70E7" w:rsidP="00D84D58">
      <w:pPr>
        <w:rPr>
          <w:b w:val="0"/>
          <w:bCs/>
          <w:sz w:val="28"/>
          <w:szCs w:val="28"/>
        </w:rPr>
      </w:pPr>
      <w:r>
        <w:rPr>
          <w:b w:val="0"/>
          <w:bCs/>
          <w:sz w:val="28"/>
          <w:szCs w:val="28"/>
        </w:rPr>
        <w:t>Предлагаю принять решение:</w:t>
      </w:r>
    </w:p>
    <w:p w14:paraId="6377C0E8" w14:textId="0A8C75ED" w:rsidR="00EB70E7" w:rsidRDefault="005D0724" w:rsidP="005D0724">
      <w:pPr>
        <w:rPr>
          <w:b w:val="0"/>
          <w:spacing w:val="2"/>
          <w:sz w:val="28"/>
          <w:szCs w:val="28"/>
        </w:rPr>
      </w:pPr>
      <w:r w:rsidRPr="005D0724">
        <w:rPr>
          <w:b w:val="0"/>
          <w:bCs/>
          <w:spacing w:val="2"/>
          <w:sz w:val="28"/>
          <w:szCs w:val="28"/>
        </w:rPr>
        <w:t>1.</w:t>
      </w:r>
      <w:r>
        <w:rPr>
          <w:b w:val="0"/>
          <w:spacing w:val="2"/>
          <w:sz w:val="28"/>
          <w:szCs w:val="28"/>
        </w:rPr>
        <w:t xml:space="preserve"> При получении проекта организации дорожного движения обратить внимание и принять к действию рекомендованные меры по обеспечению безопасности по ул.120 Гатчинской Дивизии г.Гатчина в части обустройства искусственных неровностей.</w:t>
      </w:r>
      <w:r w:rsidR="003F05DD">
        <w:rPr>
          <w:b w:val="0"/>
          <w:spacing w:val="2"/>
          <w:sz w:val="28"/>
          <w:szCs w:val="28"/>
        </w:rPr>
        <w:t xml:space="preserve"> При наличии рекомендаций на обустройство искусственных неровностей включить в план работ на 2020 год мероприятия по их устройству.</w:t>
      </w:r>
    </w:p>
    <w:p w14:paraId="1E98AB65" w14:textId="43E35E71" w:rsidR="005D0724" w:rsidRDefault="005D0724" w:rsidP="005D0724">
      <w:pPr>
        <w:rPr>
          <w:b w:val="0"/>
          <w:spacing w:val="2"/>
          <w:sz w:val="28"/>
          <w:szCs w:val="28"/>
        </w:rPr>
      </w:pPr>
      <w:r>
        <w:rPr>
          <w:b w:val="0"/>
          <w:spacing w:val="2"/>
          <w:sz w:val="28"/>
          <w:szCs w:val="28"/>
        </w:rPr>
        <w:t xml:space="preserve">2. В установке камер видеонаблюдения на пешеходном переходе в близи перекрестка ул.120-й Гатчинской Дивизии и </w:t>
      </w:r>
      <w:proofErr w:type="spellStart"/>
      <w:r>
        <w:rPr>
          <w:b w:val="0"/>
          <w:spacing w:val="2"/>
          <w:sz w:val="28"/>
          <w:szCs w:val="28"/>
        </w:rPr>
        <w:t>ул.Куприна</w:t>
      </w:r>
      <w:proofErr w:type="spellEnd"/>
      <w:r>
        <w:rPr>
          <w:b w:val="0"/>
          <w:spacing w:val="2"/>
          <w:sz w:val="28"/>
          <w:szCs w:val="28"/>
        </w:rPr>
        <w:t xml:space="preserve"> г.Гатчина отказать.</w:t>
      </w:r>
    </w:p>
    <w:p w14:paraId="7988AFA7" w14:textId="14CA9183" w:rsidR="005D0724" w:rsidRDefault="005D0724" w:rsidP="005D0724">
      <w:pPr>
        <w:rPr>
          <w:b w:val="0"/>
          <w:bCs/>
          <w:sz w:val="28"/>
          <w:szCs w:val="28"/>
        </w:rPr>
      </w:pPr>
      <w:r>
        <w:rPr>
          <w:b w:val="0"/>
          <w:spacing w:val="2"/>
          <w:sz w:val="28"/>
          <w:szCs w:val="28"/>
        </w:rPr>
        <w:t xml:space="preserve">3. В установке </w:t>
      </w:r>
      <w:r>
        <w:rPr>
          <w:b w:val="0"/>
          <w:bCs/>
          <w:sz w:val="28"/>
          <w:szCs w:val="28"/>
        </w:rPr>
        <w:t>д</w:t>
      </w:r>
      <w:r w:rsidRPr="00D84D58">
        <w:rPr>
          <w:b w:val="0"/>
          <w:bCs/>
          <w:sz w:val="28"/>
          <w:szCs w:val="28"/>
        </w:rPr>
        <w:t>орожны</w:t>
      </w:r>
      <w:r>
        <w:rPr>
          <w:b w:val="0"/>
          <w:bCs/>
          <w:sz w:val="28"/>
          <w:szCs w:val="28"/>
        </w:rPr>
        <w:t>х</w:t>
      </w:r>
      <w:r w:rsidRPr="00D84D58">
        <w:rPr>
          <w:b w:val="0"/>
          <w:bCs/>
          <w:sz w:val="28"/>
          <w:szCs w:val="28"/>
        </w:rPr>
        <w:t xml:space="preserve"> знак</w:t>
      </w:r>
      <w:r>
        <w:rPr>
          <w:b w:val="0"/>
          <w:bCs/>
          <w:sz w:val="28"/>
          <w:szCs w:val="28"/>
        </w:rPr>
        <w:t>ов</w:t>
      </w:r>
      <w:r w:rsidRPr="00D84D58">
        <w:rPr>
          <w:b w:val="0"/>
          <w:bCs/>
          <w:sz w:val="28"/>
          <w:szCs w:val="28"/>
        </w:rPr>
        <w:t xml:space="preserve"> 5.19.1 и 5.19.2 «Пешеходный переход» с подсветкой</w:t>
      </w:r>
      <w:r w:rsidRPr="005D0724">
        <w:rPr>
          <w:b w:val="0"/>
          <w:spacing w:val="2"/>
          <w:sz w:val="28"/>
          <w:szCs w:val="28"/>
        </w:rPr>
        <w:t xml:space="preserve"> </w:t>
      </w:r>
      <w:r>
        <w:rPr>
          <w:b w:val="0"/>
          <w:spacing w:val="2"/>
          <w:sz w:val="28"/>
          <w:szCs w:val="28"/>
        </w:rPr>
        <w:t xml:space="preserve">на пешеходном переходе в близи перекрестка ул.120-й Гатчинской Дивизии и </w:t>
      </w:r>
      <w:proofErr w:type="spellStart"/>
      <w:r>
        <w:rPr>
          <w:b w:val="0"/>
          <w:spacing w:val="2"/>
          <w:sz w:val="28"/>
          <w:szCs w:val="28"/>
        </w:rPr>
        <w:t>ул.Куприна</w:t>
      </w:r>
      <w:proofErr w:type="spellEnd"/>
      <w:r>
        <w:rPr>
          <w:b w:val="0"/>
          <w:spacing w:val="2"/>
          <w:sz w:val="28"/>
          <w:szCs w:val="28"/>
        </w:rPr>
        <w:t xml:space="preserve"> г.Гатчина отказать</w:t>
      </w:r>
      <w:r>
        <w:rPr>
          <w:b w:val="0"/>
          <w:bCs/>
          <w:sz w:val="28"/>
          <w:szCs w:val="28"/>
        </w:rPr>
        <w:t>.</w:t>
      </w:r>
    </w:p>
    <w:p w14:paraId="078EACB3" w14:textId="20D58976" w:rsidR="005D0724" w:rsidRDefault="005D0724" w:rsidP="005D0724">
      <w:pPr>
        <w:rPr>
          <w:b w:val="0"/>
          <w:bCs/>
          <w:spacing w:val="2"/>
          <w:sz w:val="28"/>
          <w:szCs w:val="28"/>
          <w:shd w:val="clear" w:color="auto" w:fill="FFFFFF"/>
        </w:rPr>
      </w:pPr>
      <w:r>
        <w:rPr>
          <w:b w:val="0"/>
          <w:bCs/>
          <w:sz w:val="28"/>
          <w:szCs w:val="28"/>
        </w:rPr>
        <w:lastRenderedPageBreak/>
        <w:t xml:space="preserve">4. </w:t>
      </w:r>
      <w:r w:rsidR="00BE501E">
        <w:rPr>
          <w:b w:val="0"/>
          <w:bCs/>
          <w:sz w:val="28"/>
          <w:szCs w:val="28"/>
        </w:rPr>
        <w:t xml:space="preserve">Сообщить заявителю, что </w:t>
      </w:r>
      <w:r>
        <w:rPr>
          <w:b w:val="0"/>
          <w:bCs/>
          <w:sz w:val="28"/>
          <w:szCs w:val="28"/>
        </w:rPr>
        <w:t>д</w:t>
      </w:r>
      <w:r w:rsidRPr="0089638A">
        <w:rPr>
          <w:b w:val="0"/>
          <w:bCs/>
          <w:sz w:val="28"/>
          <w:szCs w:val="28"/>
        </w:rPr>
        <w:t>орожные знаки 4.4.1 «Велосипедная дорожка»</w:t>
      </w:r>
      <w:r>
        <w:rPr>
          <w:b w:val="0"/>
          <w:bCs/>
          <w:sz w:val="28"/>
          <w:szCs w:val="28"/>
        </w:rPr>
        <w:t xml:space="preserve"> </w:t>
      </w:r>
      <w:r w:rsidR="00BE501E">
        <w:rPr>
          <w:b w:val="0"/>
          <w:bCs/>
          <w:sz w:val="28"/>
          <w:szCs w:val="28"/>
        </w:rPr>
        <w:t>установлены в начале и в конце данной дорожки.</w:t>
      </w:r>
    </w:p>
    <w:p w14:paraId="097FA092" w14:textId="318D895E" w:rsidR="003F05DD" w:rsidRDefault="003F05DD" w:rsidP="005D0724">
      <w:pPr>
        <w:rPr>
          <w:b w:val="0"/>
          <w:bCs/>
          <w:spacing w:val="2"/>
          <w:sz w:val="28"/>
          <w:szCs w:val="28"/>
          <w:shd w:val="clear" w:color="auto" w:fill="FFFFFF"/>
        </w:rPr>
      </w:pPr>
      <w:r>
        <w:rPr>
          <w:b w:val="0"/>
          <w:bCs/>
          <w:spacing w:val="2"/>
          <w:sz w:val="28"/>
          <w:szCs w:val="28"/>
          <w:shd w:val="clear" w:color="auto" w:fill="FFFFFF"/>
        </w:rPr>
        <w:t>Предложение принято большинством голосов.</w:t>
      </w:r>
    </w:p>
    <w:p w14:paraId="1DDB966B" w14:textId="692D0A51" w:rsidR="003F05DD" w:rsidRDefault="003F05DD" w:rsidP="005D0724">
      <w:pPr>
        <w:rPr>
          <w:b w:val="0"/>
          <w:bCs/>
          <w:spacing w:val="2"/>
          <w:sz w:val="28"/>
          <w:szCs w:val="28"/>
          <w:shd w:val="clear" w:color="auto" w:fill="FFFFFF"/>
        </w:rPr>
      </w:pPr>
      <w:r>
        <w:rPr>
          <w:b w:val="0"/>
          <w:bCs/>
          <w:spacing w:val="2"/>
          <w:sz w:val="28"/>
          <w:szCs w:val="28"/>
          <w:shd w:val="clear" w:color="auto" w:fill="FFFFFF"/>
        </w:rPr>
        <w:t>Решение:</w:t>
      </w:r>
    </w:p>
    <w:p w14:paraId="4C4DCB21" w14:textId="77777777" w:rsidR="00BE501E" w:rsidRDefault="00BE501E" w:rsidP="00BE501E">
      <w:pPr>
        <w:rPr>
          <w:b w:val="0"/>
          <w:spacing w:val="2"/>
          <w:sz w:val="28"/>
          <w:szCs w:val="28"/>
        </w:rPr>
      </w:pPr>
      <w:r w:rsidRPr="005D0724">
        <w:rPr>
          <w:b w:val="0"/>
          <w:bCs/>
          <w:spacing w:val="2"/>
          <w:sz w:val="28"/>
          <w:szCs w:val="28"/>
        </w:rPr>
        <w:t>1.</w:t>
      </w:r>
      <w:r>
        <w:rPr>
          <w:b w:val="0"/>
          <w:spacing w:val="2"/>
          <w:sz w:val="28"/>
          <w:szCs w:val="28"/>
        </w:rPr>
        <w:t xml:space="preserve"> При получении проекта организации дорожного движения обратить внимание и принять к действию рекомендованные меры по обеспечению безопасности по ул.120 Гатчинской Дивизии г.Гатчина в части обустройства искусственных неровностей. При наличии рекомендаций на обустройство искусственных неровностей включить в план работ на 2020 год мероприятия по их устройству.</w:t>
      </w:r>
    </w:p>
    <w:p w14:paraId="5F7691A5" w14:textId="77777777" w:rsidR="00BE501E" w:rsidRDefault="00BE501E" w:rsidP="00BE501E">
      <w:pPr>
        <w:rPr>
          <w:b w:val="0"/>
          <w:spacing w:val="2"/>
          <w:sz w:val="28"/>
          <w:szCs w:val="28"/>
        </w:rPr>
      </w:pPr>
      <w:r>
        <w:rPr>
          <w:b w:val="0"/>
          <w:spacing w:val="2"/>
          <w:sz w:val="28"/>
          <w:szCs w:val="28"/>
        </w:rPr>
        <w:t xml:space="preserve">2. В установке камер видеонаблюдения на пешеходном переходе в близи перекрестка ул.120-й Гатчинской Дивизии и </w:t>
      </w:r>
      <w:proofErr w:type="spellStart"/>
      <w:r>
        <w:rPr>
          <w:b w:val="0"/>
          <w:spacing w:val="2"/>
          <w:sz w:val="28"/>
          <w:szCs w:val="28"/>
        </w:rPr>
        <w:t>ул.Куприна</w:t>
      </w:r>
      <w:proofErr w:type="spellEnd"/>
      <w:r>
        <w:rPr>
          <w:b w:val="0"/>
          <w:spacing w:val="2"/>
          <w:sz w:val="28"/>
          <w:szCs w:val="28"/>
        </w:rPr>
        <w:t xml:space="preserve"> г.Гатчина отказать.</w:t>
      </w:r>
    </w:p>
    <w:p w14:paraId="62BE4CEB" w14:textId="77777777" w:rsidR="00BE501E" w:rsidRDefault="00BE501E" w:rsidP="00BE501E">
      <w:pPr>
        <w:rPr>
          <w:b w:val="0"/>
          <w:bCs/>
          <w:sz w:val="28"/>
          <w:szCs w:val="28"/>
        </w:rPr>
      </w:pPr>
      <w:r>
        <w:rPr>
          <w:b w:val="0"/>
          <w:spacing w:val="2"/>
          <w:sz w:val="28"/>
          <w:szCs w:val="28"/>
        </w:rPr>
        <w:t xml:space="preserve">3. В установке </w:t>
      </w:r>
      <w:r>
        <w:rPr>
          <w:b w:val="0"/>
          <w:bCs/>
          <w:sz w:val="28"/>
          <w:szCs w:val="28"/>
        </w:rPr>
        <w:t>д</w:t>
      </w:r>
      <w:r w:rsidRPr="00D84D58">
        <w:rPr>
          <w:b w:val="0"/>
          <w:bCs/>
          <w:sz w:val="28"/>
          <w:szCs w:val="28"/>
        </w:rPr>
        <w:t>орожны</w:t>
      </w:r>
      <w:r>
        <w:rPr>
          <w:b w:val="0"/>
          <w:bCs/>
          <w:sz w:val="28"/>
          <w:szCs w:val="28"/>
        </w:rPr>
        <w:t>х</w:t>
      </w:r>
      <w:r w:rsidRPr="00D84D58">
        <w:rPr>
          <w:b w:val="0"/>
          <w:bCs/>
          <w:sz w:val="28"/>
          <w:szCs w:val="28"/>
        </w:rPr>
        <w:t xml:space="preserve"> знак</w:t>
      </w:r>
      <w:r>
        <w:rPr>
          <w:b w:val="0"/>
          <w:bCs/>
          <w:sz w:val="28"/>
          <w:szCs w:val="28"/>
        </w:rPr>
        <w:t>ов</w:t>
      </w:r>
      <w:r w:rsidRPr="00D84D58">
        <w:rPr>
          <w:b w:val="0"/>
          <w:bCs/>
          <w:sz w:val="28"/>
          <w:szCs w:val="28"/>
        </w:rPr>
        <w:t xml:space="preserve"> 5.19.1 и 5.19.2 «Пешеходный переход» с подсветкой</w:t>
      </w:r>
      <w:r w:rsidRPr="005D0724">
        <w:rPr>
          <w:b w:val="0"/>
          <w:spacing w:val="2"/>
          <w:sz w:val="28"/>
          <w:szCs w:val="28"/>
        </w:rPr>
        <w:t xml:space="preserve"> </w:t>
      </w:r>
      <w:r>
        <w:rPr>
          <w:b w:val="0"/>
          <w:spacing w:val="2"/>
          <w:sz w:val="28"/>
          <w:szCs w:val="28"/>
        </w:rPr>
        <w:t xml:space="preserve">на пешеходном переходе в близи перекрестка ул.120-й Гатчинской Дивизии и </w:t>
      </w:r>
      <w:proofErr w:type="spellStart"/>
      <w:r>
        <w:rPr>
          <w:b w:val="0"/>
          <w:spacing w:val="2"/>
          <w:sz w:val="28"/>
          <w:szCs w:val="28"/>
        </w:rPr>
        <w:t>ул.Куприна</w:t>
      </w:r>
      <w:proofErr w:type="spellEnd"/>
      <w:r>
        <w:rPr>
          <w:b w:val="0"/>
          <w:spacing w:val="2"/>
          <w:sz w:val="28"/>
          <w:szCs w:val="28"/>
        </w:rPr>
        <w:t xml:space="preserve"> г.Гатчина отказать</w:t>
      </w:r>
      <w:r>
        <w:rPr>
          <w:b w:val="0"/>
          <w:bCs/>
          <w:sz w:val="28"/>
          <w:szCs w:val="28"/>
        </w:rPr>
        <w:t>.</w:t>
      </w:r>
    </w:p>
    <w:p w14:paraId="3999B561" w14:textId="77777777" w:rsidR="00BE501E" w:rsidRDefault="00BE501E" w:rsidP="00BE501E">
      <w:pPr>
        <w:rPr>
          <w:b w:val="0"/>
          <w:bCs/>
          <w:spacing w:val="2"/>
          <w:sz w:val="28"/>
          <w:szCs w:val="28"/>
          <w:shd w:val="clear" w:color="auto" w:fill="FFFFFF"/>
        </w:rPr>
      </w:pPr>
      <w:r>
        <w:rPr>
          <w:b w:val="0"/>
          <w:bCs/>
          <w:sz w:val="28"/>
          <w:szCs w:val="28"/>
        </w:rPr>
        <w:t>4. Сообщить заявителю, что д</w:t>
      </w:r>
      <w:r w:rsidRPr="0089638A">
        <w:rPr>
          <w:b w:val="0"/>
          <w:bCs/>
          <w:sz w:val="28"/>
          <w:szCs w:val="28"/>
        </w:rPr>
        <w:t>орожные знаки 4.4.1 «Велосипедная дорожка»</w:t>
      </w:r>
      <w:r>
        <w:rPr>
          <w:b w:val="0"/>
          <w:bCs/>
          <w:sz w:val="28"/>
          <w:szCs w:val="28"/>
        </w:rPr>
        <w:t xml:space="preserve"> установлены в начале и в конце данной дорожки.</w:t>
      </w:r>
    </w:p>
    <w:p w14:paraId="7FF1B2F8" w14:textId="77777777" w:rsidR="003F05DD" w:rsidRPr="0089638A" w:rsidRDefault="003F05DD" w:rsidP="005D0724">
      <w:pPr>
        <w:rPr>
          <w:b w:val="0"/>
          <w:bCs/>
          <w:sz w:val="28"/>
          <w:szCs w:val="28"/>
        </w:rPr>
      </w:pPr>
    </w:p>
    <w:p w14:paraId="4FC4EC0B" w14:textId="77777777" w:rsidR="00244CCA" w:rsidRPr="00EA5251" w:rsidRDefault="00244CCA" w:rsidP="0022109C">
      <w:pPr>
        <w:rPr>
          <w:b w:val="0"/>
          <w:bCs/>
          <w:sz w:val="28"/>
          <w:szCs w:val="28"/>
        </w:rPr>
      </w:pPr>
    </w:p>
    <w:p w14:paraId="24028FE5" w14:textId="77777777" w:rsidR="005A4263" w:rsidRDefault="005A4263" w:rsidP="0022109C">
      <w:pPr>
        <w:rPr>
          <w:b w:val="0"/>
          <w:sz w:val="28"/>
          <w:szCs w:val="28"/>
        </w:rPr>
      </w:pPr>
    </w:p>
    <w:p w14:paraId="115713B2" w14:textId="77777777" w:rsidR="005A4263" w:rsidRPr="00770DB7" w:rsidRDefault="005A4263" w:rsidP="0022109C">
      <w:pPr>
        <w:rPr>
          <w:b w:val="0"/>
          <w:sz w:val="28"/>
          <w:szCs w:val="28"/>
        </w:rPr>
      </w:pPr>
    </w:p>
    <w:p w14:paraId="549B3C6D" w14:textId="77777777" w:rsidR="005A4263" w:rsidRDefault="005A4263" w:rsidP="001A3FEF">
      <w:pPr>
        <w:rPr>
          <w:b w:val="0"/>
          <w:sz w:val="28"/>
          <w:szCs w:val="28"/>
        </w:rPr>
      </w:pPr>
      <w:r w:rsidRPr="00770DB7">
        <w:rPr>
          <w:b w:val="0"/>
          <w:sz w:val="28"/>
          <w:szCs w:val="28"/>
        </w:rPr>
        <w:t>Заместитель председателя комиссии</w:t>
      </w:r>
    </w:p>
    <w:p w14:paraId="6269F43E" w14:textId="77777777" w:rsidR="005A4263" w:rsidRDefault="005A4263" w:rsidP="001A3FEF">
      <w:pPr>
        <w:rPr>
          <w:b w:val="0"/>
          <w:sz w:val="28"/>
          <w:szCs w:val="28"/>
        </w:rPr>
      </w:pPr>
      <w:r w:rsidRPr="00770DB7">
        <w:rPr>
          <w:b w:val="0"/>
          <w:sz w:val="28"/>
          <w:szCs w:val="28"/>
        </w:rPr>
        <w:t>по ОБДД на территории МО «Город Гатчина»</w:t>
      </w:r>
    </w:p>
    <w:p w14:paraId="15CBD5C7" w14:textId="77777777" w:rsidR="005A4263" w:rsidRDefault="005A4263" w:rsidP="001A3FEF">
      <w:pPr>
        <w:rPr>
          <w:b w:val="0"/>
          <w:sz w:val="28"/>
          <w:szCs w:val="28"/>
        </w:rPr>
      </w:pPr>
      <w:r w:rsidRPr="00770DB7">
        <w:rPr>
          <w:b w:val="0"/>
          <w:sz w:val="28"/>
          <w:szCs w:val="28"/>
        </w:rPr>
        <w:t xml:space="preserve">и Гатчинского муниципального района       </w:t>
      </w:r>
      <w:r>
        <w:rPr>
          <w:b w:val="0"/>
          <w:sz w:val="28"/>
          <w:szCs w:val="28"/>
        </w:rPr>
        <w:t xml:space="preserve">                 </w:t>
      </w:r>
      <w:r w:rsidRPr="00770DB7">
        <w:rPr>
          <w:b w:val="0"/>
          <w:sz w:val="28"/>
          <w:szCs w:val="28"/>
        </w:rPr>
        <w:t xml:space="preserve">             </w:t>
      </w:r>
      <w:r>
        <w:rPr>
          <w:b w:val="0"/>
          <w:sz w:val="28"/>
          <w:szCs w:val="28"/>
        </w:rPr>
        <w:t>Т.Ф. Материков</w:t>
      </w:r>
    </w:p>
    <w:p w14:paraId="47D4F24F" w14:textId="77777777" w:rsidR="005A4263" w:rsidRDefault="005A4263" w:rsidP="001A3FEF">
      <w:pPr>
        <w:rPr>
          <w:b w:val="0"/>
          <w:sz w:val="28"/>
          <w:szCs w:val="28"/>
        </w:rPr>
      </w:pPr>
    </w:p>
    <w:p w14:paraId="4F609152" w14:textId="77777777" w:rsidR="005A4263" w:rsidRDefault="005A4263" w:rsidP="001A3FEF">
      <w:pPr>
        <w:rPr>
          <w:b w:val="0"/>
          <w:sz w:val="28"/>
          <w:szCs w:val="28"/>
        </w:rPr>
      </w:pPr>
    </w:p>
    <w:p w14:paraId="46B3E1B6" w14:textId="77777777" w:rsidR="005A4263" w:rsidRDefault="005A4263" w:rsidP="0047607F">
      <w:pPr>
        <w:rPr>
          <w:b w:val="0"/>
          <w:sz w:val="28"/>
          <w:szCs w:val="28"/>
        </w:rPr>
      </w:pPr>
      <w:r w:rsidRPr="00770DB7">
        <w:rPr>
          <w:b w:val="0"/>
          <w:sz w:val="28"/>
          <w:szCs w:val="28"/>
        </w:rPr>
        <w:t>Заместитель председателя комиссии</w:t>
      </w:r>
    </w:p>
    <w:p w14:paraId="7DE6E4AC" w14:textId="77777777" w:rsidR="005A4263" w:rsidRDefault="005A4263" w:rsidP="0047607F">
      <w:pPr>
        <w:rPr>
          <w:b w:val="0"/>
          <w:sz w:val="28"/>
          <w:szCs w:val="28"/>
        </w:rPr>
      </w:pPr>
      <w:r w:rsidRPr="00770DB7">
        <w:rPr>
          <w:b w:val="0"/>
          <w:sz w:val="28"/>
          <w:szCs w:val="28"/>
        </w:rPr>
        <w:t>по ОБДД на территории МО «Город Гатчина»</w:t>
      </w:r>
    </w:p>
    <w:p w14:paraId="1DDF875C" w14:textId="7549D0E7" w:rsidR="005A4263" w:rsidRDefault="005A4263" w:rsidP="0047607F">
      <w:pPr>
        <w:rPr>
          <w:b w:val="0"/>
          <w:sz w:val="28"/>
          <w:szCs w:val="28"/>
        </w:rPr>
      </w:pPr>
      <w:r w:rsidRPr="00770DB7">
        <w:rPr>
          <w:b w:val="0"/>
          <w:sz w:val="28"/>
          <w:szCs w:val="28"/>
        </w:rPr>
        <w:t xml:space="preserve">и Гатчинского муниципального района       </w:t>
      </w:r>
      <w:r>
        <w:rPr>
          <w:b w:val="0"/>
          <w:sz w:val="28"/>
          <w:szCs w:val="28"/>
        </w:rPr>
        <w:t xml:space="preserve">                </w:t>
      </w:r>
      <w:r w:rsidRPr="00770DB7">
        <w:rPr>
          <w:b w:val="0"/>
          <w:sz w:val="28"/>
          <w:szCs w:val="28"/>
        </w:rPr>
        <w:t xml:space="preserve">             </w:t>
      </w:r>
      <w:r>
        <w:rPr>
          <w:b w:val="0"/>
          <w:sz w:val="28"/>
          <w:szCs w:val="28"/>
        </w:rPr>
        <w:t>Е.Ю. Фараонова</w:t>
      </w:r>
    </w:p>
    <w:p w14:paraId="2358850D" w14:textId="77777777" w:rsidR="005A4263" w:rsidRDefault="005A4263" w:rsidP="00B93171">
      <w:pPr>
        <w:rPr>
          <w:b w:val="0"/>
          <w:sz w:val="28"/>
          <w:szCs w:val="28"/>
        </w:rPr>
      </w:pPr>
    </w:p>
    <w:p w14:paraId="15F51925" w14:textId="396A5226" w:rsidR="005A4263" w:rsidRPr="001943A9" w:rsidRDefault="007B77C3" w:rsidP="00B93171">
      <w:pPr>
        <w:rPr>
          <w:b w:val="0"/>
          <w:sz w:val="28"/>
          <w:szCs w:val="28"/>
        </w:rPr>
      </w:pPr>
      <w:r>
        <w:rPr>
          <w:b w:val="0"/>
          <w:sz w:val="28"/>
          <w:szCs w:val="28"/>
        </w:rPr>
        <w:t xml:space="preserve"> </w:t>
      </w:r>
    </w:p>
    <w:p w14:paraId="76D2569D" w14:textId="2BE01B8A" w:rsidR="005A4263" w:rsidRDefault="005A4263" w:rsidP="00B93171">
      <w:pPr>
        <w:rPr>
          <w:b w:val="0"/>
          <w:sz w:val="28"/>
          <w:szCs w:val="28"/>
        </w:rPr>
      </w:pPr>
      <w:bookmarkStart w:id="6" w:name="_Hlk17989849"/>
      <w:r>
        <w:rPr>
          <w:b w:val="0"/>
          <w:sz w:val="28"/>
          <w:szCs w:val="28"/>
        </w:rPr>
        <w:t>Секретарь комиссии                                                                  Н.А. Горячевских</w:t>
      </w:r>
      <w:bookmarkEnd w:id="6"/>
    </w:p>
    <w:sectPr w:rsidR="005A4263" w:rsidSect="00A616FF">
      <w:pgSz w:w="11906" w:h="16838"/>
      <w:pgMar w:top="899" w:right="849"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C7B"/>
    <w:multiLevelType w:val="hybridMultilevel"/>
    <w:tmpl w:val="FF1C673A"/>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89673D2"/>
    <w:multiLevelType w:val="hybridMultilevel"/>
    <w:tmpl w:val="2682C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8334F"/>
    <w:multiLevelType w:val="hybridMultilevel"/>
    <w:tmpl w:val="09BCE3F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15:restartNumberingAfterBreak="0">
    <w:nsid w:val="1B135366"/>
    <w:multiLevelType w:val="hybridMultilevel"/>
    <w:tmpl w:val="72209ACC"/>
    <w:lvl w:ilvl="0" w:tplc="733085BE">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4" w15:restartNumberingAfterBreak="0">
    <w:nsid w:val="1CB44AA5"/>
    <w:multiLevelType w:val="hybridMultilevel"/>
    <w:tmpl w:val="28CA5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C3561"/>
    <w:multiLevelType w:val="hybridMultilevel"/>
    <w:tmpl w:val="91C25760"/>
    <w:lvl w:ilvl="0" w:tplc="8F7E5B06">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FB65012"/>
    <w:multiLevelType w:val="hybridMultilevel"/>
    <w:tmpl w:val="E6526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1B3B62"/>
    <w:multiLevelType w:val="hybridMultilevel"/>
    <w:tmpl w:val="E0884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B22080"/>
    <w:multiLevelType w:val="hybridMultilevel"/>
    <w:tmpl w:val="8F6CC5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5363D31"/>
    <w:multiLevelType w:val="hybridMultilevel"/>
    <w:tmpl w:val="BA1658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7DD0C96"/>
    <w:multiLevelType w:val="hybridMultilevel"/>
    <w:tmpl w:val="6F5EF06A"/>
    <w:lvl w:ilvl="0" w:tplc="5260A57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9C80FC6"/>
    <w:multiLevelType w:val="hybridMultilevel"/>
    <w:tmpl w:val="63FE7E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1B81573"/>
    <w:multiLevelType w:val="hybridMultilevel"/>
    <w:tmpl w:val="B4A0D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8B1DF9"/>
    <w:multiLevelType w:val="hybridMultilevel"/>
    <w:tmpl w:val="CBA2AECA"/>
    <w:lvl w:ilvl="0" w:tplc="D0804052">
      <w:start w:val="3"/>
      <w:numFmt w:val="decimal"/>
      <w:lvlText w:val="%1."/>
      <w:lvlJc w:val="left"/>
      <w:pPr>
        <w:tabs>
          <w:tab w:val="num" w:pos="720"/>
        </w:tabs>
        <w:ind w:left="720" w:hanging="360"/>
      </w:pPr>
      <w:rPr>
        <w:rFonts w:cs="Times New Roman" w:hint="default"/>
      </w:rPr>
    </w:lvl>
    <w:lvl w:ilvl="1" w:tplc="0C0A45C4" w:tentative="1">
      <w:start w:val="1"/>
      <w:numFmt w:val="lowerLetter"/>
      <w:lvlText w:val="%2."/>
      <w:lvlJc w:val="left"/>
      <w:pPr>
        <w:tabs>
          <w:tab w:val="num" w:pos="1440"/>
        </w:tabs>
        <w:ind w:left="1440" w:hanging="360"/>
      </w:pPr>
      <w:rPr>
        <w:rFonts w:cs="Times New Roman"/>
      </w:rPr>
    </w:lvl>
    <w:lvl w:ilvl="2" w:tplc="C636B9A0" w:tentative="1">
      <w:start w:val="1"/>
      <w:numFmt w:val="lowerRoman"/>
      <w:lvlText w:val="%3."/>
      <w:lvlJc w:val="right"/>
      <w:pPr>
        <w:tabs>
          <w:tab w:val="num" w:pos="2160"/>
        </w:tabs>
        <w:ind w:left="2160" w:hanging="180"/>
      </w:pPr>
      <w:rPr>
        <w:rFonts w:cs="Times New Roman"/>
      </w:rPr>
    </w:lvl>
    <w:lvl w:ilvl="3" w:tplc="A3CC3420" w:tentative="1">
      <w:start w:val="1"/>
      <w:numFmt w:val="decimal"/>
      <w:lvlText w:val="%4."/>
      <w:lvlJc w:val="left"/>
      <w:pPr>
        <w:tabs>
          <w:tab w:val="num" w:pos="2880"/>
        </w:tabs>
        <w:ind w:left="2880" w:hanging="360"/>
      </w:pPr>
      <w:rPr>
        <w:rFonts w:cs="Times New Roman"/>
      </w:rPr>
    </w:lvl>
    <w:lvl w:ilvl="4" w:tplc="1996F7D4" w:tentative="1">
      <w:start w:val="1"/>
      <w:numFmt w:val="lowerLetter"/>
      <w:lvlText w:val="%5."/>
      <w:lvlJc w:val="left"/>
      <w:pPr>
        <w:tabs>
          <w:tab w:val="num" w:pos="3600"/>
        </w:tabs>
        <w:ind w:left="3600" w:hanging="360"/>
      </w:pPr>
      <w:rPr>
        <w:rFonts w:cs="Times New Roman"/>
      </w:rPr>
    </w:lvl>
    <w:lvl w:ilvl="5" w:tplc="42308310" w:tentative="1">
      <w:start w:val="1"/>
      <w:numFmt w:val="lowerRoman"/>
      <w:lvlText w:val="%6."/>
      <w:lvlJc w:val="right"/>
      <w:pPr>
        <w:tabs>
          <w:tab w:val="num" w:pos="4320"/>
        </w:tabs>
        <w:ind w:left="4320" w:hanging="180"/>
      </w:pPr>
      <w:rPr>
        <w:rFonts w:cs="Times New Roman"/>
      </w:rPr>
    </w:lvl>
    <w:lvl w:ilvl="6" w:tplc="6B9A699E" w:tentative="1">
      <w:start w:val="1"/>
      <w:numFmt w:val="decimal"/>
      <w:lvlText w:val="%7."/>
      <w:lvlJc w:val="left"/>
      <w:pPr>
        <w:tabs>
          <w:tab w:val="num" w:pos="5040"/>
        </w:tabs>
        <w:ind w:left="5040" w:hanging="360"/>
      </w:pPr>
      <w:rPr>
        <w:rFonts w:cs="Times New Roman"/>
      </w:rPr>
    </w:lvl>
    <w:lvl w:ilvl="7" w:tplc="3F38A626" w:tentative="1">
      <w:start w:val="1"/>
      <w:numFmt w:val="lowerLetter"/>
      <w:lvlText w:val="%8."/>
      <w:lvlJc w:val="left"/>
      <w:pPr>
        <w:tabs>
          <w:tab w:val="num" w:pos="5760"/>
        </w:tabs>
        <w:ind w:left="5760" w:hanging="360"/>
      </w:pPr>
      <w:rPr>
        <w:rFonts w:cs="Times New Roman"/>
      </w:rPr>
    </w:lvl>
    <w:lvl w:ilvl="8" w:tplc="7EDC3054"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774181"/>
    <w:multiLevelType w:val="hybridMultilevel"/>
    <w:tmpl w:val="A4E21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EB2F03"/>
    <w:multiLevelType w:val="hybridMultilevel"/>
    <w:tmpl w:val="91828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880EA9"/>
    <w:multiLevelType w:val="multilevel"/>
    <w:tmpl w:val="CBA2AECA"/>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D5A71B5"/>
    <w:multiLevelType w:val="multilevel"/>
    <w:tmpl w:val="E5462C4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07459C4"/>
    <w:multiLevelType w:val="hybridMultilevel"/>
    <w:tmpl w:val="9B1CFF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13B4228"/>
    <w:multiLevelType w:val="hybridMultilevel"/>
    <w:tmpl w:val="F4F27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380424B"/>
    <w:multiLevelType w:val="hybridMultilevel"/>
    <w:tmpl w:val="17EE5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8C761C"/>
    <w:multiLevelType w:val="hybridMultilevel"/>
    <w:tmpl w:val="54A22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C85AF1"/>
    <w:multiLevelType w:val="hybridMultilevel"/>
    <w:tmpl w:val="418AC10A"/>
    <w:lvl w:ilvl="0" w:tplc="55309670">
      <w:start w:val="1"/>
      <w:numFmt w:val="decimal"/>
      <w:lvlText w:val="%1."/>
      <w:lvlJc w:val="left"/>
      <w:pPr>
        <w:tabs>
          <w:tab w:val="num" w:pos="1428"/>
        </w:tabs>
        <w:ind w:left="1428" w:hanging="360"/>
      </w:pPr>
      <w:rPr>
        <w:rFonts w:cs="Times New Roman"/>
      </w:rPr>
    </w:lvl>
    <w:lvl w:ilvl="1" w:tplc="B546C672">
      <w:start w:val="1"/>
      <w:numFmt w:val="lowerLetter"/>
      <w:lvlText w:val="%2."/>
      <w:lvlJc w:val="left"/>
      <w:pPr>
        <w:tabs>
          <w:tab w:val="num" w:pos="2148"/>
        </w:tabs>
        <w:ind w:left="2148" w:hanging="360"/>
      </w:pPr>
      <w:rPr>
        <w:rFonts w:cs="Times New Roman"/>
      </w:rPr>
    </w:lvl>
    <w:lvl w:ilvl="2" w:tplc="B24220F6" w:tentative="1">
      <w:start w:val="1"/>
      <w:numFmt w:val="lowerRoman"/>
      <w:lvlText w:val="%3."/>
      <w:lvlJc w:val="right"/>
      <w:pPr>
        <w:tabs>
          <w:tab w:val="num" w:pos="2868"/>
        </w:tabs>
        <w:ind w:left="2868" w:hanging="180"/>
      </w:pPr>
      <w:rPr>
        <w:rFonts w:cs="Times New Roman"/>
      </w:rPr>
    </w:lvl>
    <w:lvl w:ilvl="3" w:tplc="EE3614E4" w:tentative="1">
      <w:start w:val="1"/>
      <w:numFmt w:val="decimal"/>
      <w:lvlText w:val="%4."/>
      <w:lvlJc w:val="left"/>
      <w:pPr>
        <w:tabs>
          <w:tab w:val="num" w:pos="3588"/>
        </w:tabs>
        <w:ind w:left="3588" w:hanging="360"/>
      </w:pPr>
      <w:rPr>
        <w:rFonts w:cs="Times New Roman"/>
      </w:rPr>
    </w:lvl>
    <w:lvl w:ilvl="4" w:tplc="BA42F266" w:tentative="1">
      <w:start w:val="1"/>
      <w:numFmt w:val="lowerLetter"/>
      <w:lvlText w:val="%5."/>
      <w:lvlJc w:val="left"/>
      <w:pPr>
        <w:tabs>
          <w:tab w:val="num" w:pos="4308"/>
        </w:tabs>
        <w:ind w:left="4308" w:hanging="360"/>
      </w:pPr>
      <w:rPr>
        <w:rFonts w:cs="Times New Roman"/>
      </w:rPr>
    </w:lvl>
    <w:lvl w:ilvl="5" w:tplc="BAC011B0" w:tentative="1">
      <w:start w:val="1"/>
      <w:numFmt w:val="lowerRoman"/>
      <w:lvlText w:val="%6."/>
      <w:lvlJc w:val="right"/>
      <w:pPr>
        <w:tabs>
          <w:tab w:val="num" w:pos="5028"/>
        </w:tabs>
        <w:ind w:left="5028" w:hanging="180"/>
      </w:pPr>
      <w:rPr>
        <w:rFonts w:cs="Times New Roman"/>
      </w:rPr>
    </w:lvl>
    <w:lvl w:ilvl="6" w:tplc="CAE2EA74" w:tentative="1">
      <w:start w:val="1"/>
      <w:numFmt w:val="decimal"/>
      <w:lvlText w:val="%7."/>
      <w:lvlJc w:val="left"/>
      <w:pPr>
        <w:tabs>
          <w:tab w:val="num" w:pos="5748"/>
        </w:tabs>
        <w:ind w:left="5748" w:hanging="360"/>
      </w:pPr>
      <w:rPr>
        <w:rFonts w:cs="Times New Roman"/>
      </w:rPr>
    </w:lvl>
    <w:lvl w:ilvl="7" w:tplc="E4EA713C" w:tentative="1">
      <w:start w:val="1"/>
      <w:numFmt w:val="lowerLetter"/>
      <w:lvlText w:val="%8."/>
      <w:lvlJc w:val="left"/>
      <w:pPr>
        <w:tabs>
          <w:tab w:val="num" w:pos="6468"/>
        </w:tabs>
        <w:ind w:left="6468" w:hanging="360"/>
      </w:pPr>
      <w:rPr>
        <w:rFonts w:cs="Times New Roman"/>
      </w:rPr>
    </w:lvl>
    <w:lvl w:ilvl="8" w:tplc="9FD8D2AE" w:tentative="1">
      <w:start w:val="1"/>
      <w:numFmt w:val="lowerRoman"/>
      <w:lvlText w:val="%9."/>
      <w:lvlJc w:val="right"/>
      <w:pPr>
        <w:tabs>
          <w:tab w:val="num" w:pos="7188"/>
        </w:tabs>
        <w:ind w:left="7188" w:hanging="180"/>
      </w:pPr>
      <w:rPr>
        <w:rFonts w:cs="Times New Roman"/>
      </w:rPr>
    </w:lvl>
  </w:abstractNum>
  <w:abstractNum w:abstractNumId="23" w15:restartNumberingAfterBreak="0">
    <w:nsid w:val="47F95228"/>
    <w:multiLevelType w:val="hybridMultilevel"/>
    <w:tmpl w:val="F38E4AE8"/>
    <w:lvl w:ilvl="0" w:tplc="9F9459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15:restartNumberingAfterBreak="0">
    <w:nsid w:val="4F147460"/>
    <w:multiLevelType w:val="hybridMultilevel"/>
    <w:tmpl w:val="E14837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04B0806"/>
    <w:multiLevelType w:val="hybridMultilevel"/>
    <w:tmpl w:val="F466A0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4A0418D"/>
    <w:multiLevelType w:val="singleLevel"/>
    <w:tmpl w:val="0A909268"/>
    <w:lvl w:ilvl="0">
      <w:start w:val="1"/>
      <w:numFmt w:val="decimal"/>
      <w:lvlText w:val="%1."/>
      <w:lvlJc w:val="left"/>
      <w:pPr>
        <w:tabs>
          <w:tab w:val="num" w:pos="1080"/>
        </w:tabs>
        <w:ind w:left="1080" w:hanging="360"/>
      </w:pPr>
      <w:rPr>
        <w:rFonts w:cs="Times New Roman" w:hint="default"/>
      </w:rPr>
    </w:lvl>
  </w:abstractNum>
  <w:abstractNum w:abstractNumId="27" w15:restartNumberingAfterBreak="0">
    <w:nsid w:val="575E675C"/>
    <w:multiLevelType w:val="multilevel"/>
    <w:tmpl w:val="8C0E859A"/>
    <w:lvl w:ilvl="0">
      <w:start w:val="1"/>
      <w:numFmt w:val="decimal"/>
      <w:lvlText w:val="%1."/>
      <w:lvlJc w:val="left"/>
      <w:pPr>
        <w:ind w:left="360" w:hanging="360"/>
      </w:pPr>
      <w:rPr>
        <w:rFonts w:ascii="Times New Roman" w:hAnsi="Times New Roman" w:cs="Times New Roman" w:hint="default"/>
        <w:b w:val="0"/>
        <w:bCs w:val="0"/>
      </w:rPr>
    </w:lvl>
    <w:lvl w:ilvl="1">
      <w:start w:val="6"/>
      <w:numFmt w:val="decimal"/>
      <w:isLgl/>
      <w:lvlText w:val="%1.%2."/>
      <w:lvlJc w:val="left"/>
      <w:pPr>
        <w:ind w:left="413" w:hanging="555"/>
      </w:pPr>
      <w:rPr>
        <w:rFonts w:cs="Times New Roman"/>
        <w:b/>
      </w:rPr>
    </w:lvl>
    <w:lvl w:ilvl="2">
      <w:start w:val="1"/>
      <w:numFmt w:val="decimal"/>
      <w:isLgl/>
      <w:lvlText w:val="%1.%2.%3."/>
      <w:lvlJc w:val="left"/>
      <w:pPr>
        <w:ind w:left="578" w:hanging="720"/>
      </w:pPr>
      <w:rPr>
        <w:rFonts w:cs="Times New Roman"/>
      </w:rPr>
    </w:lvl>
    <w:lvl w:ilvl="3">
      <w:start w:val="1"/>
      <w:numFmt w:val="decimal"/>
      <w:isLgl/>
      <w:lvlText w:val="%1.%2.%3.%4."/>
      <w:lvlJc w:val="left"/>
      <w:pPr>
        <w:ind w:left="578" w:hanging="720"/>
      </w:pPr>
      <w:rPr>
        <w:rFonts w:cs="Times New Roman"/>
      </w:rPr>
    </w:lvl>
    <w:lvl w:ilvl="4">
      <w:start w:val="1"/>
      <w:numFmt w:val="decimal"/>
      <w:isLgl/>
      <w:lvlText w:val="%1.%2.%3.%4.%5."/>
      <w:lvlJc w:val="left"/>
      <w:pPr>
        <w:ind w:left="938" w:hanging="1080"/>
      </w:pPr>
      <w:rPr>
        <w:rFonts w:cs="Times New Roman"/>
      </w:rPr>
    </w:lvl>
    <w:lvl w:ilvl="5">
      <w:start w:val="1"/>
      <w:numFmt w:val="decimal"/>
      <w:isLgl/>
      <w:lvlText w:val="%1.%2.%3.%4.%5.%6."/>
      <w:lvlJc w:val="left"/>
      <w:pPr>
        <w:ind w:left="938" w:hanging="1080"/>
      </w:pPr>
      <w:rPr>
        <w:rFonts w:cs="Times New Roman"/>
      </w:rPr>
    </w:lvl>
    <w:lvl w:ilvl="6">
      <w:start w:val="1"/>
      <w:numFmt w:val="decimal"/>
      <w:isLgl/>
      <w:lvlText w:val="%1.%2.%3.%4.%5.%6.%7."/>
      <w:lvlJc w:val="left"/>
      <w:pPr>
        <w:ind w:left="1298" w:hanging="1440"/>
      </w:pPr>
      <w:rPr>
        <w:rFonts w:cs="Times New Roman"/>
      </w:rPr>
    </w:lvl>
    <w:lvl w:ilvl="7">
      <w:start w:val="1"/>
      <w:numFmt w:val="decimal"/>
      <w:isLgl/>
      <w:lvlText w:val="%1.%2.%3.%4.%5.%6.%7.%8."/>
      <w:lvlJc w:val="left"/>
      <w:pPr>
        <w:ind w:left="1298" w:hanging="1440"/>
      </w:pPr>
      <w:rPr>
        <w:rFonts w:cs="Times New Roman"/>
      </w:rPr>
    </w:lvl>
    <w:lvl w:ilvl="8">
      <w:start w:val="1"/>
      <w:numFmt w:val="decimal"/>
      <w:isLgl/>
      <w:lvlText w:val="%1.%2.%3.%4.%5.%6.%7.%8.%9."/>
      <w:lvlJc w:val="left"/>
      <w:pPr>
        <w:ind w:left="1658" w:hanging="1800"/>
      </w:pPr>
      <w:rPr>
        <w:rFonts w:cs="Times New Roman"/>
      </w:rPr>
    </w:lvl>
  </w:abstractNum>
  <w:abstractNum w:abstractNumId="28" w15:restartNumberingAfterBreak="0">
    <w:nsid w:val="5CBE3878"/>
    <w:multiLevelType w:val="hybridMultilevel"/>
    <w:tmpl w:val="DDB27C8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D7649D0"/>
    <w:multiLevelType w:val="hybridMultilevel"/>
    <w:tmpl w:val="8146D8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21915BF"/>
    <w:multiLevelType w:val="hybridMultilevel"/>
    <w:tmpl w:val="4888E598"/>
    <w:lvl w:ilvl="0" w:tplc="9EE8DB5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804562"/>
    <w:multiLevelType w:val="hybridMultilevel"/>
    <w:tmpl w:val="FEB04D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4B706A0"/>
    <w:multiLevelType w:val="hybridMultilevel"/>
    <w:tmpl w:val="4AA40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4D644D0"/>
    <w:multiLevelType w:val="hybridMultilevel"/>
    <w:tmpl w:val="30EAD4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885927"/>
    <w:multiLevelType w:val="hybridMultilevel"/>
    <w:tmpl w:val="83B06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5D443D"/>
    <w:multiLevelType w:val="hybridMultilevel"/>
    <w:tmpl w:val="4606DB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10F2627"/>
    <w:multiLevelType w:val="hybridMultilevel"/>
    <w:tmpl w:val="8806C2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51039EF"/>
    <w:multiLevelType w:val="hybridMultilevel"/>
    <w:tmpl w:val="88BC1D36"/>
    <w:lvl w:ilvl="0" w:tplc="7188D48A">
      <w:start w:val="1"/>
      <w:numFmt w:val="decimal"/>
      <w:lvlText w:val="%1."/>
      <w:lvlJc w:val="left"/>
      <w:pPr>
        <w:tabs>
          <w:tab w:val="num" w:pos="1350"/>
        </w:tabs>
        <w:ind w:left="1350" w:hanging="990"/>
      </w:pPr>
      <w:rPr>
        <w:rFonts w:cs="Times New Roman" w:hint="default"/>
      </w:rPr>
    </w:lvl>
    <w:lvl w:ilvl="1" w:tplc="5E2AF732" w:tentative="1">
      <w:start w:val="1"/>
      <w:numFmt w:val="lowerLetter"/>
      <w:lvlText w:val="%2."/>
      <w:lvlJc w:val="left"/>
      <w:pPr>
        <w:tabs>
          <w:tab w:val="num" w:pos="1092"/>
        </w:tabs>
        <w:ind w:left="1092" w:hanging="360"/>
      </w:pPr>
      <w:rPr>
        <w:rFonts w:cs="Times New Roman"/>
      </w:rPr>
    </w:lvl>
    <w:lvl w:ilvl="2" w:tplc="BF3E395C" w:tentative="1">
      <w:start w:val="1"/>
      <w:numFmt w:val="lowerRoman"/>
      <w:lvlText w:val="%3."/>
      <w:lvlJc w:val="right"/>
      <w:pPr>
        <w:tabs>
          <w:tab w:val="num" w:pos="1812"/>
        </w:tabs>
        <w:ind w:left="1812" w:hanging="180"/>
      </w:pPr>
      <w:rPr>
        <w:rFonts w:cs="Times New Roman"/>
      </w:rPr>
    </w:lvl>
    <w:lvl w:ilvl="3" w:tplc="DE563A0E" w:tentative="1">
      <w:start w:val="1"/>
      <w:numFmt w:val="decimal"/>
      <w:lvlText w:val="%4."/>
      <w:lvlJc w:val="left"/>
      <w:pPr>
        <w:tabs>
          <w:tab w:val="num" w:pos="2532"/>
        </w:tabs>
        <w:ind w:left="2532" w:hanging="360"/>
      </w:pPr>
      <w:rPr>
        <w:rFonts w:cs="Times New Roman"/>
      </w:rPr>
    </w:lvl>
    <w:lvl w:ilvl="4" w:tplc="AA180504" w:tentative="1">
      <w:start w:val="1"/>
      <w:numFmt w:val="lowerLetter"/>
      <w:lvlText w:val="%5."/>
      <w:lvlJc w:val="left"/>
      <w:pPr>
        <w:tabs>
          <w:tab w:val="num" w:pos="3252"/>
        </w:tabs>
        <w:ind w:left="3252" w:hanging="360"/>
      </w:pPr>
      <w:rPr>
        <w:rFonts w:cs="Times New Roman"/>
      </w:rPr>
    </w:lvl>
    <w:lvl w:ilvl="5" w:tplc="B48CF96E" w:tentative="1">
      <w:start w:val="1"/>
      <w:numFmt w:val="lowerRoman"/>
      <w:lvlText w:val="%6."/>
      <w:lvlJc w:val="right"/>
      <w:pPr>
        <w:tabs>
          <w:tab w:val="num" w:pos="3972"/>
        </w:tabs>
        <w:ind w:left="3972" w:hanging="180"/>
      </w:pPr>
      <w:rPr>
        <w:rFonts w:cs="Times New Roman"/>
      </w:rPr>
    </w:lvl>
    <w:lvl w:ilvl="6" w:tplc="9C7CE182" w:tentative="1">
      <w:start w:val="1"/>
      <w:numFmt w:val="decimal"/>
      <w:lvlText w:val="%7."/>
      <w:lvlJc w:val="left"/>
      <w:pPr>
        <w:tabs>
          <w:tab w:val="num" w:pos="4692"/>
        </w:tabs>
        <w:ind w:left="4692" w:hanging="360"/>
      </w:pPr>
      <w:rPr>
        <w:rFonts w:cs="Times New Roman"/>
      </w:rPr>
    </w:lvl>
    <w:lvl w:ilvl="7" w:tplc="B24454A4" w:tentative="1">
      <w:start w:val="1"/>
      <w:numFmt w:val="lowerLetter"/>
      <w:lvlText w:val="%8."/>
      <w:lvlJc w:val="left"/>
      <w:pPr>
        <w:tabs>
          <w:tab w:val="num" w:pos="5412"/>
        </w:tabs>
        <w:ind w:left="5412" w:hanging="360"/>
      </w:pPr>
      <w:rPr>
        <w:rFonts w:cs="Times New Roman"/>
      </w:rPr>
    </w:lvl>
    <w:lvl w:ilvl="8" w:tplc="971A4E4C" w:tentative="1">
      <w:start w:val="1"/>
      <w:numFmt w:val="lowerRoman"/>
      <w:lvlText w:val="%9."/>
      <w:lvlJc w:val="right"/>
      <w:pPr>
        <w:tabs>
          <w:tab w:val="num" w:pos="6132"/>
        </w:tabs>
        <w:ind w:left="6132" w:hanging="180"/>
      </w:pPr>
      <w:rPr>
        <w:rFonts w:cs="Times New Roman"/>
      </w:rPr>
    </w:lvl>
  </w:abstractNum>
  <w:abstractNum w:abstractNumId="38" w15:restartNumberingAfterBreak="0">
    <w:nsid w:val="769916C7"/>
    <w:multiLevelType w:val="multilevel"/>
    <w:tmpl w:val="26E2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BF7B56"/>
    <w:multiLevelType w:val="multilevel"/>
    <w:tmpl w:val="BA36300E"/>
    <w:lvl w:ilvl="0">
      <w:start w:val="1"/>
      <w:numFmt w:val="decimal"/>
      <w:lvlText w:val="%1."/>
      <w:lvlJc w:val="left"/>
      <w:pPr>
        <w:ind w:left="360" w:hanging="360"/>
      </w:pPr>
      <w:rPr>
        <w:rFonts w:ascii="Times New Roman" w:hAnsi="Times New Roman" w:cs="Times New Roman" w:hint="default"/>
        <w:b/>
      </w:rPr>
    </w:lvl>
    <w:lvl w:ilvl="1">
      <w:start w:val="6"/>
      <w:numFmt w:val="decimal"/>
      <w:isLgl/>
      <w:lvlText w:val="%1.%2."/>
      <w:lvlJc w:val="left"/>
      <w:pPr>
        <w:ind w:left="413" w:hanging="555"/>
      </w:pPr>
      <w:rPr>
        <w:rFonts w:cs="Times New Roman"/>
        <w:b/>
      </w:rPr>
    </w:lvl>
    <w:lvl w:ilvl="2">
      <w:start w:val="1"/>
      <w:numFmt w:val="decimal"/>
      <w:isLgl/>
      <w:lvlText w:val="%1.%2.%3."/>
      <w:lvlJc w:val="left"/>
      <w:pPr>
        <w:ind w:left="578" w:hanging="720"/>
      </w:pPr>
      <w:rPr>
        <w:rFonts w:cs="Times New Roman"/>
      </w:rPr>
    </w:lvl>
    <w:lvl w:ilvl="3">
      <w:start w:val="1"/>
      <w:numFmt w:val="decimal"/>
      <w:isLgl/>
      <w:lvlText w:val="%1.%2.%3.%4."/>
      <w:lvlJc w:val="left"/>
      <w:pPr>
        <w:ind w:left="578" w:hanging="720"/>
      </w:pPr>
      <w:rPr>
        <w:rFonts w:cs="Times New Roman"/>
      </w:rPr>
    </w:lvl>
    <w:lvl w:ilvl="4">
      <w:start w:val="1"/>
      <w:numFmt w:val="decimal"/>
      <w:isLgl/>
      <w:lvlText w:val="%1.%2.%3.%4.%5."/>
      <w:lvlJc w:val="left"/>
      <w:pPr>
        <w:ind w:left="938" w:hanging="1080"/>
      </w:pPr>
      <w:rPr>
        <w:rFonts w:cs="Times New Roman"/>
      </w:rPr>
    </w:lvl>
    <w:lvl w:ilvl="5">
      <w:start w:val="1"/>
      <w:numFmt w:val="decimal"/>
      <w:isLgl/>
      <w:lvlText w:val="%1.%2.%3.%4.%5.%6."/>
      <w:lvlJc w:val="left"/>
      <w:pPr>
        <w:ind w:left="938" w:hanging="1080"/>
      </w:pPr>
      <w:rPr>
        <w:rFonts w:cs="Times New Roman"/>
      </w:rPr>
    </w:lvl>
    <w:lvl w:ilvl="6">
      <w:start w:val="1"/>
      <w:numFmt w:val="decimal"/>
      <w:isLgl/>
      <w:lvlText w:val="%1.%2.%3.%4.%5.%6.%7."/>
      <w:lvlJc w:val="left"/>
      <w:pPr>
        <w:ind w:left="1298" w:hanging="1440"/>
      </w:pPr>
      <w:rPr>
        <w:rFonts w:cs="Times New Roman"/>
      </w:rPr>
    </w:lvl>
    <w:lvl w:ilvl="7">
      <w:start w:val="1"/>
      <w:numFmt w:val="decimal"/>
      <w:isLgl/>
      <w:lvlText w:val="%1.%2.%3.%4.%5.%6.%7.%8."/>
      <w:lvlJc w:val="left"/>
      <w:pPr>
        <w:ind w:left="1298" w:hanging="1440"/>
      </w:pPr>
      <w:rPr>
        <w:rFonts w:cs="Times New Roman"/>
      </w:rPr>
    </w:lvl>
    <w:lvl w:ilvl="8">
      <w:start w:val="1"/>
      <w:numFmt w:val="decimal"/>
      <w:isLgl/>
      <w:lvlText w:val="%1.%2.%3.%4.%5.%6.%7.%8.%9."/>
      <w:lvlJc w:val="left"/>
      <w:pPr>
        <w:ind w:left="1658" w:hanging="1800"/>
      </w:pPr>
      <w:rPr>
        <w:rFonts w:cs="Times New Roman"/>
      </w:rPr>
    </w:lvl>
  </w:abstractNum>
  <w:abstractNum w:abstractNumId="40" w15:restartNumberingAfterBreak="0">
    <w:nsid w:val="7C93583A"/>
    <w:multiLevelType w:val="multilevel"/>
    <w:tmpl w:val="D6CCF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E265EFE"/>
    <w:multiLevelType w:val="multilevel"/>
    <w:tmpl w:val="12A6CECA"/>
    <w:lvl w:ilvl="0">
      <w:start w:val="3"/>
      <w:numFmt w:val="decimal"/>
      <w:lvlText w:val="%1"/>
      <w:lvlJc w:val="left"/>
      <w:pPr>
        <w:tabs>
          <w:tab w:val="num" w:pos="450"/>
        </w:tabs>
        <w:ind w:left="450" w:hanging="450"/>
      </w:pPr>
      <w:rPr>
        <w:rFonts w:cs="Times New Roman" w:hint="default"/>
        <w:b/>
        <w:u w:val="single"/>
      </w:rPr>
    </w:lvl>
    <w:lvl w:ilvl="1">
      <w:start w:val="3"/>
      <w:numFmt w:val="decimal"/>
      <w:lvlText w:val="%1.%2"/>
      <w:lvlJc w:val="left"/>
      <w:pPr>
        <w:tabs>
          <w:tab w:val="num" w:pos="1155"/>
        </w:tabs>
        <w:ind w:left="1155" w:hanging="450"/>
      </w:pPr>
      <w:rPr>
        <w:rFonts w:ascii="Arial" w:hAnsi="Arial" w:cs="Arial" w:hint="default"/>
        <w:b/>
        <w:u w:val="single"/>
      </w:rPr>
    </w:lvl>
    <w:lvl w:ilvl="2">
      <w:start w:val="1"/>
      <w:numFmt w:val="decimal"/>
      <w:lvlText w:val="%1.%2.%3"/>
      <w:lvlJc w:val="left"/>
      <w:pPr>
        <w:tabs>
          <w:tab w:val="num" w:pos="2130"/>
        </w:tabs>
        <w:ind w:left="2130" w:hanging="720"/>
      </w:pPr>
      <w:rPr>
        <w:rFonts w:cs="Times New Roman" w:hint="default"/>
        <w:b/>
        <w:u w:val="single"/>
      </w:rPr>
    </w:lvl>
    <w:lvl w:ilvl="3">
      <w:start w:val="1"/>
      <w:numFmt w:val="decimal"/>
      <w:lvlText w:val="%1.%2.%3.%4"/>
      <w:lvlJc w:val="left"/>
      <w:pPr>
        <w:tabs>
          <w:tab w:val="num" w:pos="2835"/>
        </w:tabs>
        <w:ind w:left="2835" w:hanging="720"/>
      </w:pPr>
      <w:rPr>
        <w:rFonts w:cs="Times New Roman" w:hint="default"/>
        <w:b/>
        <w:u w:val="single"/>
      </w:rPr>
    </w:lvl>
    <w:lvl w:ilvl="4">
      <w:start w:val="1"/>
      <w:numFmt w:val="decimal"/>
      <w:lvlText w:val="%1.%2.%3.%4.%5"/>
      <w:lvlJc w:val="left"/>
      <w:pPr>
        <w:tabs>
          <w:tab w:val="num" w:pos="3900"/>
        </w:tabs>
        <w:ind w:left="3900" w:hanging="1080"/>
      </w:pPr>
      <w:rPr>
        <w:rFonts w:cs="Times New Roman" w:hint="default"/>
        <w:b/>
        <w:u w:val="single"/>
      </w:rPr>
    </w:lvl>
    <w:lvl w:ilvl="5">
      <w:start w:val="1"/>
      <w:numFmt w:val="decimal"/>
      <w:lvlText w:val="%1.%2.%3.%4.%5.%6"/>
      <w:lvlJc w:val="left"/>
      <w:pPr>
        <w:tabs>
          <w:tab w:val="num" w:pos="4605"/>
        </w:tabs>
        <w:ind w:left="4605" w:hanging="1080"/>
      </w:pPr>
      <w:rPr>
        <w:rFonts w:cs="Times New Roman" w:hint="default"/>
        <w:b/>
        <w:u w:val="single"/>
      </w:rPr>
    </w:lvl>
    <w:lvl w:ilvl="6">
      <w:start w:val="1"/>
      <w:numFmt w:val="decimal"/>
      <w:lvlText w:val="%1.%2.%3.%4.%5.%6.%7"/>
      <w:lvlJc w:val="left"/>
      <w:pPr>
        <w:tabs>
          <w:tab w:val="num" w:pos="5670"/>
        </w:tabs>
        <w:ind w:left="5670" w:hanging="1440"/>
      </w:pPr>
      <w:rPr>
        <w:rFonts w:cs="Times New Roman" w:hint="default"/>
        <w:b/>
        <w:u w:val="single"/>
      </w:rPr>
    </w:lvl>
    <w:lvl w:ilvl="7">
      <w:start w:val="1"/>
      <w:numFmt w:val="decimal"/>
      <w:lvlText w:val="%1.%2.%3.%4.%5.%6.%7.%8"/>
      <w:lvlJc w:val="left"/>
      <w:pPr>
        <w:tabs>
          <w:tab w:val="num" w:pos="6375"/>
        </w:tabs>
        <w:ind w:left="6375" w:hanging="1440"/>
      </w:pPr>
      <w:rPr>
        <w:rFonts w:cs="Times New Roman" w:hint="default"/>
        <w:b/>
        <w:u w:val="single"/>
      </w:rPr>
    </w:lvl>
    <w:lvl w:ilvl="8">
      <w:start w:val="1"/>
      <w:numFmt w:val="decimal"/>
      <w:lvlText w:val="%1.%2.%3.%4.%5.%6.%7.%8.%9"/>
      <w:lvlJc w:val="left"/>
      <w:pPr>
        <w:tabs>
          <w:tab w:val="num" w:pos="7440"/>
        </w:tabs>
        <w:ind w:left="7440" w:hanging="1800"/>
      </w:pPr>
      <w:rPr>
        <w:rFonts w:cs="Times New Roman" w:hint="default"/>
        <w:b/>
        <w:u w:val="single"/>
      </w:rPr>
    </w:lvl>
  </w:abstractNum>
  <w:abstractNum w:abstractNumId="42" w15:restartNumberingAfterBreak="0">
    <w:nsid w:val="7FD60D5B"/>
    <w:multiLevelType w:val="hybridMultilevel"/>
    <w:tmpl w:val="42A0542E"/>
    <w:lvl w:ilvl="0" w:tplc="A3C8A5C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E250D4"/>
    <w:multiLevelType w:val="hybridMultilevel"/>
    <w:tmpl w:val="5A1AE9D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38"/>
  </w:num>
  <w:num w:numId="4">
    <w:abstractNumId w:val="17"/>
  </w:num>
  <w:num w:numId="5">
    <w:abstractNumId w:val="39"/>
  </w:num>
  <w:num w:numId="6">
    <w:abstractNumId w:val="13"/>
  </w:num>
  <w:num w:numId="7">
    <w:abstractNumId w:val="22"/>
  </w:num>
  <w:num w:numId="8">
    <w:abstractNumId w:val="26"/>
  </w:num>
  <w:num w:numId="9">
    <w:abstractNumId w:val="37"/>
  </w:num>
  <w:num w:numId="10">
    <w:abstractNumId w:val="41"/>
  </w:num>
  <w:num w:numId="11">
    <w:abstractNumId w:val="28"/>
  </w:num>
  <w:num w:numId="12">
    <w:abstractNumId w:val="16"/>
  </w:num>
  <w:num w:numId="13">
    <w:abstractNumId w:val="43"/>
  </w:num>
  <w:num w:numId="14">
    <w:abstractNumId w:val="33"/>
  </w:num>
  <w:num w:numId="15">
    <w:abstractNumId w:val="23"/>
  </w:num>
  <w:num w:numId="16">
    <w:abstractNumId w:val="3"/>
  </w:num>
  <w:num w:numId="17">
    <w:abstractNumId w:val="2"/>
  </w:num>
  <w:num w:numId="18">
    <w:abstractNumId w:val="11"/>
  </w:num>
  <w:num w:numId="19">
    <w:abstractNumId w:val="10"/>
  </w:num>
  <w:num w:numId="20">
    <w:abstractNumId w:val="30"/>
  </w:num>
  <w:num w:numId="21">
    <w:abstractNumId w:val="5"/>
  </w:num>
  <w:num w:numId="22">
    <w:abstractNumId w:val="15"/>
  </w:num>
  <w:num w:numId="23">
    <w:abstractNumId w:val="32"/>
  </w:num>
  <w:num w:numId="24">
    <w:abstractNumId w:val="19"/>
  </w:num>
  <w:num w:numId="25">
    <w:abstractNumId w:val="25"/>
  </w:num>
  <w:num w:numId="26">
    <w:abstractNumId w:val="36"/>
  </w:num>
  <w:num w:numId="27">
    <w:abstractNumId w:val="18"/>
  </w:num>
  <w:num w:numId="28">
    <w:abstractNumId w:val="9"/>
  </w:num>
  <w:num w:numId="29">
    <w:abstractNumId w:val="8"/>
  </w:num>
  <w:num w:numId="30">
    <w:abstractNumId w:val="35"/>
  </w:num>
  <w:num w:numId="31">
    <w:abstractNumId w:val="29"/>
  </w:num>
  <w:num w:numId="32">
    <w:abstractNumId w:val="24"/>
  </w:num>
  <w:num w:numId="33">
    <w:abstractNumId w:val="31"/>
  </w:num>
  <w:num w:numId="34">
    <w:abstractNumId w:val="0"/>
  </w:num>
  <w:num w:numId="35">
    <w:abstractNumId w:val="20"/>
  </w:num>
  <w:num w:numId="36">
    <w:abstractNumId w:val="4"/>
  </w:num>
  <w:num w:numId="37">
    <w:abstractNumId w:val="12"/>
  </w:num>
  <w:num w:numId="38">
    <w:abstractNumId w:val="14"/>
  </w:num>
  <w:num w:numId="39">
    <w:abstractNumId w:val="7"/>
  </w:num>
  <w:num w:numId="40">
    <w:abstractNumId w:val="21"/>
  </w:num>
  <w:num w:numId="41">
    <w:abstractNumId w:val="1"/>
  </w:num>
  <w:num w:numId="42">
    <w:abstractNumId w:val="34"/>
  </w:num>
  <w:num w:numId="43">
    <w:abstractNumId w:val="4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374B"/>
    <w:rsid w:val="0000080C"/>
    <w:rsid w:val="00004380"/>
    <w:rsid w:val="00004D5D"/>
    <w:rsid w:val="0001280C"/>
    <w:rsid w:val="00020011"/>
    <w:rsid w:val="00021959"/>
    <w:rsid w:val="00022480"/>
    <w:rsid w:val="00026001"/>
    <w:rsid w:val="00026F56"/>
    <w:rsid w:val="00031018"/>
    <w:rsid w:val="000321E5"/>
    <w:rsid w:val="000334E0"/>
    <w:rsid w:val="000336CD"/>
    <w:rsid w:val="00034AA1"/>
    <w:rsid w:val="00035558"/>
    <w:rsid w:val="000402B4"/>
    <w:rsid w:val="00041EAA"/>
    <w:rsid w:val="00042104"/>
    <w:rsid w:val="00044121"/>
    <w:rsid w:val="00050052"/>
    <w:rsid w:val="000510DB"/>
    <w:rsid w:val="00052810"/>
    <w:rsid w:val="00054E48"/>
    <w:rsid w:val="00056BC4"/>
    <w:rsid w:val="000579B1"/>
    <w:rsid w:val="0006151E"/>
    <w:rsid w:val="00062CB0"/>
    <w:rsid w:val="000631F0"/>
    <w:rsid w:val="000664D8"/>
    <w:rsid w:val="0007454D"/>
    <w:rsid w:val="000759AA"/>
    <w:rsid w:val="00076466"/>
    <w:rsid w:val="00077700"/>
    <w:rsid w:val="000A3D36"/>
    <w:rsid w:val="000B03D7"/>
    <w:rsid w:val="000B2941"/>
    <w:rsid w:val="000C2FB6"/>
    <w:rsid w:val="000C51DA"/>
    <w:rsid w:val="000C69FE"/>
    <w:rsid w:val="000E0036"/>
    <w:rsid w:val="000E0819"/>
    <w:rsid w:val="000E1603"/>
    <w:rsid w:val="000F187B"/>
    <w:rsid w:val="000F3083"/>
    <w:rsid w:val="000F3CD1"/>
    <w:rsid w:val="000F61C3"/>
    <w:rsid w:val="000F65D5"/>
    <w:rsid w:val="00100CAC"/>
    <w:rsid w:val="00107D9D"/>
    <w:rsid w:val="001117B4"/>
    <w:rsid w:val="00115863"/>
    <w:rsid w:val="001211E3"/>
    <w:rsid w:val="0012612C"/>
    <w:rsid w:val="00130C86"/>
    <w:rsid w:val="00137E90"/>
    <w:rsid w:val="0014040F"/>
    <w:rsid w:val="00142D91"/>
    <w:rsid w:val="00146ABA"/>
    <w:rsid w:val="0015101B"/>
    <w:rsid w:val="00152314"/>
    <w:rsid w:val="00164C40"/>
    <w:rsid w:val="00171544"/>
    <w:rsid w:val="0017211C"/>
    <w:rsid w:val="001730BF"/>
    <w:rsid w:val="0017334A"/>
    <w:rsid w:val="00174E64"/>
    <w:rsid w:val="00175C95"/>
    <w:rsid w:val="00177047"/>
    <w:rsid w:val="00177772"/>
    <w:rsid w:val="00182E31"/>
    <w:rsid w:val="0018738F"/>
    <w:rsid w:val="0019069D"/>
    <w:rsid w:val="001913BF"/>
    <w:rsid w:val="00192735"/>
    <w:rsid w:val="001943A9"/>
    <w:rsid w:val="00194D46"/>
    <w:rsid w:val="00195753"/>
    <w:rsid w:val="001A2285"/>
    <w:rsid w:val="001A2724"/>
    <w:rsid w:val="001A38DC"/>
    <w:rsid w:val="001A3C55"/>
    <w:rsid w:val="001A3FEF"/>
    <w:rsid w:val="001A4BF0"/>
    <w:rsid w:val="001A705F"/>
    <w:rsid w:val="001B1659"/>
    <w:rsid w:val="001B1DA9"/>
    <w:rsid w:val="001B473C"/>
    <w:rsid w:val="001C001F"/>
    <w:rsid w:val="001C01BA"/>
    <w:rsid w:val="001D11C4"/>
    <w:rsid w:val="001D7281"/>
    <w:rsid w:val="001D76FD"/>
    <w:rsid w:val="001D7ED7"/>
    <w:rsid w:val="001D7F47"/>
    <w:rsid w:val="001E4613"/>
    <w:rsid w:val="001E496A"/>
    <w:rsid w:val="001E5F2F"/>
    <w:rsid w:val="001E730F"/>
    <w:rsid w:val="001F0F72"/>
    <w:rsid w:val="001F26A2"/>
    <w:rsid w:val="001F2DF8"/>
    <w:rsid w:val="001F3CC8"/>
    <w:rsid w:val="00203114"/>
    <w:rsid w:val="0020410D"/>
    <w:rsid w:val="0020734A"/>
    <w:rsid w:val="002103CD"/>
    <w:rsid w:val="00213200"/>
    <w:rsid w:val="00214C17"/>
    <w:rsid w:val="0022109C"/>
    <w:rsid w:val="00221270"/>
    <w:rsid w:val="00222B9A"/>
    <w:rsid w:val="0022477F"/>
    <w:rsid w:val="0022499F"/>
    <w:rsid w:val="00224E89"/>
    <w:rsid w:val="002314C0"/>
    <w:rsid w:val="0023256F"/>
    <w:rsid w:val="00241E00"/>
    <w:rsid w:val="00244CCA"/>
    <w:rsid w:val="0024590F"/>
    <w:rsid w:val="00246131"/>
    <w:rsid w:val="00250270"/>
    <w:rsid w:val="002503A5"/>
    <w:rsid w:val="00252CA5"/>
    <w:rsid w:val="00257675"/>
    <w:rsid w:val="00267716"/>
    <w:rsid w:val="00270404"/>
    <w:rsid w:val="002705DD"/>
    <w:rsid w:val="00272C04"/>
    <w:rsid w:val="00274D60"/>
    <w:rsid w:val="0028240A"/>
    <w:rsid w:val="00283CDA"/>
    <w:rsid w:val="002843B5"/>
    <w:rsid w:val="00284DF0"/>
    <w:rsid w:val="002867AD"/>
    <w:rsid w:val="0028750B"/>
    <w:rsid w:val="00291D71"/>
    <w:rsid w:val="002A2A8D"/>
    <w:rsid w:val="002A3D23"/>
    <w:rsid w:val="002A448F"/>
    <w:rsid w:val="002A46EC"/>
    <w:rsid w:val="002A556F"/>
    <w:rsid w:val="002A6A95"/>
    <w:rsid w:val="002B071D"/>
    <w:rsid w:val="002B2D01"/>
    <w:rsid w:val="002B611A"/>
    <w:rsid w:val="002B7B8E"/>
    <w:rsid w:val="002C2C3F"/>
    <w:rsid w:val="002C2D20"/>
    <w:rsid w:val="002D36DA"/>
    <w:rsid w:val="002D5364"/>
    <w:rsid w:val="002E235A"/>
    <w:rsid w:val="002E260A"/>
    <w:rsid w:val="002E2F5A"/>
    <w:rsid w:val="002E5462"/>
    <w:rsid w:val="002E5E75"/>
    <w:rsid w:val="002F07B0"/>
    <w:rsid w:val="002F247E"/>
    <w:rsid w:val="002F26EA"/>
    <w:rsid w:val="002F3F9E"/>
    <w:rsid w:val="00300C17"/>
    <w:rsid w:val="00300CC7"/>
    <w:rsid w:val="0030286D"/>
    <w:rsid w:val="00304017"/>
    <w:rsid w:val="00311233"/>
    <w:rsid w:val="00311E2D"/>
    <w:rsid w:val="0031374B"/>
    <w:rsid w:val="003147AA"/>
    <w:rsid w:val="00316D9B"/>
    <w:rsid w:val="003222B2"/>
    <w:rsid w:val="00323756"/>
    <w:rsid w:val="00342C06"/>
    <w:rsid w:val="00344549"/>
    <w:rsid w:val="00346480"/>
    <w:rsid w:val="003473E8"/>
    <w:rsid w:val="00350039"/>
    <w:rsid w:val="00351D1C"/>
    <w:rsid w:val="003556FF"/>
    <w:rsid w:val="00360323"/>
    <w:rsid w:val="00362B5F"/>
    <w:rsid w:val="003640CD"/>
    <w:rsid w:val="00374AD8"/>
    <w:rsid w:val="0037593D"/>
    <w:rsid w:val="00375B03"/>
    <w:rsid w:val="0038029E"/>
    <w:rsid w:val="00384C84"/>
    <w:rsid w:val="00385039"/>
    <w:rsid w:val="0039070C"/>
    <w:rsid w:val="00390810"/>
    <w:rsid w:val="00391974"/>
    <w:rsid w:val="00393330"/>
    <w:rsid w:val="00393524"/>
    <w:rsid w:val="0039384C"/>
    <w:rsid w:val="00395C6A"/>
    <w:rsid w:val="003A3050"/>
    <w:rsid w:val="003A6E7E"/>
    <w:rsid w:val="003A7D4B"/>
    <w:rsid w:val="003B0702"/>
    <w:rsid w:val="003B4B0B"/>
    <w:rsid w:val="003B4F41"/>
    <w:rsid w:val="003B7607"/>
    <w:rsid w:val="003C05B5"/>
    <w:rsid w:val="003C309A"/>
    <w:rsid w:val="003C4CFA"/>
    <w:rsid w:val="003C5B99"/>
    <w:rsid w:val="003D1948"/>
    <w:rsid w:val="003D698F"/>
    <w:rsid w:val="003D7C8C"/>
    <w:rsid w:val="003E1553"/>
    <w:rsid w:val="003E1606"/>
    <w:rsid w:val="003E4977"/>
    <w:rsid w:val="003E4A57"/>
    <w:rsid w:val="003E72F4"/>
    <w:rsid w:val="003E7957"/>
    <w:rsid w:val="003F05DD"/>
    <w:rsid w:val="003F1D84"/>
    <w:rsid w:val="003F4D14"/>
    <w:rsid w:val="003F5BF2"/>
    <w:rsid w:val="003F6B18"/>
    <w:rsid w:val="0040165A"/>
    <w:rsid w:val="00402571"/>
    <w:rsid w:val="0041314F"/>
    <w:rsid w:val="004131F7"/>
    <w:rsid w:val="0041378D"/>
    <w:rsid w:val="00413925"/>
    <w:rsid w:val="00415AA3"/>
    <w:rsid w:val="004162CC"/>
    <w:rsid w:val="00416E5C"/>
    <w:rsid w:val="00416E61"/>
    <w:rsid w:val="00421ADF"/>
    <w:rsid w:val="00422678"/>
    <w:rsid w:val="00423008"/>
    <w:rsid w:val="00424863"/>
    <w:rsid w:val="00427F11"/>
    <w:rsid w:val="00431913"/>
    <w:rsid w:val="00431994"/>
    <w:rsid w:val="00437481"/>
    <w:rsid w:val="00443416"/>
    <w:rsid w:val="00445D73"/>
    <w:rsid w:val="0044787D"/>
    <w:rsid w:val="00460C2B"/>
    <w:rsid w:val="00460CD6"/>
    <w:rsid w:val="00461B77"/>
    <w:rsid w:val="004640B2"/>
    <w:rsid w:val="00465BAD"/>
    <w:rsid w:val="00466499"/>
    <w:rsid w:val="00467FF3"/>
    <w:rsid w:val="00470BB7"/>
    <w:rsid w:val="00472E73"/>
    <w:rsid w:val="00475865"/>
    <w:rsid w:val="0047607F"/>
    <w:rsid w:val="00476CD4"/>
    <w:rsid w:val="00480651"/>
    <w:rsid w:val="0048178B"/>
    <w:rsid w:val="00482D0E"/>
    <w:rsid w:val="00483595"/>
    <w:rsid w:val="004841D3"/>
    <w:rsid w:val="004849F9"/>
    <w:rsid w:val="00492472"/>
    <w:rsid w:val="0049278D"/>
    <w:rsid w:val="00493924"/>
    <w:rsid w:val="004961C8"/>
    <w:rsid w:val="004A22F7"/>
    <w:rsid w:val="004A289F"/>
    <w:rsid w:val="004A783C"/>
    <w:rsid w:val="004A7C3B"/>
    <w:rsid w:val="004C5E11"/>
    <w:rsid w:val="004D2FCD"/>
    <w:rsid w:val="004D43E8"/>
    <w:rsid w:val="004E1891"/>
    <w:rsid w:val="004F1662"/>
    <w:rsid w:val="004F20B1"/>
    <w:rsid w:val="004F2E99"/>
    <w:rsid w:val="004F5397"/>
    <w:rsid w:val="00506ACB"/>
    <w:rsid w:val="00514653"/>
    <w:rsid w:val="00520172"/>
    <w:rsid w:val="0052257F"/>
    <w:rsid w:val="005230E5"/>
    <w:rsid w:val="00523A6B"/>
    <w:rsid w:val="00526092"/>
    <w:rsid w:val="00526B26"/>
    <w:rsid w:val="00527C5C"/>
    <w:rsid w:val="00532038"/>
    <w:rsid w:val="0053715B"/>
    <w:rsid w:val="00541159"/>
    <w:rsid w:val="00541397"/>
    <w:rsid w:val="00551FEF"/>
    <w:rsid w:val="005520DF"/>
    <w:rsid w:val="005524C2"/>
    <w:rsid w:val="005534CF"/>
    <w:rsid w:val="00555F33"/>
    <w:rsid w:val="00562C30"/>
    <w:rsid w:val="00565F82"/>
    <w:rsid w:val="00567082"/>
    <w:rsid w:val="00572729"/>
    <w:rsid w:val="00576B3D"/>
    <w:rsid w:val="0058067D"/>
    <w:rsid w:val="00584D52"/>
    <w:rsid w:val="00585231"/>
    <w:rsid w:val="00586137"/>
    <w:rsid w:val="005866AD"/>
    <w:rsid w:val="005877F6"/>
    <w:rsid w:val="0058795F"/>
    <w:rsid w:val="005933BB"/>
    <w:rsid w:val="00593B84"/>
    <w:rsid w:val="005A06D9"/>
    <w:rsid w:val="005A2501"/>
    <w:rsid w:val="005A4263"/>
    <w:rsid w:val="005A5975"/>
    <w:rsid w:val="005B1A0E"/>
    <w:rsid w:val="005C2F6E"/>
    <w:rsid w:val="005C3CD8"/>
    <w:rsid w:val="005C4922"/>
    <w:rsid w:val="005C494F"/>
    <w:rsid w:val="005D0724"/>
    <w:rsid w:val="005D2305"/>
    <w:rsid w:val="005E4283"/>
    <w:rsid w:val="005F27F0"/>
    <w:rsid w:val="005F3866"/>
    <w:rsid w:val="005F5356"/>
    <w:rsid w:val="00600356"/>
    <w:rsid w:val="00600EA9"/>
    <w:rsid w:val="00606FB6"/>
    <w:rsid w:val="00614E4D"/>
    <w:rsid w:val="0061698E"/>
    <w:rsid w:val="006218CF"/>
    <w:rsid w:val="00622F89"/>
    <w:rsid w:val="00623FB9"/>
    <w:rsid w:val="00637322"/>
    <w:rsid w:val="006403B7"/>
    <w:rsid w:val="00640B6E"/>
    <w:rsid w:val="0064248C"/>
    <w:rsid w:val="00642C99"/>
    <w:rsid w:val="006532FD"/>
    <w:rsid w:val="00653680"/>
    <w:rsid w:val="006569CB"/>
    <w:rsid w:val="00660C74"/>
    <w:rsid w:val="00661D15"/>
    <w:rsid w:val="00663BBB"/>
    <w:rsid w:val="006819A4"/>
    <w:rsid w:val="006825A2"/>
    <w:rsid w:val="006846A3"/>
    <w:rsid w:val="006857CB"/>
    <w:rsid w:val="0068660A"/>
    <w:rsid w:val="006869BA"/>
    <w:rsid w:val="006902FD"/>
    <w:rsid w:val="00692A46"/>
    <w:rsid w:val="006936BA"/>
    <w:rsid w:val="006978AE"/>
    <w:rsid w:val="006A0083"/>
    <w:rsid w:val="006A174B"/>
    <w:rsid w:val="006A203C"/>
    <w:rsid w:val="006A5360"/>
    <w:rsid w:val="006A5BFD"/>
    <w:rsid w:val="006B778B"/>
    <w:rsid w:val="006C0E19"/>
    <w:rsid w:val="006C32C9"/>
    <w:rsid w:val="006C3A3E"/>
    <w:rsid w:val="006C5C8B"/>
    <w:rsid w:val="006D1117"/>
    <w:rsid w:val="006D1127"/>
    <w:rsid w:val="006D5760"/>
    <w:rsid w:val="006E7F5A"/>
    <w:rsid w:val="006F2A13"/>
    <w:rsid w:val="006F32AA"/>
    <w:rsid w:val="006F33AF"/>
    <w:rsid w:val="007018A3"/>
    <w:rsid w:val="00703F0F"/>
    <w:rsid w:val="007050E8"/>
    <w:rsid w:val="007230FA"/>
    <w:rsid w:val="00732855"/>
    <w:rsid w:val="00732F46"/>
    <w:rsid w:val="00734BC7"/>
    <w:rsid w:val="00737DB0"/>
    <w:rsid w:val="00740FAC"/>
    <w:rsid w:val="0074657B"/>
    <w:rsid w:val="007502A9"/>
    <w:rsid w:val="0075214D"/>
    <w:rsid w:val="00752170"/>
    <w:rsid w:val="0075322E"/>
    <w:rsid w:val="007546E6"/>
    <w:rsid w:val="00762D69"/>
    <w:rsid w:val="007640A4"/>
    <w:rsid w:val="00766684"/>
    <w:rsid w:val="00770DB7"/>
    <w:rsid w:val="00781876"/>
    <w:rsid w:val="00786766"/>
    <w:rsid w:val="00791F29"/>
    <w:rsid w:val="00792629"/>
    <w:rsid w:val="00795CF1"/>
    <w:rsid w:val="007964A4"/>
    <w:rsid w:val="007A464A"/>
    <w:rsid w:val="007B3C08"/>
    <w:rsid w:val="007B5FFB"/>
    <w:rsid w:val="007B77C3"/>
    <w:rsid w:val="007C04FE"/>
    <w:rsid w:val="007C2336"/>
    <w:rsid w:val="007C6B9E"/>
    <w:rsid w:val="007D2FC3"/>
    <w:rsid w:val="007D539B"/>
    <w:rsid w:val="007D725C"/>
    <w:rsid w:val="007D76A0"/>
    <w:rsid w:val="007E25EB"/>
    <w:rsid w:val="007E2F15"/>
    <w:rsid w:val="007E78EC"/>
    <w:rsid w:val="007F31BD"/>
    <w:rsid w:val="007F3A03"/>
    <w:rsid w:val="007F6E45"/>
    <w:rsid w:val="008059E5"/>
    <w:rsid w:val="00810A16"/>
    <w:rsid w:val="0081142E"/>
    <w:rsid w:val="00821450"/>
    <w:rsid w:val="008220C1"/>
    <w:rsid w:val="00823A14"/>
    <w:rsid w:val="0083064A"/>
    <w:rsid w:val="00831B29"/>
    <w:rsid w:val="0083559B"/>
    <w:rsid w:val="00841150"/>
    <w:rsid w:val="0084373E"/>
    <w:rsid w:val="0084589D"/>
    <w:rsid w:val="00845D32"/>
    <w:rsid w:val="00846502"/>
    <w:rsid w:val="00850F62"/>
    <w:rsid w:val="00851CB4"/>
    <w:rsid w:val="008563DD"/>
    <w:rsid w:val="0086023D"/>
    <w:rsid w:val="008667EF"/>
    <w:rsid w:val="008734F8"/>
    <w:rsid w:val="00883375"/>
    <w:rsid w:val="00883708"/>
    <w:rsid w:val="00890FAD"/>
    <w:rsid w:val="0089126D"/>
    <w:rsid w:val="00892B65"/>
    <w:rsid w:val="00895218"/>
    <w:rsid w:val="0089638A"/>
    <w:rsid w:val="008A0067"/>
    <w:rsid w:val="008A0ADF"/>
    <w:rsid w:val="008A30FA"/>
    <w:rsid w:val="008A4D7F"/>
    <w:rsid w:val="008A5EDA"/>
    <w:rsid w:val="008B1FF1"/>
    <w:rsid w:val="008B387F"/>
    <w:rsid w:val="008B3EAA"/>
    <w:rsid w:val="008C3401"/>
    <w:rsid w:val="008C51F4"/>
    <w:rsid w:val="008C6F99"/>
    <w:rsid w:val="008D0A17"/>
    <w:rsid w:val="008D5EB6"/>
    <w:rsid w:val="008D7D16"/>
    <w:rsid w:val="008E1B02"/>
    <w:rsid w:val="008E1D54"/>
    <w:rsid w:val="008E3CFF"/>
    <w:rsid w:val="008E3F61"/>
    <w:rsid w:val="008E55BA"/>
    <w:rsid w:val="008E65F6"/>
    <w:rsid w:val="008E6BA7"/>
    <w:rsid w:val="008F052C"/>
    <w:rsid w:val="008F574D"/>
    <w:rsid w:val="009062D4"/>
    <w:rsid w:val="00910883"/>
    <w:rsid w:val="00913693"/>
    <w:rsid w:val="0091558C"/>
    <w:rsid w:val="00916979"/>
    <w:rsid w:val="0092111F"/>
    <w:rsid w:val="009233C5"/>
    <w:rsid w:val="00923C8F"/>
    <w:rsid w:val="00933B4B"/>
    <w:rsid w:val="009369EA"/>
    <w:rsid w:val="00945668"/>
    <w:rsid w:val="00947EA7"/>
    <w:rsid w:val="00953953"/>
    <w:rsid w:val="0096213C"/>
    <w:rsid w:val="00963462"/>
    <w:rsid w:val="00966B8D"/>
    <w:rsid w:val="00971AA3"/>
    <w:rsid w:val="00986CE8"/>
    <w:rsid w:val="00987C62"/>
    <w:rsid w:val="00994233"/>
    <w:rsid w:val="009971B1"/>
    <w:rsid w:val="009A6450"/>
    <w:rsid w:val="009B01DA"/>
    <w:rsid w:val="009B0473"/>
    <w:rsid w:val="009B21B6"/>
    <w:rsid w:val="009B2FA3"/>
    <w:rsid w:val="009B5328"/>
    <w:rsid w:val="009B5DEC"/>
    <w:rsid w:val="009B63BB"/>
    <w:rsid w:val="009C02F8"/>
    <w:rsid w:val="009C0CF5"/>
    <w:rsid w:val="009C6E1F"/>
    <w:rsid w:val="009D032C"/>
    <w:rsid w:val="009D1F52"/>
    <w:rsid w:val="009D2CBC"/>
    <w:rsid w:val="009D3FC6"/>
    <w:rsid w:val="009D5657"/>
    <w:rsid w:val="009D71F2"/>
    <w:rsid w:val="009D783F"/>
    <w:rsid w:val="009D7907"/>
    <w:rsid w:val="009E09E9"/>
    <w:rsid w:val="009E0E7B"/>
    <w:rsid w:val="009E1306"/>
    <w:rsid w:val="009E367E"/>
    <w:rsid w:val="00A10F8F"/>
    <w:rsid w:val="00A1563D"/>
    <w:rsid w:val="00A21FA2"/>
    <w:rsid w:val="00A22FF5"/>
    <w:rsid w:val="00A254CA"/>
    <w:rsid w:val="00A25B67"/>
    <w:rsid w:val="00A33F53"/>
    <w:rsid w:val="00A346EE"/>
    <w:rsid w:val="00A35C58"/>
    <w:rsid w:val="00A40BB2"/>
    <w:rsid w:val="00A44530"/>
    <w:rsid w:val="00A4684F"/>
    <w:rsid w:val="00A51540"/>
    <w:rsid w:val="00A51BA8"/>
    <w:rsid w:val="00A5665E"/>
    <w:rsid w:val="00A56C45"/>
    <w:rsid w:val="00A60ED3"/>
    <w:rsid w:val="00A616FF"/>
    <w:rsid w:val="00A63F59"/>
    <w:rsid w:val="00A74818"/>
    <w:rsid w:val="00A7495D"/>
    <w:rsid w:val="00A75340"/>
    <w:rsid w:val="00A756C8"/>
    <w:rsid w:val="00A86F48"/>
    <w:rsid w:val="00A940C9"/>
    <w:rsid w:val="00A95E21"/>
    <w:rsid w:val="00A97A43"/>
    <w:rsid w:val="00AA17F9"/>
    <w:rsid w:val="00AA187B"/>
    <w:rsid w:val="00AA1E45"/>
    <w:rsid w:val="00AB0DAD"/>
    <w:rsid w:val="00AC061F"/>
    <w:rsid w:val="00AC3829"/>
    <w:rsid w:val="00AC41C9"/>
    <w:rsid w:val="00AC70FB"/>
    <w:rsid w:val="00AD106F"/>
    <w:rsid w:val="00AD1E0A"/>
    <w:rsid w:val="00AD2F0A"/>
    <w:rsid w:val="00AD407A"/>
    <w:rsid w:val="00AD5B4A"/>
    <w:rsid w:val="00AD5BA6"/>
    <w:rsid w:val="00AE0554"/>
    <w:rsid w:val="00AE0CCA"/>
    <w:rsid w:val="00AE1CCD"/>
    <w:rsid w:val="00AE720B"/>
    <w:rsid w:val="00AF1E84"/>
    <w:rsid w:val="00AF367A"/>
    <w:rsid w:val="00AF3CD5"/>
    <w:rsid w:val="00AF41E2"/>
    <w:rsid w:val="00AF5D4E"/>
    <w:rsid w:val="00AF6F5B"/>
    <w:rsid w:val="00B04AC0"/>
    <w:rsid w:val="00B12027"/>
    <w:rsid w:val="00B21753"/>
    <w:rsid w:val="00B35CF8"/>
    <w:rsid w:val="00B4080B"/>
    <w:rsid w:val="00B46857"/>
    <w:rsid w:val="00B51D6D"/>
    <w:rsid w:val="00B55541"/>
    <w:rsid w:val="00B611EC"/>
    <w:rsid w:val="00B72E10"/>
    <w:rsid w:val="00B74365"/>
    <w:rsid w:val="00B754D4"/>
    <w:rsid w:val="00B76849"/>
    <w:rsid w:val="00B81F4B"/>
    <w:rsid w:val="00B8244D"/>
    <w:rsid w:val="00B84673"/>
    <w:rsid w:val="00B8621B"/>
    <w:rsid w:val="00B86B2F"/>
    <w:rsid w:val="00B90C98"/>
    <w:rsid w:val="00B91173"/>
    <w:rsid w:val="00B92A29"/>
    <w:rsid w:val="00B93171"/>
    <w:rsid w:val="00B9349E"/>
    <w:rsid w:val="00B94378"/>
    <w:rsid w:val="00B96532"/>
    <w:rsid w:val="00B973BB"/>
    <w:rsid w:val="00BA56E8"/>
    <w:rsid w:val="00BB08C5"/>
    <w:rsid w:val="00BB1612"/>
    <w:rsid w:val="00BB3C20"/>
    <w:rsid w:val="00BB4C88"/>
    <w:rsid w:val="00BB6098"/>
    <w:rsid w:val="00BB61D6"/>
    <w:rsid w:val="00BC0B53"/>
    <w:rsid w:val="00BC0CEF"/>
    <w:rsid w:val="00BC1277"/>
    <w:rsid w:val="00BC136C"/>
    <w:rsid w:val="00BC4150"/>
    <w:rsid w:val="00BC7072"/>
    <w:rsid w:val="00BC795B"/>
    <w:rsid w:val="00BD24C7"/>
    <w:rsid w:val="00BD3839"/>
    <w:rsid w:val="00BD4013"/>
    <w:rsid w:val="00BD5DEF"/>
    <w:rsid w:val="00BE2B85"/>
    <w:rsid w:val="00BE501E"/>
    <w:rsid w:val="00BF1BD2"/>
    <w:rsid w:val="00BF3822"/>
    <w:rsid w:val="00C00D53"/>
    <w:rsid w:val="00C056EF"/>
    <w:rsid w:val="00C06768"/>
    <w:rsid w:val="00C11211"/>
    <w:rsid w:val="00C11274"/>
    <w:rsid w:val="00C203AD"/>
    <w:rsid w:val="00C20D0E"/>
    <w:rsid w:val="00C2681E"/>
    <w:rsid w:val="00C317A9"/>
    <w:rsid w:val="00C3660B"/>
    <w:rsid w:val="00C415E3"/>
    <w:rsid w:val="00C43809"/>
    <w:rsid w:val="00C4476B"/>
    <w:rsid w:val="00C50B9A"/>
    <w:rsid w:val="00C51729"/>
    <w:rsid w:val="00C549F0"/>
    <w:rsid w:val="00C555D9"/>
    <w:rsid w:val="00C61159"/>
    <w:rsid w:val="00C63C60"/>
    <w:rsid w:val="00C67A57"/>
    <w:rsid w:val="00C70DED"/>
    <w:rsid w:val="00C73D8C"/>
    <w:rsid w:val="00C7493F"/>
    <w:rsid w:val="00C7592E"/>
    <w:rsid w:val="00C77A2F"/>
    <w:rsid w:val="00C83CB8"/>
    <w:rsid w:val="00C90E40"/>
    <w:rsid w:val="00C92A67"/>
    <w:rsid w:val="00C9488A"/>
    <w:rsid w:val="00C96139"/>
    <w:rsid w:val="00C97192"/>
    <w:rsid w:val="00CA0599"/>
    <w:rsid w:val="00CA1AF2"/>
    <w:rsid w:val="00CA221A"/>
    <w:rsid w:val="00CB1C7E"/>
    <w:rsid w:val="00CB2451"/>
    <w:rsid w:val="00CB368E"/>
    <w:rsid w:val="00CB3B07"/>
    <w:rsid w:val="00CC25B1"/>
    <w:rsid w:val="00CC3B45"/>
    <w:rsid w:val="00CD0052"/>
    <w:rsid w:val="00CD26A6"/>
    <w:rsid w:val="00CD27E4"/>
    <w:rsid w:val="00CD529B"/>
    <w:rsid w:val="00CD7F27"/>
    <w:rsid w:val="00CE397A"/>
    <w:rsid w:val="00CE4667"/>
    <w:rsid w:val="00CE671B"/>
    <w:rsid w:val="00CF0293"/>
    <w:rsid w:val="00CF504A"/>
    <w:rsid w:val="00D008E4"/>
    <w:rsid w:val="00D00DB7"/>
    <w:rsid w:val="00D01357"/>
    <w:rsid w:val="00D0179F"/>
    <w:rsid w:val="00D06270"/>
    <w:rsid w:val="00D11A02"/>
    <w:rsid w:val="00D12578"/>
    <w:rsid w:val="00D12866"/>
    <w:rsid w:val="00D16E4F"/>
    <w:rsid w:val="00D1702B"/>
    <w:rsid w:val="00D271EC"/>
    <w:rsid w:val="00D27CE1"/>
    <w:rsid w:val="00D328D7"/>
    <w:rsid w:val="00D42B1F"/>
    <w:rsid w:val="00D43728"/>
    <w:rsid w:val="00D5339F"/>
    <w:rsid w:val="00D54C19"/>
    <w:rsid w:val="00D56B60"/>
    <w:rsid w:val="00D614CB"/>
    <w:rsid w:val="00D61CF6"/>
    <w:rsid w:val="00D63BA9"/>
    <w:rsid w:val="00D66AC1"/>
    <w:rsid w:val="00D70F38"/>
    <w:rsid w:val="00D74CE9"/>
    <w:rsid w:val="00D80306"/>
    <w:rsid w:val="00D82FBC"/>
    <w:rsid w:val="00D83C7E"/>
    <w:rsid w:val="00D84D58"/>
    <w:rsid w:val="00D908B9"/>
    <w:rsid w:val="00D90F46"/>
    <w:rsid w:val="00D91EFC"/>
    <w:rsid w:val="00D92008"/>
    <w:rsid w:val="00D92655"/>
    <w:rsid w:val="00D94ED7"/>
    <w:rsid w:val="00DA0E23"/>
    <w:rsid w:val="00DA28C7"/>
    <w:rsid w:val="00DA321D"/>
    <w:rsid w:val="00DA7AEA"/>
    <w:rsid w:val="00DB23D4"/>
    <w:rsid w:val="00DB5261"/>
    <w:rsid w:val="00DB61C1"/>
    <w:rsid w:val="00DB635F"/>
    <w:rsid w:val="00DC338C"/>
    <w:rsid w:val="00DC3607"/>
    <w:rsid w:val="00DC3772"/>
    <w:rsid w:val="00DC4D3F"/>
    <w:rsid w:val="00DC74F1"/>
    <w:rsid w:val="00DD04D9"/>
    <w:rsid w:val="00DD7845"/>
    <w:rsid w:val="00DF2F60"/>
    <w:rsid w:val="00DF4EE6"/>
    <w:rsid w:val="00DF5010"/>
    <w:rsid w:val="00DF5B31"/>
    <w:rsid w:val="00E012B3"/>
    <w:rsid w:val="00E0333E"/>
    <w:rsid w:val="00E07577"/>
    <w:rsid w:val="00E123FD"/>
    <w:rsid w:val="00E15CD2"/>
    <w:rsid w:val="00E16A10"/>
    <w:rsid w:val="00E16DD4"/>
    <w:rsid w:val="00E21654"/>
    <w:rsid w:val="00E26400"/>
    <w:rsid w:val="00E325E9"/>
    <w:rsid w:val="00E344DC"/>
    <w:rsid w:val="00E35298"/>
    <w:rsid w:val="00E3765F"/>
    <w:rsid w:val="00E37F43"/>
    <w:rsid w:val="00E4055A"/>
    <w:rsid w:val="00E53046"/>
    <w:rsid w:val="00E54E3D"/>
    <w:rsid w:val="00E62884"/>
    <w:rsid w:val="00E67537"/>
    <w:rsid w:val="00E70823"/>
    <w:rsid w:val="00E71EA2"/>
    <w:rsid w:val="00E734F5"/>
    <w:rsid w:val="00E73BE1"/>
    <w:rsid w:val="00E746DA"/>
    <w:rsid w:val="00E76B0A"/>
    <w:rsid w:val="00E843DF"/>
    <w:rsid w:val="00E8509A"/>
    <w:rsid w:val="00E853DB"/>
    <w:rsid w:val="00E854B2"/>
    <w:rsid w:val="00E855F0"/>
    <w:rsid w:val="00E85F66"/>
    <w:rsid w:val="00E91B5E"/>
    <w:rsid w:val="00E93916"/>
    <w:rsid w:val="00E939B6"/>
    <w:rsid w:val="00E94CDB"/>
    <w:rsid w:val="00E95468"/>
    <w:rsid w:val="00E95D23"/>
    <w:rsid w:val="00EA50D0"/>
    <w:rsid w:val="00EA5251"/>
    <w:rsid w:val="00EB1E7C"/>
    <w:rsid w:val="00EB4A37"/>
    <w:rsid w:val="00EB4F7F"/>
    <w:rsid w:val="00EB70E7"/>
    <w:rsid w:val="00EC022E"/>
    <w:rsid w:val="00EC137B"/>
    <w:rsid w:val="00EC279C"/>
    <w:rsid w:val="00EC2A1B"/>
    <w:rsid w:val="00EC3396"/>
    <w:rsid w:val="00EC386E"/>
    <w:rsid w:val="00EC5B33"/>
    <w:rsid w:val="00EC6EF0"/>
    <w:rsid w:val="00EC77DB"/>
    <w:rsid w:val="00EC7D13"/>
    <w:rsid w:val="00ED0081"/>
    <w:rsid w:val="00EE0228"/>
    <w:rsid w:val="00EE0508"/>
    <w:rsid w:val="00EE27DA"/>
    <w:rsid w:val="00EE5739"/>
    <w:rsid w:val="00EE59B4"/>
    <w:rsid w:val="00EE762F"/>
    <w:rsid w:val="00EE7CA6"/>
    <w:rsid w:val="00EF0F8F"/>
    <w:rsid w:val="00EF3AAC"/>
    <w:rsid w:val="00EF5810"/>
    <w:rsid w:val="00F00288"/>
    <w:rsid w:val="00F052C5"/>
    <w:rsid w:val="00F05492"/>
    <w:rsid w:val="00F10C0C"/>
    <w:rsid w:val="00F11114"/>
    <w:rsid w:val="00F136EE"/>
    <w:rsid w:val="00F13A7A"/>
    <w:rsid w:val="00F144A7"/>
    <w:rsid w:val="00F14BAF"/>
    <w:rsid w:val="00F15DAE"/>
    <w:rsid w:val="00F15E61"/>
    <w:rsid w:val="00F21D26"/>
    <w:rsid w:val="00F22E9C"/>
    <w:rsid w:val="00F233D9"/>
    <w:rsid w:val="00F27A7F"/>
    <w:rsid w:val="00F3187F"/>
    <w:rsid w:val="00F31A9E"/>
    <w:rsid w:val="00F3363C"/>
    <w:rsid w:val="00F351A0"/>
    <w:rsid w:val="00F35DE5"/>
    <w:rsid w:val="00F35FB3"/>
    <w:rsid w:val="00F40561"/>
    <w:rsid w:val="00F47C22"/>
    <w:rsid w:val="00F5209A"/>
    <w:rsid w:val="00F52D6E"/>
    <w:rsid w:val="00F60645"/>
    <w:rsid w:val="00F66696"/>
    <w:rsid w:val="00F70A4B"/>
    <w:rsid w:val="00F766C0"/>
    <w:rsid w:val="00F8093F"/>
    <w:rsid w:val="00F82270"/>
    <w:rsid w:val="00F83D4E"/>
    <w:rsid w:val="00F91844"/>
    <w:rsid w:val="00F9541D"/>
    <w:rsid w:val="00FA323E"/>
    <w:rsid w:val="00FA3709"/>
    <w:rsid w:val="00FB0AF1"/>
    <w:rsid w:val="00FB18A5"/>
    <w:rsid w:val="00FC1C9F"/>
    <w:rsid w:val="00FC2C42"/>
    <w:rsid w:val="00FC4645"/>
    <w:rsid w:val="00FC6888"/>
    <w:rsid w:val="00FD140B"/>
    <w:rsid w:val="00FD6004"/>
    <w:rsid w:val="00FD7681"/>
    <w:rsid w:val="00FE08A1"/>
    <w:rsid w:val="00FE1241"/>
    <w:rsid w:val="00FE7821"/>
    <w:rsid w:val="00FF1415"/>
    <w:rsid w:val="00FF175B"/>
    <w:rsid w:val="00FF2126"/>
    <w:rsid w:val="00FF2CCC"/>
    <w:rsid w:val="00FF7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E28D39A"/>
  <w15:docId w15:val="{8FA30F18-F218-4FF5-B545-358D949C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09C"/>
    <w:pPr>
      <w:jc w:val="both"/>
    </w:pPr>
    <w:rPr>
      <w:rFonts w:ascii="Times New Roman" w:eastAsia="Times New Roman" w:hAnsi="Times New Roman"/>
      <w:b/>
      <w:sz w:val="24"/>
      <w:szCs w:val="24"/>
    </w:rPr>
  </w:style>
  <w:style w:type="paragraph" w:styleId="1">
    <w:name w:val="heading 1"/>
    <w:basedOn w:val="a"/>
    <w:link w:val="10"/>
    <w:uiPriority w:val="99"/>
    <w:qFormat/>
    <w:rsid w:val="005C494F"/>
    <w:pPr>
      <w:spacing w:before="100" w:beforeAutospacing="1" w:after="100" w:afterAutospacing="1"/>
      <w:jc w:val="left"/>
      <w:outlineLvl w:val="0"/>
    </w:pPr>
    <w:rPr>
      <w:bCs/>
      <w:kern w:val="36"/>
      <w:sz w:val="48"/>
      <w:szCs w:val="48"/>
    </w:rPr>
  </w:style>
  <w:style w:type="paragraph" w:styleId="2">
    <w:name w:val="heading 2"/>
    <w:basedOn w:val="a"/>
    <w:next w:val="a"/>
    <w:link w:val="20"/>
    <w:uiPriority w:val="99"/>
    <w:qFormat/>
    <w:rsid w:val="002E260A"/>
    <w:pPr>
      <w:keepNext/>
      <w:spacing w:before="240" w:after="60"/>
      <w:jc w:val="left"/>
      <w:outlineLvl w:val="1"/>
    </w:pPr>
    <w:rPr>
      <w:rFonts w:ascii="Arial" w:hAnsi="Arial" w:cs="Arial"/>
      <w:bCs/>
      <w:i/>
      <w:iCs/>
      <w:sz w:val="28"/>
      <w:szCs w:val="28"/>
    </w:rPr>
  </w:style>
  <w:style w:type="paragraph" w:styleId="3">
    <w:name w:val="heading 3"/>
    <w:basedOn w:val="a"/>
    <w:next w:val="a"/>
    <w:link w:val="30"/>
    <w:uiPriority w:val="99"/>
    <w:qFormat/>
    <w:rsid w:val="002E260A"/>
    <w:pPr>
      <w:keepNext/>
      <w:spacing w:before="240" w:after="60"/>
      <w:jc w:val="left"/>
      <w:outlineLvl w:val="2"/>
    </w:pPr>
    <w:rPr>
      <w:rFonts w:ascii="Arial" w:hAnsi="Arial" w:cs="Arial"/>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494F"/>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2E260A"/>
    <w:rPr>
      <w:rFonts w:ascii="Arial" w:hAnsi="Arial" w:cs="Arial"/>
      <w:b/>
      <w:bCs/>
      <w:i/>
      <w:iCs/>
      <w:sz w:val="28"/>
      <w:szCs w:val="28"/>
      <w:lang w:eastAsia="ru-RU"/>
    </w:rPr>
  </w:style>
  <w:style w:type="character" w:customStyle="1" w:styleId="30">
    <w:name w:val="Заголовок 3 Знак"/>
    <w:link w:val="3"/>
    <w:uiPriority w:val="99"/>
    <w:locked/>
    <w:rsid w:val="002E260A"/>
    <w:rPr>
      <w:rFonts w:ascii="Arial" w:hAnsi="Arial" w:cs="Arial"/>
      <w:b/>
      <w:bCs/>
      <w:sz w:val="26"/>
      <w:szCs w:val="26"/>
      <w:lang w:eastAsia="ru-RU"/>
    </w:rPr>
  </w:style>
  <w:style w:type="paragraph" w:styleId="a3">
    <w:name w:val="Title"/>
    <w:basedOn w:val="a"/>
    <w:link w:val="a4"/>
    <w:uiPriority w:val="99"/>
    <w:qFormat/>
    <w:rsid w:val="0022109C"/>
    <w:pPr>
      <w:jc w:val="center"/>
      <w:outlineLvl w:val="0"/>
    </w:pPr>
    <w:rPr>
      <w:sz w:val="28"/>
      <w:szCs w:val="20"/>
    </w:rPr>
  </w:style>
  <w:style w:type="character" w:customStyle="1" w:styleId="a4">
    <w:name w:val="Заголовок Знак"/>
    <w:link w:val="a3"/>
    <w:uiPriority w:val="99"/>
    <w:locked/>
    <w:rsid w:val="0022109C"/>
    <w:rPr>
      <w:rFonts w:ascii="Times New Roman" w:hAnsi="Times New Roman" w:cs="Times New Roman"/>
      <w:b/>
      <w:sz w:val="20"/>
      <w:szCs w:val="20"/>
      <w:lang w:eastAsia="ru-RU"/>
    </w:rPr>
  </w:style>
  <w:style w:type="paragraph" w:styleId="a5">
    <w:name w:val="Body Text"/>
    <w:basedOn w:val="a"/>
    <w:link w:val="a6"/>
    <w:uiPriority w:val="99"/>
    <w:rsid w:val="0022109C"/>
    <w:pPr>
      <w:spacing w:after="120"/>
    </w:pPr>
  </w:style>
  <w:style w:type="character" w:customStyle="1" w:styleId="a6">
    <w:name w:val="Основной текст Знак"/>
    <w:link w:val="a5"/>
    <w:uiPriority w:val="99"/>
    <w:semiHidden/>
    <w:locked/>
    <w:rsid w:val="0022109C"/>
    <w:rPr>
      <w:rFonts w:ascii="Times New Roman" w:hAnsi="Times New Roman" w:cs="Times New Roman"/>
      <w:b/>
      <w:sz w:val="24"/>
      <w:szCs w:val="24"/>
      <w:lang w:eastAsia="ru-RU"/>
    </w:rPr>
  </w:style>
  <w:style w:type="paragraph" w:styleId="a7">
    <w:name w:val="No Spacing"/>
    <w:basedOn w:val="a"/>
    <w:uiPriority w:val="99"/>
    <w:qFormat/>
    <w:rsid w:val="0022109C"/>
    <w:pPr>
      <w:jc w:val="left"/>
    </w:pPr>
    <w:rPr>
      <w:rFonts w:ascii="Calibri" w:hAnsi="Calibri"/>
      <w:b w:val="0"/>
      <w:szCs w:val="32"/>
      <w:lang w:val="en-US" w:eastAsia="en-US"/>
    </w:rPr>
  </w:style>
  <w:style w:type="paragraph" w:styleId="a8">
    <w:name w:val="Balloon Text"/>
    <w:basedOn w:val="a"/>
    <w:link w:val="a9"/>
    <w:uiPriority w:val="99"/>
    <w:semiHidden/>
    <w:rsid w:val="00D70F38"/>
    <w:rPr>
      <w:rFonts w:ascii="Tahoma" w:hAnsi="Tahoma" w:cs="Tahoma"/>
      <w:sz w:val="16"/>
      <w:szCs w:val="16"/>
    </w:rPr>
  </w:style>
  <w:style w:type="character" w:customStyle="1" w:styleId="a9">
    <w:name w:val="Текст выноски Знак"/>
    <w:link w:val="a8"/>
    <w:uiPriority w:val="99"/>
    <w:semiHidden/>
    <w:locked/>
    <w:rsid w:val="00D70F38"/>
    <w:rPr>
      <w:rFonts w:ascii="Tahoma" w:hAnsi="Tahoma" w:cs="Tahoma"/>
      <w:b/>
      <w:sz w:val="16"/>
      <w:szCs w:val="16"/>
      <w:lang w:eastAsia="ru-RU"/>
    </w:rPr>
  </w:style>
  <w:style w:type="table" w:styleId="aa">
    <w:name w:val="Table Grid"/>
    <w:basedOn w:val="a1"/>
    <w:uiPriority w:val="99"/>
    <w:rsid w:val="00DC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rsid w:val="00EC7D13"/>
    <w:pPr>
      <w:spacing w:before="100" w:beforeAutospacing="1" w:after="100" w:afterAutospacing="1"/>
      <w:jc w:val="left"/>
    </w:pPr>
    <w:rPr>
      <w:b w:val="0"/>
    </w:rPr>
  </w:style>
  <w:style w:type="character" w:styleId="ab">
    <w:name w:val="Hyperlink"/>
    <w:uiPriority w:val="99"/>
    <w:semiHidden/>
    <w:rsid w:val="00EC7D13"/>
    <w:rPr>
      <w:rFonts w:cs="Times New Roman"/>
      <w:color w:val="0000FF"/>
      <w:u w:val="single"/>
    </w:rPr>
  </w:style>
  <w:style w:type="paragraph" w:styleId="ac">
    <w:name w:val="Normal (Web)"/>
    <w:basedOn w:val="a"/>
    <w:uiPriority w:val="99"/>
    <w:rsid w:val="002E2F5A"/>
    <w:pPr>
      <w:spacing w:before="100" w:beforeAutospacing="1" w:after="100" w:afterAutospacing="1"/>
      <w:jc w:val="left"/>
    </w:pPr>
    <w:rPr>
      <w:b w:val="0"/>
    </w:rPr>
  </w:style>
  <w:style w:type="paragraph" w:styleId="ad">
    <w:name w:val="header"/>
    <w:basedOn w:val="a"/>
    <w:link w:val="ae"/>
    <w:uiPriority w:val="99"/>
    <w:rsid w:val="0089126D"/>
    <w:pPr>
      <w:tabs>
        <w:tab w:val="center" w:pos="4677"/>
        <w:tab w:val="right" w:pos="9355"/>
      </w:tabs>
      <w:jc w:val="left"/>
    </w:pPr>
    <w:rPr>
      <w:b w:val="0"/>
      <w:spacing w:val="-2"/>
    </w:rPr>
  </w:style>
  <w:style w:type="character" w:customStyle="1" w:styleId="ae">
    <w:name w:val="Верхний колонтитул Знак"/>
    <w:link w:val="ad"/>
    <w:uiPriority w:val="99"/>
    <w:locked/>
    <w:rsid w:val="0089126D"/>
    <w:rPr>
      <w:rFonts w:ascii="Times New Roman" w:hAnsi="Times New Roman" w:cs="Times New Roman"/>
      <w:spacing w:val="-2"/>
      <w:sz w:val="24"/>
      <w:szCs w:val="24"/>
      <w:lang w:eastAsia="ru-RU"/>
    </w:rPr>
  </w:style>
  <w:style w:type="paragraph" w:styleId="31">
    <w:name w:val="Body Text 3"/>
    <w:basedOn w:val="a"/>
    <w:link w:val="32"/>
    <w:uiPriority w:val="99"/>
    <w:rsid w:val="002E260A"/>
    <w:rPr>
      <w:b w:val="0"/>
      <w:szCs w:val="20"/>
    </w:rPr>
  </w:style>
  <w:style w:type="character" w:customStyle="1" w:styleId="32">
    <w:name w:val="Основной текст 3 Знак"/>
    <w:link w:val="31"/>
    <w:uiPriority w:val="99"/>
    <w:locked/>
    <w:rsid w:val="002E260A"/>
    <w:rPr>
      <w:rFonts w:ascii="Times New Roman" w:hAnsi="Times New Roman" w:cs="Times New Roman"/>
      <w:sz w:val="20"/>
      <w:szCs w:val="20"/>
      <w:lang w:eastAsia="ru-RU"/>
    </w:rPr>
  </w:style>
  <w:style w:type="paragraph" w:styleId="af">
    <w:name w:val="Body Text Indent"/>
    <w:basedOn w:val="a"/>
    <w:link w:val="af0"/>
    <w:uiPriority w:val="99"/>
    <w:rsid w:val="002E260A"/>
    <w:pPr>
      <w:spacing w:after="120"/>
      <w:ind w:left="283"/>
      <w:jc w:val="left"/>
    </w:pPr>
    <w:rPr>
      <w:b w:val="0"/>
    </w:rPr>
  </w:style>
  <w:style w:type="character" w:customStyle="1" w:styleId="af0">
    <w:name w:val="Основной текст с отступом Знак"/>
    <w:link w:val="af"/>
    <w:uiPriority w:val="99"/>
    <w:locked/>
    <w:rsid w:val="002E260A"/>
    <w:rPr>
      <w:rFonts w:ascii="Times New Roman" w:hAnsi="Times New Roman" w:cs="Times New Roman"/>
      <w:sz w:val="24"/>
      <w:szCs w:val="24"/>
    </w:rPr>
  </w:style>
  <w:style w:type="paragraph" w:styleId="af1">
    <w:name w:val="Document Map"/>
    <w:basedOn w:val="a"/>
    <w:link w:val="af2"/>
    <w:uiPriority w:val="99"/>
    <w:semiHidden/>
    <w:rsid w:val="002E260A"/>
    <w:pPr>
      <w:jc w:val="left"/>
    </w:pPr>
    <w:rPr>
      <w:rFonts w:ascii="Tahoma" w:hAnsi="Tahoma"/>
      <w:b w:val="0"/>
      <w:sz w:val="16"/>
      <w:szCs w:val="16"/>
    </w:rPr>
  </w:style>
  <w:style w:type="character" w:customStyle="1" w:styleId="af2">
    <w:name w:val="Схема документа Знак"/>
    <w:link w:val="af1"/>
    <w:uiPriority w:val="99"/>
    <w:semiHidden/>
    <w:locked/>
    <w:rsid w:val="002E260A"/>
    <w:rPr>
      <w:rFonts w:ascii="Tahoma" w:hAnsi="Tahoma" w:cs="Times New Roman"/>
      <w:sz w:val="16"/>
      <w:szCs w:val="16"/>
    </w:rPr>
  </w:style>
  <w:style w:type="paragraph" w:styleId="af3">
    <w:name w:val="footer"/>
    <w:basedOn w:val="a"/>
    <w:link w:val="af4"/>
    <w:uiPriority w:val="99"/>
    <w:semiHidden/>
    <w:rsid w:val="002E260A"/>
    <w:pPr>
      <w:tabs>
        <w:tab w:val="center" w:pos="4677"/>
        <w:tab w:val="right" w:pos="9355"/>
      </w:tabs>
      <w:jc w:val="left"/>
    </w:pPr>
    <w:rPr>
      <w:b w:val="0"/>
    </w:rPr>
  </w:style>
  <w:style w:type="character" w:customStyle="1" w:styleId="af4">
    <w:name w:val="Нижний колонтитул Знак"/>
    <w:link w:val="af3"/>
    <w:uiPriority w:val="99"/>
    <w:semiHidden/>
    <w:locked/>
    <w:rsid w:val="002E260A"/>
    <w:rPr>
      <w:rFonts w:ascii="Times New Roman" w:hAnsi="Times New Roman" w:cs="Times New Roman"/>
      <w:sz w:val="24"/>
      <w:szCs w:val="24"/>
    </w:rPr>
  </w:style>
  <w:style w:type="paragraph" w:styleId="af5">
    <w:name w:val="footnote text"/>
    <w:basedOn w:val="a"/>
    <w:link w:val="af6"/>
    <w:uiPriority w:val="99"/>
    <w:semiHidden/>
    <w:rsid w:val="002E260A"/>
    <w:pPr>
      <w:jc w:val="left"/>
    </w:pPr>
    <w:rPr>
      <w:b w:val="0"/>
      <w:sz w:val="20"/>
      <w:szCs w:val="20"/>
    </w:rPr>
  </w:style>
  <w:style w:type="character" w:customStyle="1" w:styleId="af6">
    <w:name w:val="Текст сноски Знак"/>
    <w:link w:val="af5"/>
    <w:uiPriority w:val="99"/>
    <w:semiHidden/>
    <w:locked/>
    <w:rsid w:val="002E260A"/>
    <w:rPr>
      <w:rFonts w:ascii="Times New Roman" w:hAnsi="Times New Roman" w:cs="Times New Roman"/>
      <w:sz w:val="20"/>
      <w:szCs w:val="20"/>
      <w:lang w:eastAsia="ru-RU"/>
    </w:rPr>
  </w:style>
  <w:style w:type="character" w:styleId="af7">
    <w:name w:val="footnote reference"/>
    <w:uiPriority w:val="99"/>
    <w:semiHidden/>
    <w:rsid w:val="002E260A"/>
    <w:rPr>
      <w:rFonts w:cs="Times New Roman"/>
      <w:vertAlign w:val="superscript"/>
    </w:rPr>
  </w:style>
  <w:style w:type="paragraph" w:styleId="af8">
    <w:name w:val="Block Text"/>
    <w:basedOn w:val="a"/>
    <w:uiPriority w:val="99"/>
    <w:rsid w:val="002E260A"/>
    <w:pPr>
      <w:ind w:left="284" w:right="509"/>
    </w:pPr>
    <w:rPr>
      <w:rFonts w:ascii="Courier New" w:hAnsi="Courier New"/>
      <w:b w:val="0"/>
      <w:sz w:val="22"/>
      <w:szCs w:val="20"/>
    </w:rPr>
  </w:style>
  <w:style w:type="paragraph" w:styleId="af9">
    <w:name w:val="List Paragraph"/>
    <w:basedOn w:val="a"/>
    <w:uiPriority w:val="99"/>
    <w:qFormat/>
    <w:rsid w:val="002E260A"/>
    <w:pPr>
      <w:spacing w:after="200" w:line="276" w:lineRule="auto"/>
      <w:ind w:left="708"/>
      <w:jc w:val="left"/>
    </w:pPr>
    <w:rPr>
      <w:rFonts w:ascii="Calibri" w:eastAsia="Calibri" w:hAnsi="Calibri"/>
      <w:b w:val="0"/>
      <w:sz w:val="22"/>
      <w:szCs w:val="22"/>
      <w:lang w:eastAsia="en-US"/>
    </w:rPr>
  </w:style>
  <w:style w:type="paragraph" w:customStyle="1" w:styleId="afa">
    <w:name w:val="Стиль"/>
    <w:basedOn w:val="a"/>
    <w:next w:val="a3"/>
    <w:link w:val="afb"/>
    <w:uiPriority w:val="99"/>
    <w:rsid w:val="00EC5B33"/>
    <w:pPr>
      <w:jc w:val="center"/>
    </w:pPr>
    <w:rPr>
      <w:rFonts w:ascii="Arial Narrow" w:eastAsia="Calibri" w:hAnsi="Arial Narrow"/>
      <w:szCs w:val="20"/>
    </w:rPr>
  </w:style>
  <w:style w:type="character" w:customStyle="1" w:styleId="afb">
    <w:name w:val="Название Знак"/>
    <w:link w:val="afa"/>
    <w:uiPriority w:val="99"/>
    <w:locked/>
    <w:rsid w:val="00EC5B33"/>
    <w:rPr>
      <w:rFonts w:ascii="Arial Narrow" w:hAnsi="Arial Narrow"/>
      <w:b/>
      <w:sz w:val="24"/>
    </w:rPr>
  </w:style>
  <w:style w:type="paragraph" w:styleId="afc">
    <w:name w:val="Plain Text"/>
    <w:basedOn w:val="a"/>
    <w:link w:val="afd"/>
    <w:uiPriority w:val="99"/>
    <w:rsid w:val="00D27CE1"/>
    <w:pPr>
      <w:jc w:val="left"/>
    </w:pPr>
    <w:rPr>
      <w:rFonts w:ascii="Courier New" w:hAnsi="Courier New" w:cs="Courier New"/>
      <w:b w:val="0"/>
      <w:sz w:val="20"/>
      <w:szCs w:val="20"/>
    </w:rPr>
  </w:style>
  <w:style w:type="character" w:customStyle="1" w:styleId="afd">
    <w:name w:val="Текст Знак"/>
    <w:link w:val="afc"/>
    <w:uiPriority w:val="99"/>
    <w:locked/>
    <w:rsid w:val="00D27CE1"/>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46726">
      <w:marLeft w:val="0"/>
      <w:marRight w:val="0"/>
      <w:marTop w:val="0"/>
      <w:marBottom w:val="0"/>
      <w:divBdr>
        <w:top w:val="none" w:sz="0" w:space="0" w:color="auto"/>
        <w:left w:val="none" w:sz="0" w:space="0" w:color="auto"/>
        <w:bottom w:val="none" w:sz="0" w:space="0" w:color="auto"/>
        <w:right w:val="none" w:sz="0" w:space="0" w:color="auto"/>
      </w:divBdr>
    </w:div>
    <w:div w:id="359546727">
      <w:marLeft w:val="0"/>
      <w:marRight w:val="0"/>
      <w:marTop w:val="0"/>
      <w:marBottom w:val="0"/>
      <w:divBdr>
        <w:top w:val="none" w:sz="0" w:space="0" w:color="auto"/>
        <w:left w:val="none" w:sz="0" w:space="0" w:color="auto"/>
        <w:bottom w:val="none" w:sz="0" w:space="0" w:color="auto"/>
        <w:right w:val="none" w:sz="0" w:space="0" w:color="auto"/>
      </w:divBdr>
    </w:div>
    <w:div w:id="359546728">
      <w:marLeft w:val="0"/>
      <w:marRight w:val="0"/>
      <w:marTop w:val="0"/>
      <w:marBottom w:val="0"/>
      <w:divBdr>
        <w:top w:val="none" w:sz="0" w:space="0" w:color="auto"/>
        <w:left w:val="none" w:sz="0" w:space="0" w:color="auto"/>
        <w:bottom w:val="none" w:sz="0" w:space="0" w:color="auto"/>
        <w:right w:val="none" w:sz="0" w:space="0" w:color="auto"/>
      </w:divBdr>
    </w:div>
    <w:div w:id="359546729">
      <w:marLeft w:val="0"/>
      <w:marRight w:val="0"/>
      <w:marTop w:val="0"/>
      <w:marBottom w:val="0"/>
      <w:divBdr>
        <w:top w:val="none" w:sz="0" w:space="0" w:color="auto"/>
        <w:left w:val="none" w:sz="0" w:space="0" w:color="auto"/>
        <w:bottom w:val="none" w:sz="0" w:space="0" w:color="auto"/>
        <w:right w:val="none" w:sz="0" w:space="0" w:color="auto"/>
      </w:divBdr>
    </w:div>
    <w:div w:id="359546730">
      <w:marLeft w:val="0"/>
      <w:marRight w:val="0"/>
      <w:marTop w:val="0"/>
      <w:marBottom w:val="0"/>
      <w:divBdr>
        <w:top w:val="none" w:sz="0" w:space="0" w:color="auto"/>
        <w:left w:val="none" w:sz="0" w:space="0" w:color="auto"/>
        <w:bottom w:val="none" w:sz="0" w:space="0" w:color="auto"/>
        <w:right w:val="none" w:sz="0" w:space="0" w:color="auto"/>
      </w:divBdr>
    </w:div>
    <w:div w:id="359546731">
      <w:marLeft w:val="0"/>
      <w:marRight w:val="0"/>
      <w:marTop w:val="0"/>
      <w:marBottom w:val="0"/>
      <w:divBdr>
        <w:top w:val="none" w:sz="0" w:space="0" w:color="auto"/>
        <w:left w:val="none" w:sz="0" w:space="0" w:color="auto"/>
        <w:bottom w:val="none" w:sz="0" w:space="0" w:color="auto"/>
        <w:right w:val="none" w:sz="0" w:space="0" w:color="auto"/>
      </w:divBdr>
    </w:div>
    <w:div w:id="359546732">
      <w:marLeft w:val="0"/>
      <w:marRight w:val="0"/>
      <w:marTop w:val="0"/>
      <w:marBottom w:val="0"/>
      <w:divBdr>
        <w:top w:val="none" w:sz="0" w:space="0" w:color="auto"/>
        <w:left w:val="none" w:sz="0" w:space="0" w:color="auto"/>
        <w:bottom w:val="none" w:sz="0" w:space="0" w:color="auto"/>
        <w:right w:val="none" w:sz="0" w:space="0" w:color="auto"/>
      </w:divBdr>
    </w:div>
    <w:div w:id="359546733">
      <w:marLeft w:val="0"/>
      <w:marRight w:val="0"/>
      <w:marTop w:val="0"/>
      <w:marBottom w:val="0"/>
      <w:divBdr>
        <w:top w:val="none" w:sz="0" w:space="0" w:color="auto"/>
        <w:left w:val="none" w:sz="0" w:space="0" w:color="auto"/>
        <w:bottom w:val="none" w:sz="0" w:space="0" w:color="auto"/>
        <w:right w:val="none" w:sz="0" w:space="0" w:color="auto"/>
      </w:divBdr>
    </w:div>
    <w:div w:id="359546734">
      <w:marLeft w:val="0"/>
      <w:marRight w:val="0"/>
      <w:marTop w:val="0"/>
      <w:marBottom w:val="0"/>
      <w:divBdr>
        <w:top w:val="none" w:sz="0" w:space="0" w:color="auto"/>
        <w:left w:val="none" w:sz="0" w:space="0" w:color="auto"/>
        <w:bottom w:val="none" w:sz="0" w:space="0" w:color="auto"/>
        <w:right w:val="none" w:sz="0" w:space="0" w:color="auto"/>
      </w:divBdr>
    </w:div>
    <w:div w:id="359546735">
      <w:marLeft w:val="0"/>
      <w:marRight w:val="0"/>
      <w:marTop w:val="0"/>
      <w:marBottom w:val="0"/>
      <w:divBdr>
        <w:top w:val="none" w:sz="0" w:space="0" w:color="auto"/>
        <w:left w:val="none" w:sz="0" w:space="0" w:color="auto"/>
        <w:bottom w:val="none" w:sz="0" w:space="0" w:color="auto"/>
        <w:right w:val="none" w:sz="0" w:space="0" w:color="auto"/>
      </w:divBdr>
    </w:div>
    <w:div w:id="359546736">
      <w:marLeft w:val="0"/>
      <w:marRight w:val="0"/>
      <w:marTop w:val="0"/>
      <w:marBottom w:val="0"/>
      <w:divBdr>
        <w:top w:val="none" w:sz="0" w:space="0" w:color="auto"/>
        <w:left w:val="none" w:sz="0" w:space="0" w:color="auto"/>
        <w:bottom w:val="none" w:sz="0" w:space="0" w:color="auto"/>
        <w:right w:val="none" w:sz="0" w:space="0" w:color="auto"/>
      </w:divBdr>
    </w:div>
    <w:div w:id="359546737">
      <w:marLeft w:val="0"/>
      <w:marRight w:val="0"/>
      <w:marTop w:val="0"/>
      <w:marBottom w:val="0"/>
      <w:divBdr>
        <w:top w:val="none" w:sz="0" w:space="0" w:color="auto"/>
        <w:left w:val="none" w:sz="0" w:space="0" w:color="auto"/>
        <w:bottom w:val="none" w:sz="0" w:space="0" w:color="auto"/>
        <w:right w:val="none" w:sz="0" w:space="0" w:color="auto"/>
      </w:divBdr>
    </w:div>
    <w:div w:id="359546738">
      <w:marLeft w:val="0"/>
      <w:marRight w:val="0"/>
      <w:marTop w:val="0"/>
      <w:marBottom w:val="0"/>
      <w:divBdr>
        <w:top w:val="none" w:sz="0" w:space="0" w:color="auto"/>
        <w:left w:val="none" w:sz="0" w:space="0" w:color="auto"/>
        <w:bottom w:val="none" w:sz="0" w:space="0" w:color="auto"/>
        <w:right w:val="none" w:sz="0" w:space="0" w:color="auto"/>
      </w:divBdr>
    </w:div>
    <w:div w:id="359546739">
      <w:marLeft w:val="0"/>
      <w:marRight w:val="0"/>
      <w:marTop w:val="0"/>
      <w:marBottom w:val="0"/>
      <w:divBdr>
        <w:top w:val="none" w:sz="0" w:space="0" w:color="auto"/>
        <w:left w:val="none" w:sz="0" w:space="0" w:color="auto"/>
        <w:bottom w:val="none" w:sz="0" w:space="0" w:color="auto"/>
        <w:right w:val="none" w:sz="0" w:space="0" w:color="auto"/>
      </w:divBdr>
    </w:div>
    <w:div w:id="19449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21</Pages>
  <Words>7481</Words>
  <Characters>42646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ПРОТОКОЛ № 8/19</vt:lpstr>
    </vt:vector>
  </TitlesOfParts>
  <Company>Microsoft</Company>
  <LinksUpToDate>false</LinksUpToDate>
  <CharactersWithSpaces>50027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8/19</dc:title>
  <dc:subject/>
  <dc:creator>Чупракова Елена Ивановна</dc:creator>
  <cp:keywords/>
  <dc:description/>
  <cp:lastModifiedBy>saa-chanc@radm.gtn.ru</cp:lastModifiedBy>
  <cp:revision>18</cp:revision>
  <cp:lastPrinted>2019-12-09T12:13:00Z</cp:lastPrinted>
  <dcterms:created xsi:type="dcterms:W3CDTF">2019-11-28T09:55:00Z</dcterms:created>
  <dcterms:modified xsi:type="dcterms:W3CDTF">2019-12-09T12:13:00Z</dcterms:modified>
</cp:coreProperties>
</file>